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220" w:rsidRPr="009F2931" w:rsidRDefault="007F6974" w:rsidP="007F6974">
      <w:pPr>
        <w:spacing w:after="0" w:line="240" w:lineRule="auto"/>
        <w:contextualSpacing/>
        <w:jc w:val="center"/>
        <w:rPr>
          <w:rFonts w:ascii="Calibri" w:hAnsi="Calibri"/>
          <w:b/>
        </w:rPr>
      </w:pPr>
      <w:r w:rsidRPr="009F2931">
        <w:rPr>
          <w:rFonts w:ascii="Calibri" w:hAnsi="Calibri"/>
          <w:b/>
        </w:rPr>
        <w:t>Guía 0 - MS EXCEL 2007-2010</w:t>
      </w:r>
    </w:p>
    <w:p w:rsidR="007F6974" w:rsidRPr="009F2931" w:rsidRDefault="007F6974" w:rsidP="007F6974">
      <w:pPr>
        <w:spacing w:after="0" w:line="240" w:lineRule="auto"/>
        <w:contextualSpacing/>
        <w:rPr>
          <w:rFonts w:ascii="Calibri" w:hAnsi="Calibri"/>
        </w:rPr>
      </w:pPr>
    </w:p>
    <w:p w:rsidR="007F6974" w:rsidRPr="009F2931" w:rsidRDefault="007F6974" w:rsidP="007F6974">
      <w:pPr>
        <w:spacing w:after="0" w:line="240" w:lineRule="auto"/>
        <w:contextualSpacing/>
        <w:rPr>
          <w:rFonts w:ascii="Calibri" w:hAnsi="Calibri"/>
          <w:b/>
        </w:rPr>
      </w:pPr>
      <w:r w:rsidRPr="009F2931">
        <w:rPr>
          <w:rFonts w:ascii="Calibri" w:hAnsi="Calibri"/>
          <w:b/>
        </w:rPr>
        <w:t>INTRODUCCIÓN</w:t>
      </w:r>
    </w:p>
    <w:p w:rsidR="007F6974" w:rsidRPr="009F2931" w:rsidRDefault="007F6974" w:rsidP="007F6974">
      <w:pPr>
        <w:spacing w:after="0" w:line="240" w:lineRule="auto"/>
        <w:contextualSpacing/>
        <w:jc w:val="both"/>
        <w:rPr>
          <w:rFonts w:ascii="Calibri" w:hAnsi="Calibri" w:cs="Arial"/>
          <w:bCs/>
          <w:lang w:val="es-ES_tradnl"/>
        </w:rPr>
      </w:pPr>
      <w:r w:rsidRPr="009F2931">
        <w:rPr>
          <w:rFonts w:ascii="Calibri" w:hAnsi="Calibri" w:cs="Arial"/>
          <w:bCs/>
          <w:lang w:val="es-ES_tradnl"/>
        </w:rPr>
        <w:t>En la actualidad las herramientas informáticas, entre ellas las de ofimática, representan un porcentaje significativo de las funciones de las personas en las empresas, conocer el manejo de ellas nos ayuda a tener una mejor productividad y mejorar nuestra capacidad para resolver problemas mediante dichos recursos informáticos.</w:t>
      </w:r>
    </w:p>
    <w:p w:rsidR="007F6974" w:rsidRPr="009F2931" w:rsidRDefault="007F6974" w:rsidP="007F6974">
      <w:pPr>
        <w:spacing w:after="0" w:line="240" w:lineRule="auto"/>
        <w:contextualSpacing/>
        <w:jc w:val="both"/>
        <w:rPr>
          <w:rFonts w:ascii="Calibri" w:hAnsi="Calibri" w:cs="Arial"/>
          <w:bCs/>
          <w:lang w:val="es-ES_tradnl"/>
        </w:rPr>
      </w:pPr>
    </w:p>
    <w:p w:rsidR="007F6974" w:rsidRPr="009F2931" w:rsidRDefault="007F6974" w:rsidP="007F6974">
      <w:pPr>
        <w:spacing w:after="0" w:line="240" w:lineRule="auto"/>
        <w:contextualSpacing/>
        <w:jc w:val="both"/>
        <w:rPr>
          <w:rFonts w:ascii="Calibri" w:hAnsi="Calibri" w:cs="Arial"/>
          <w:bCs/>
          <w:lang w:val="es-ES_tradnl"/>
        </w:rPr>
      </w:pPr>
      <w:r w:rsidRPr="009F2931">
        <w:rPr>
          <w:rFonts w:ascii="Calibri" w:hAnsi="Calibri" w:cs="Arial"/>
          <w:bCs/>
          <w:lang w:val="es-ES_tradnl"/>
        </w:rPr>
        <w:t>La presente guía muestra los aspectos básicos de MS Excel, la cual es la hoja de cálculo con mayores y mejores funcionalidades en el mercado.</w:t>
      </w:r>
      <w:bookmarkStart w:id="0" w:name="_GoBack"/>
      <w:bookmarkEnd w:id="0"/>
    </w:p>
    <w:p w:rsidR="007F6974" w:rsidRPr="009F2931" w:rsidRDefault="007F6974" w:rsidP="007F6974">
      <w:pPr>
        <w:spacing w:after="0" w:line="240" w:lineRule="auto"/>
        <w:contextualSpacing/>
        <w:jc w:val="both"/>
        <w:rPr>
          <w:rFonts w:ascii="Calibri" w:hAnsi="Calibri" w:cs="Arial"/>
          <w:bCs/>
          <w:lang w:val="es-ES_tradnl"/>
        </w:rPr>
      </w:pPr>
    </w:p>
    <w:p w:rsidR="007F6974" w:rsidRPr="009F2931" w:rsidRDefault="007F6974" w:rsidP="007F6974">
      <w:pPr>
        <w:spacing w:after="0" w:line="240" w:lineRule="auto"/>
        <w:contextualSpacing/>
        <w:jc w:val="both"/>
        <w:rPr>
          <w:rFonts w:ascii="Calibri" w:hAnsi="Calibri" w:cs="Arial"/>
          <w:bCs/>
          <w:lang w:val="es-ES_tradnl"/>
        </w:rPr>
      </w:pPr>
      <w:r w:rsidRPr="009F2931">
        <w:rPr>
          <w:rFonts w:ascii="Calibri" w:hAnsi="Calibri" w:cs="Arial"/>
          <w:bCs/>
          <w:lang w:val="es-ES_tradnl"/>
        </w:rPr>
        <w:t>El manejo de este programa le permitirá ampliar sus conocimientos en las habilidades básicas matemáticas, ya que la guía muestra el procedimiento para realizar cálculos y funciones comúnmente utilizadas.</w:t>
      </w:r>
    </w:p>
    <w:p w:rsidR="007F6974" w:rsidRPr="009F2931" w:rsidRDefault="007F6974" w:rsidP="007F6974">
      <w:pPr>
        <w:spacing w:after="0" w:line="240" w:lineRule="auto"/>
        <w:contextualSpacing/>
        <w:rPr>
          <w:rFonts w:ascii="Calibri" w:hAnsi="Calibri"/>
          <w:lang w:val="es-ES_tradnl"/>
        </w:rPr>
      </w:pPr>
    </w:p>
    <w:p w:rsidR="007F6974" w:rsidRPr="009F2931" w:rsidRDefault="007F6974" w:rsidP="007F6974">
      <w:pPr>
        <w:pStyle w:val="Prrafodelista"/>
        <w:numPr>
          <w:ilvl w:val="0"/>
          <w:numId w:val="3"/>
        </w:numPr>
        <w:spacing w:after="0" w:line="240" w:lineRule="auto"/>
        <w:jc w:val="center"/>
        <w:rPr>
          <w:b/>
          <w:lang w:val="es-CO"/>
        </w:rPr>
      </w:pPr>
      <w:r w:rsidRPr="009F2931">
        <w:rPr>
          <w:b/>
          <w:lang w:val="es-CO"/>
        </w:rPr>
        <w:t xml:space="preserve">MS EXCEL </w:t>
      </w:r>
    </w:p>
    <w:p w:rsidR="007F6974" w:rsidRPr="009F2931" w:rsidRDefault="007F6974" w:rsidP="007F6974">
      <w:pPr>
        <w:spacing w:after="0" w:line="240" w:lineRule="auto"/>
        <w:contextualSpacing/>
        <w:jc w:val="both"/>
        <w:rPr>
          <w:rFonts w:ascii="Calibri" w:hAnsi="Calibri"/>
        </w:rPr>
      </w:pPr>
      <w:r w:rsidRPr="009F2931">
        <w:rPr>
          <w:rFonts w:ascii="Calibri" w:hAnsi="Calibri"/>
        </w:rPr>
        <w:t>En este curso nos concentraremos en el manejo de Excel 2007 y 2010.</w:t>
      </w:r>
    </w:p>
    <w:p w:rsidR="007F6974" w:rsidRPr="009F2931" w:rsidRDefault="007F6974" w:rsidP="007F6974">
      <w:pPr>
        <w:spacing w:after="0" w:line="240" w:lineRule="auto"/>
        <w:contextualSpacing/>
        <w:jc w:val="both"/>
        <w:rPr>
          <w:rFonts w:ascii="Calibri" w:hAnsi="Calibri"/>
        </w:rPr>
      </w:pPr>
      <w:r w:rsidRPr="009F2931">
        <w:rPr>
          <w:rFonts w:ascii="Calibri" w:hAnsi="Calibri"/>
        </w:rPr>
        <w:t>Microsoft Excel es una hoja de cálculo que sirve para realizar operaciones matemáticas, es muy importante ya que se utiliza en cualquier área de una empresa, que tenga que ver o no con temas financieros.</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pStyle w:val="Prrafodelista"/>
        <w:numPr>
          <w:ilvl w:val="1"/>
          <w:numId w:val="2"/>
        </w:numPr>
        <w:spacing w:after="0" w:line="240" w:lineRule="auto"/>
        <w:jc w:val="both"/>
        <w:rPr>
          <w:b/>
          <w:lang w:val="es-CO"/>
        </w:rPr>
      </w:pPr>
      <w:r w:rsidRPr="009F2931">
        <w:rPr>
          <w:b/>
          <w:lang w:val="es-CO"/>
        </w:rPr>
        <w:t>Ingreso a Excel en Windows XP</w:t>
      </w:r>
    </w:p>
    <w:p w:rsidR="007F6974" w:rsidRPr="009F2931" w:rsidRDefault="007F6974" w:rsidP="007F6974">
      <w:pPr>
        <w:spacing w:after="0" w:line="240" w:lineRule="auto"/>
        <w:contextualSpacing/>
        <w:jc w:val="both"/>
        <w:rPr>
          <w:rFonts w:ascii="Calibri" w:hAnsi="Calibri"/>
        </w:rPr>
      </w:pPr>
      <w:r w:rsidRPr="009F2931">
        <w:rPr>
          <w:rFonts w:ascii="Calibri" w:hAnsi="Calibri"/>
        </w:rPr>
        <w:t>Dar clic en Inicio, luego “Todos los Programas”, de ahí vamos para “Microsoft Office” y de ahí para “Microsoft Office Excel 2003”.</w:t>
      </w:r>
    </w:p>
    <w:p w:rsidR="007F6974" w:rsidRPr="009F2931" w:rsidRDefault="007F6974" w:rsidP="007F6974">
      <w:pPr>
        <w:spacing w:after="0" w:line="240" w:lineRule="auto"/>
        <w:contextualSpacing/>
        <w:jc w:val="center"/>
        <w:rPr>
          <w:rFonts w:ascii="Calibri" w:hAnsi="Calibri"/>
        </w:rPr>
      </w:pPr>
      <w:r w:rsidRPr="009F2931">
        <w:rPr>
          <w:rFonts w:ascii="Calibri" w:hAnsi="Calibri"/>
          <w:noProof/>
          <w:lang w:eastAsia="es-CO"/>
        </w:rPr>
        <w:drawing>
          <wp:inline distT="0" distB="0" distL="0" distR="0">
            <wp:extent cx="3807460" cy="2360930"/>
            <wp:effectExtent l="0" t="0" r="2540" b="127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7460" cy="2360930"/>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numPr>
          <w:ilvl w:val="1"/>
          <w:numId w:val="2"/>
        </w:numPr>
        <w:spacing w:after="0" w:line="240" w:lineRule="auto"/>
        <w:contextualSpacing/>
        <w:jc w:val="both"/>
        <w:rPr>
          <w:rFonts w:ascii="Calibri" w:hAnsi="Calibri"/>
          <w:b/>
        </w:rPr>
      </w:pPr>
      <w:r w:rsidRPr="009F2931">
        <w:rPr>
          <w:rFonts w:ascii="Calibri" w:hAnsi="Calibri"/>
          <w:b/>
        </w:rPr>
        <w:t>ingreso a Excel en Windows 7:</w:t>
      </w:r>
    </w:p>
    <w:p w:rsidR="007F6974" w:rsidRPr="009F2931" w:rsidRDefault="007F6974" w:rsidP="007F6974">
      <w:pPr>
        <w:spacing w:after="0" w:line="240" w:lineRule="auto"/>
        <w:ind w:left="708" w:hanging="708"/>
        <w:contextualSpacing/>
        <w:jc w:val="both"/>
        <w:rPr>
          <w:rFonts w:ascii="Calibri" w:hAnsi="Calibri"/>
        </w:rPr>
      </w:pPr>
      <w:r w:rsidRPr="009F2931">
        <w:rPr>
          <w:rFonts w:ascii="Calibri" w:hAnsi="Calibri"/>
        </w:rPr>
        <w:t>Clic en el logo de Windows, luego en “Todos los Programas”, de ahí damos clic en “Microsoft Office”, luego en MS Excel.</w:t>
      </w:r>
    </w:p>
    <w:p w:rsidR="007F6974" w:rsidRPr="009F2931" w:rsidRDefault="007F6974" w:rsidP="007F6974">
      <w:pPr>
        <w:spacing w:after="0" w:line="240" w:lineRule="auto"/>
        <w:contextualSpacing/>
        <w:jc w:val="both"/>
        <w:rPr>
          <w:rFonts w:ascii="Calibri" w:hAnsi="Calibri"/>
          <w:noProof/>
          <w:lang w:eastAsia="es-CO"/>
        </w:rPr>
      </w:pPr>
    </w:p>
    <w:tbl>
      <w:tblPr>
        <w:tblW w:w="0" w:type="auto"/>
        <w:jc w:val="center"/>
        <w:tblLook w:val="04A0" w:firstRow="1" w:lastRow="0" w:firstColumn="1" w:lastColumn="0" w:noHBand="0" w:noVBand="1"/>
      </w:tblPr>
      <w:tblGrid>
        <w:gridCol w:w="4322"/>
        <w:gridCol w:w="4322"/>
      </w:tblGrid>
      <w:tr w:rsidR="007F6974" w:rsidRPr="009F2931" w:rsidTr="00CF2421">
        <w:trPr>
          <w:jc w:val="center"/>
        </w:trPr>
        <w:tc>
          <w:tcPr>
            <w:tcW w:w="4322" w:type="dxa"/>
            <w:shd w:val="clear" w:color="auto" w:fill="auto"/>
            <w:vAlign w:val="center"/>
          </w:tcPr>
          <w:p w:rsidR="007F6974" w:rsidRPr="009F2931" w:rsidRDefault="007F6974" w:rsidP="00CF2421">
            <w:pPr>
              <w:spacing w:after="0" w:line="240" w:lineRule="auto"/>
              <w:contextualSpacing/>
              <w:jc w:val="center"/>
              <w:rPr>
                <w:rFonts w:ascii="Calibri" w:hAnsi="Calibri"/>
              </w:rPr>
            </w:pPr>
            <w:r w:rsidRPr="009F2931">
              <w:rPr>
                <w:rFonts w:ascii="Calibri" w:hAnsi="Calibri"/>
                <w:noProof/>
                <w:lang w:eastAsia="es-CO"/>
              </w:rPr>
              <w:lastRenderedPageBreak/>
              <w:drawing>
                <wp:inline distT="0" distB="0" distL="0" distR="0">
                  <wp:extent cx="2484120" cy="296164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4120" cy="2961640"/>
                          </a:xfrm>
                          <a:prstGeom prst="rect">
                            <a:avLst/>
                          </a:prstGeom>
                          <a:noFill/>
                          <a:ln>
                            <a:noFill/>
                          </a:ln>
                        </pic:spPr>
                      </pic:pic>
                    </a:graphicData>
                  </a:graphic>
                </wp:inline>
              </w:drawing>
            </w:r>
          </w:p>
        </w:tc>
        <w:tc>
          <w:tcPr>
            <w:tcW w:w="4322" w:type="dxa"/>
            <w:shd w:val="clear" w:color="auto" w:fill="auto"/>
            <w:vAlign w:val="center"/>
          </w:tcPr>
          <w:p w:rsidR="007F6974" w:rsidRPr="009F2931" w:rsidRDefault="007F6974" w:rsidP="00CF2421">
            <w:pPr>
              <w:spacing w:after="0" w:line="240" w:lineRule="auto"/>
              <w:contextualSpacing/>
              <w:jc w:val="center"/>
              <w:rPr>
                <w:rFonts w:ascii="Calibri" w:hAnsi="Calibri"/>
              </w:rPr>
            </w:pPr>
            <w:r w:rsidRPr="009F2931">
              <w:rPr>
                <w:rFonts w:ascii="Calibri" w:hAnsi="Calibri"/>
                <w:noProof/>
                <w:lang w:eastAsia="es-CO"/>
              </w:rPr>
              <w:drawing>
                <wp:inline distT="0" distB="0" distL="0" distR="0">
                  <wp:extent cx="2047240" cy="296164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7240" cy="2961640"/>
                          </a:xfrm>
                          <a:prstGeom prst="rect">
                            <a:avLst/>
                          </a:prstGeom>
                          <a:noFill/>
                          <a:ln>
                            <a:noFill/>
                          </a:ln>
                        </pic:spPr>
                      </pic:pic>
                    </a:graphicData>
                  </a:graphic>
                </wp:inline>
              </w:drawing>
            </w:r>
          </w:p>
        </w:tc>
      </w:tr>
    </w:tbl>
    <w:p w:rsidR="007F6974" w:rsidRPr="009F2931" w:rsidRDefault="007F6974" w:rsidP="007F6974">
      <w:pPr>
        <w:spacing w:after="0" w:line="240" w:lineRule="auto"/>
        <w:contextualSpacing/>
        <w:jc w:val="both"/>
        <w:rPr>
          <w:rFonts w:ascii="Calibri" w:hAnsi="Calibri"/>
        </w:rPr>
      </w:pPr>
      <w:r w:rsidRPr="009F2931">
        <w:rPr>
          <w:rFonts w:ascii="Calibri" w:hAnsi="Calibri"/>
        </w:rPr>
        <w:t>Abrirá la hoja de cálculo que presenta este aspecto:</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noProof/>
          <w:lang w:eastAsia="es-CO"/>
        </w:rPr>
        <w:drawing>
          <wp:inline distT="0" distB="0" distL="0" distR="0">
            <wp:extent cx="5622925" cy="12827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b="34467"/>
                    <a:stretch>
                      <a:fillRect/>
                    </a:stretch>
                  </pic:blipFill>
                  <pic:spPr bwMode="auto">
                    <a:xfrm>
                      <a:off x="0" y="0"/>
                      <a:ext cx="5622925" cy="1282700"/>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rPr>
        <w:t xml:space="preserve">El entorno de Excel 2007 </w:t>
      </w:r>
      <w:proofErr w:type="spellStart"/>
      <w:r w:rsidRPr="009F2931">
        <w:rPr>
          <w:rFonts w:ascii="Calibri" w:hAnsi="Calibri"/>
        </w:rPr>
        <w:t>ó</w:t>
      </w:r>
      <w:proofErr w:type="spellEnd"/>
      <w:r w:rsidRPr="009F2931">
        <w:rPr>
          <w:rFonts w:ascii="Calibri" w:hAnsi="Calibri"/>
        </w:rPr>
        <w:t xml:space="preserve"> 2010 se compone de:</w:t>
      </w:r>
    </w:p>
    <w:p w:rsidR="007F6974" w:rsidRPr="009F2931" w:rsidRDefault="007F6974" w:rsidP="007F6974">
      <w:pPr>
        <w:pStyle w:val="Prrafodelista"/>
        <w:numPr>
          <w:ilvl w:val="0"/>
          <w:numId w:val="4"/>
        </w:numPr>
        <w:spacing w:after="0" w:line="240" w:lineRule="auto"/>
        <w:jc w:val="both"/>
        <w:rPr>
          <w:b/>
          <w:lang w:val="es-CO"/>
        </w:rPr>
      </w:pPr>
      <w:r w:rsidRPr="009F2931">
        <w:rPr>
          <w:b/>
          <w:lang w:val="es-CO"/>
        </w:rPr>
        <w:t>Barra de título:</w:t>
      </w:r>
    </w:p>
    <w:p w:rsidR="007F6974" w:rsidRPr="009F2931" w:rsidRDefault="007F6974" w:rsidP="007F6974">
      <w:pPr>
        <w:spacing w:after="0" w:line="240" w:lineRule="auto"/>
        <w:contextualSpacing/>
        <w:jc w:val="both"/>
        <w:rPr>
          <w:rFonts w:ascii="Calibri" w:hAnsi="Calibri"/>
          <w:noProof/>
          <w:lang w:eastAsia="es-CO"/>
        </w:rPr>
      </w:pPr>
      <w:r w:rsidRPr="009F2931">
        <w:rPr>
          <w:rFonts w:ascii="Calibri" w:hAnsi="Calibri"/>
          <w:noProof/>
          <w:lang w:eastAsia="es-CO"/>
        </w:rPr>
        <w:drawing>
          <wp:inline distT="0" distB="0" distL="0" distR="0">
            <wp:extent cx="5608955" cy="149860"/>
            <wp:effectExtent l="0" t="0" r="0" b="254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8955" cy="149860"/>
                    </a:xfrm>
                    <a:prstGeom prst="rect">
                      <a:avLst/>
                    </a:prstGeom>
                    <a:noFill/>
                    <a:ln>
                      <a:noFill/>
                    </a:ln>
                  </pic:spPr>
                </pic:pic>
              </a:graphicData>
            </a:graphic>
          </wp:inline>
        </w:drawing>
      </w:r>
    </w:p>
    <w:p w:rsidR="007F6974" w:rsidRPr="009F2931" w:rsidRDefault="007F6974" w:rsidP="007F6974">
      <w:pPr>
        <w:spacing w:after="0" w:line="240" w:lineRule="auto"/>
        <w:contextualSpacing/>
        <w:jc w:val="right"/>
        <w:rPr>
          <w:rFonts w:ascii="Calibri" w:hAnsi="Calibri"/>
          <w:noProof/>
          <w:lang w:eastAsia="es-CO"/>
        </w:rPr>
      </w:pPr>
    </w:p>
    <w:p w:rsidR="007F6974" w:rsidRPr="009F2931" w:rsidRDefault="007F6974" w:rsidP="007F6974">
      <w:pPr>
        <w:spacing w:after="0" w:line="240" w:lineRule="auto"/>
        <w:contextualSpacing/>
        <w:jc w:val="both"/>
        <w:rPr>
          <w:rFonts w:ascii="Calibri" w:hAnsi="Calibri"/>
        </w:rPr>
      </w:pPr>
      <w:r w:rsidRPr="009F2931">
        <w:rPr>
          <w:rFonts w:ascii="Calibri" w:hAnsi="Calibri"/>
        </w:rPr>
        <w:t>Allí va el título del archivo, en este caso es libro 1, también tiene los botones para minimizar, maximizar y cerrar.</w:t>
      </w:r>
    </w:p>
    <w:p w:rsidR="007F6974" w:rsidRPr="009F2931" w:rsidRDefault="007F6974" w:rsidP="007F6974">
      <w:pPr>
        <w:pStyle w:val="Prrafodelista"/>
        <w:spacing w:after="0" w:line="240" w:lineRule="auto"/>
        <w:ind w:left="0"/>
        <w:jc w:val="both"/>
        <w:rPr>
          <w:noProof/>
          <w:lang w:val="es-CO" w:eastAsia="es-CO"/>
        </w:rPr>
      </w:pPr>
      <w:r w:rsidRPr="009F2931">
        <w:rPr>
          <w:noProof/>
          <w:lang w:val="es-CO" w:eastAsia="es-CO"/>
        </w:rPr>
        <w:drawing>
          <wp:inline distT="0" distB="0" distL="0" distR="0">
            <wp:extent cx="1255395" cy="177165"/>
            <wp:effectExtent l="0" t="0" r="190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5395" cy="177165"/>
                    </a:xfrm>
                    <a:prstGeom prst="rect">
                      <a:avLst/>
                    </a:prstGeom>
                    <a:noFill/>
                    <a:ln>
                      <a:noFill/>
                    </a:ln>
                  </pic:spPr>
                </pic:pic>
              </a:graphicData>
            </a:graphic>
          </wp:inline>
        </w:drawing>
      </w:r>
    </w:p>
    <w:p w:rsidR="007F6974" w:rsidRPr="009F2931" w:rsidRDefault="007F6974" w:rsidP="007F6974">
      <w:pPr>
        <w:pStyle w:val="Prrafodelista"/>
        <w:spacing w:after="0" w:line="240" w:lineRule="auto"/>
        <w:ind w:left="0"/>
        <w:jc w:val="both"/>
        <w:rPr>
          <w:b/>
          <w:lang w:val="es-CO"/>
        </w:rPr>
      </w:pPr>
    </w:p>
    <w:p w:rsidR="007F6974" w:rsidRPr="009F2931" w:rsidRDefault="007F6974" w:rsidP="007F6974">
      <w:pPr>
        <w:pStyle w:val="Prrafodelista"/>
        <w:numPr>
          <w:ilvl w:val="0"/>
          <w:numId w:val="4"/>
        </w:numPr>
        <w:spacing w:after="0" w:line="240" w:lineRule="auto"/>
        <w:jc w:val="both"/>
        <w:rPr>
          <w:b/>
          <w:lang w:val="es-CO"/>
        </w:rPr>
      </w:pPr>
      <w:r w:rsidRPr="009F2931">
        <w:rPr>
          <w:b/>
          <w:lang w:val="es-CO"/>
        </w:rPr>
        <w:t>Cinta de opciones:</w:t>
      </w:r>
    </w:p>
    <w:p w:rsidR="007F6974" w:rsidRPr="009F2931" w:rsidRDefault="007F6974" w:rsidP="007F6974">
      <w:pPr>
        <w:spacing w:after="0" w:line="240" w:lineRule="auto"/>
        <w:contextualSpacing/>
        <w:jc w:val="both"/>
        <w:rPr>
          <w:rFonts w:ascii="Calibri" w:hAnsi="Calibri"/>
        </w:rPr>
      </w:pPr>
      <w:r w:rsidRPr="009F2931">
        <w:rPr>
          <w:rFonts w:ascii="Calibri" w:hAnsi="Calibri"/>
          <w:noProof/>
          <w:lang w:eastAsia="es-CO"/>
        </w:rPr>
        <w:drawing>
          <wp:inline distT="0" distB="0" distL="0" distR="0">
            <wp:extent cx="5349875" cy="805180"/>
            <wp:effectExtent l="0" t="0" r="317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t="15384"/>
                    <a:stretch>
                      <a:fillRect/>
                    </a:stretch>
                  </pic:blipFill>
                  <pic:spPr bwMode="auto">
                    <a:xfrm>
                      <a:off x="0" y="0"/>
                      <a:ext cx="5349875" cy="805180"/>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rPr>
      </w:pPr>
      <w:r w:rsidRPr="009F2931">
        <w:rPr>
          <w:rFonts w:ascii="Calibri" w:hAnsi="Calibri"/>
        </w:rPr>
        <w:t>Remplaza la barra de menú de Office 2003, al dar clic en cada pestaña aparecen diferentes herramientas.</w:t>
      </w:r>
    </w:p>
    <w:p w:rsidR="007F6974" w:rsidRPr="009F2931" w:rsidRDefault="007F6974" w:rsidP="007F6974">
      <w:pPr>
        <w:spacing w:after="0" w:line="240" w:lineRule="auto"/>
        <w:contextualSpacing/>
        <w:jc w:val="both"/>
        <w:rPr>
          <w:rFonts w:ascii="Calibri" w:hAnsi="Calibri"/>
        </w:rPr>
      </w:pPr>
      <w:r w:rsidRPr="009F2931">
        <w:rPr>
          <w:rFonts w:ascii="Calibri" w:hAnsi="Calibri"/>
        </w:rPr>
        <w:lastRenderedPageBreak/>
        <w:t>La cinta de pociones se puede ocultar o mostrar de esta forma en Excel 2007:</w:t>
      </w:r>
    </w:p>
    <w:p w:rsidR="007F6974" w:rsidRPr="009F2931" w:rsidRDefault="007F6974" w:rsidP="007F6974">
      <w:pPr>
        <w:spacing w:after="0" w:line="240" w:lineRule="auto"/>
        <w:contextualSpacing/>
        <w:jc w:val="center"/>
        <w:rPr>
          <w:rFonts w:ascii="Calibri" w:hAnsi="Calibri"/>
        </w:rPr>
      </w:pPr>
      <w:r w:rsidRPr="009F2931">
        <w:rPr>
          <w:rFonts w:ascii="Calibri" w:hAnsi="Calibri"/>
          <w:noProof/>
          <w:lang w:eastAsia="es-CO"/>
        </w:rPr>
        <w:drawing>
          <wp:inline distT="0" distB="0" distL="0" distR="0">
            <wp:extent cx="3507740" cy="2893060"/>
            <wp:effectExtent l="0" t="0" r="0"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7740" cy="2893060"/>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rPr>
      </w:pPr>
      <w:r w:rsidRPr="009F2931">
        <w:rPr>
          <w:rFonts w:ascii="Calibri" w:hAnsi="Calibri"/>
        </w:rPr>
        <w:t>O en Excel 2010:</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center"/>
        <w:rPr>
          <w:rFonts w:ascii="Calibri" w:hAnsi="Calibri"/>
          <w:noProof/>
          <w:lang w:eastAsia="es-CO"/>
        </w:rPr>
      </w:pPr>
      <w:r w:rsidRPr="009F2931">
        <w:rPr>
          <w:rFonts w:ascii="Calibri" w:hAnsi="Calibri"/>
          <w:noProof/>
          <w:lang w:eastAsia="es-CO"/>
        </w:rPr>
        <w:drawing>
          <wp:inline distT="0" distB="0" distL="0" distR="0">
            <wp:extent cx="1760855" cy="94170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b="29730"/>
                    <a:stretch>
                      <a:fillRect/>
                    </a:stretch>
                  </pic:blipFill>
                  <pic:spPr bwMode="auto">
                    <a:xfrm>
                      <a:off x="0" y="0"/>
                      <a:ext cx="1760855" cy="941705"/>
                    </a:xfrm>
                    <a:prstGeom prst="rect">
                      <a:avLst/>
                    </a:prstGeom>
                    <a:noFill/>
                    <a:ln>
                      <a:noFill/>
                    </a:ln>
                  </pic:spPr>
                </pic:pic>
              </a:graphicData>
            </a:graphic>
          </wp:inline>
        </w:drawing>
      </w:r>
    </w:p>
    <w:p w:rsidR="007F6974" w:rsidRPr="009F2931" w:rsidRDefault="007F6974" w:rsidP="007F6974">
      <w:pPr>
        <w:pStyle w:val="Prrafodelista"/>
        <w:numPr>
          <w:ilvl w:val="0"/>
          <w:numId w:val="4"/>
        </w:numPr>
        <w:spacing w:after="0" w:line="240" w:lineRule="auto"/>
        <w:jc w:val="both"/>
        <w:rPr>
          <w:b/>
          <w:lang w:val="es-CO"/>
        </w:rPr>
      </w:pPr>
      <w:r w:rsidRPr="009F2931">
        <w:rPr>
          <w:b/>
          <w:lang w:val="es-CO"/>
        </w:rPr>
        <w:t>Barra de etiquetas:</w:t>
      </w:r>
    </w:p>
    <w:p w:rsidR="007F6974" w:rsidRPr="009F2931" w:rsidRDefault="007F6974" w:rsidP="007F6974">
      <w:pPr>
        <w:spacing w:after="0" w:line="240" w:lineRule="auto"/>
        <w:contextualSpacing/>
        <w:jc w:val="both"/>
        <w:rPr>
          <w:rFonts w:ascii="Calibri" w:hAnsi="Calibri"/>
        </w:rPr>
      </w:pPr>
      <w:r w:rsidRPr="009F2931">
        <w:rPr>
          <w:rFonts w:ascii="Calibri" w:hAnsi="Calibri"/>
          <w:noProof/>
          <w:lang w:eastAsia="es-CO"/>
        </w:rPr>
        <w:drawing>
          <wp:inline distT="0" distB="0" distL="0" distR="0">
            <wp:extent cx="2470150" cy="327660"/>
            <wp:effectExtent l="0" t="0" r="635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0150" cy="327660"/>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rPr>
        <w:t>Los archivos en Excel se llaman Libros, ya que pueden contener varias hojas; La barra de etiquetas de la parte inferior sirve para seleccionar la hoja de trabajo, en Excel 2003 se pueden ingresar hasta 16384 hojas en un solo libro.</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pStyle w:val="Prrafodelista"/>
        <w:numPr>
          <w:ilvl w:val="0"/>
          <w:numId w:val="4"/>
        </w:numPr>
        <w:spacing w:after="0" w:line="240" w:lineRule="auto"/>
        <w:rPr>
          <w:b/>
          <w:lang w:val="es-CO"/>
        </w:rPr>
      </w:pPr>
      <w:r w:rsidRPr="009F2931">
        <w:rPr>
          <w:b/>
          <w:lang w:val="es-CO"/>
        </w:rPr>
        <w:t>Barras de desplazamiento</w:t>
      </w:r>
    </w:p>
    <w:p w:rsidR="007F6974" w:rsidRPr="009F2931" w:rsidRDefault="007F6974" w:rsidP="007F6974">
      <w:pPr>
        <w:spacing w:after="0" w:line="240" w:lineRule="auto"/>
        <w:contextualSpacing/>
        <w:rPr>
          <w:rFonts w:ascii="Calibri" w:hAnsi="Calibri"/>
        </w:rPr>
      </w:pPr>
      <w:r w:rsidRPr="009F2931">
        <w:rPr>
          <w:rFonts w:ascii="Calibri" w:hAnsi="Calibri"/>
          <w:noProof/>
          <w:lang w:eastAsia="es-CO"/>
        </w:rPr>
        <w:drawing>
          <wp:inline distT="0" distB="0" distL="0" distR="0">
            <wp:extent cx="2211070" cy="163830"/>
            <wp:effectExtent l="0" t="0" r="0" b="7620"/>
            <wp:docPr id="48" name="Imagen 48" descr="Descripción: barra desplaz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Descripción: barra desplazamien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1070" cy="163830"/>
                    </a:xfrm>
                    <a:prstGeom prst="rect">
                      <a:avLst/>
                    </a:prstGeom>
                    <a:noFill/>
                    <a:ln>
                      <a:noFill/>
                    </a:ln>
                  </pic:spPr>
                </pic:pic>
              </a:graphicData>
            </a:graphic>
          </wp:inline>
        </w:drawing>
      </w:r>
    </w:p>
    <w:p w:rsidR="007F6974" w:rsidRPr="009F2931" w:rsidRDefault="007F6974" w:rsidP="007F6974">
      <w:pPr>
        <w:spacing w:after="0" w:line="240" w:lineRule="auto"/>
        <w:contextualSpacing/>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rPr>
        <w:t xml:space="preserve">Permiten movernos a lo largo y ancho de la hoja de forma rápida y sencilla, simplemente hay que desplazar la barra arrastrándola con el ratón, o hacer clic en los triángulos. </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noProof/>
          <w:lang w:eastAsia="es-CO"/>
        </w:rPr>
      </w:pPr>
      <w:r w:rsidRPr="009F2931">
        <w:rPr>
          <w:rFonts w:ascii="Calibri" w:hAnsi="Calibri"/>
        </w:rPr>
        <w:t>Una diferencia entre la versión de Excel 2007 y 2010 es que la versión 2007 tiene el botón de Office</w:t>
      </w:r>
      <w:r w:rsidRPr="009F2931">
        <w:rPr>
          <w:rFonts w:ascii="Calibri" w:hAnsi="Calibri"/>
          <w:noProof/>
          <w:lang w:eastAsia="es-CO"/>
        </w:rPr>
        <w:drawing>
          <wp:inline distT="0" distB="0" distL="0" distR="0">
            <wp:extent cx="491490" cy="422910"/>
            <wp:effectExtent l="0" t="0" r="381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490" cy="422910"/>
                    </a:xfrm>
                    <a:prstGeom prst="rect">
                      <a:avLst/>
                    </a:prstGeom>
                    <a:noFill/>
                    <a:ln>
                      <a:noFill/>
                    </a:ln>
                  </pic:spPr>
                </pic:pic>
              </a:graphicData>
            </a:graphic>
          </wp:inline>
        </w:drawing>
      </w:r>
      <w:r w:rsidRPr="009F2931">
        <w:rPr>
          <w:rFonts w:ascii="Calibri" w:hAnsi="Calibri"/>
          <w:noProof/>
          <w:lang w:eastAsia="es-CO"/>
        </w:rPr>
        <w:t>.</w:t>
      </w:r>
    </w:p>
    <w:p w:rsidR="007F6974" w:rsidRPr="009F2931" w:rsidRDefault="007F6974" w:rsidP="007F6974">
      <w:pPr>
        <w:spacing w:after="0" w:line="240" w:lineRule="auto"/>
        <w:contextualSpacing/>
        <w:jc w:val="both"/>
        <w:rPr>
          <w:rFonts w:ascii="Calibri" w:hAnsi="Calibri"/>
        </w:rPr>
      </w:pPr>
      <w:r w:rsidRPr="009F2931">
        <w:rPr>
          <w:rFonts w:ascii="Calibri" w:hAnsi="Calibri"/>
        </w:rPr>
        <w:lastRenderedPageBreak/>
        <w:t xml:space="preserve"> </w:t>
      </w:r>
    </w:p>
    <w:p w:rsidR="007F6974" w:rsidRPr="009F2931" w:rsidRDefault="007F6974" w:rsidP="007F6974">
      <w:pPr>
        <w:spacing w:after="0" w:line="240" w:lineRule="auto"/>
        <w:contextualSpacing/>
        <w:jc w:val="both"/>
        <w:rPr>
          <w:rFonts w:ascii="Calibri" w:hAnsi="Calibri"/>
        </w:rPr>
      </w:pPr>
      <w:r w:rsidRPr="009F2931">
        <w:rPr>
          <w:rFonts w:ascii="Calibri" w:hAnsi="Calibri"/>
        </w:rPr>
        <w:t xml:space="preserve">Mientras que el 2010 está de nuevo el menú </w:t>
      </w:r>
      <w:r w:rsidRPr="009F2931">
        <w:rPr>
          <w:rFonts w:ascii="Calibri" w:hAnsi="Calibri"/>
          <w:b/>
        </w:rPr>
        <w:t>Archivo</w:t>
      </w:r>
      <w:r w:rsidRPr="009F2931">
        <w:rPr>
          <w:rFonts w:ascii="Calibri" w:hAnsi="Calibri"/>
        </w:rPr>
        <w:t xml:space="preserve">.  </w:t>
      </w:r>
      <w:r w:rsidRPr="009F2931">
        <w:rPr>
          <w:rFonts w:ascii="Calibri" w:hAnsi="Calibri"/>
          <w:noProof/>
          <w:lang w:eastAsia="es-CO"/>
        </w:rPr>
        <w:t xml:space="preserve"> </w:t>
      </w:r>
      <w:r w:rsidRPr="009F2931">
        <w:rPr>
          <w:rFonts w:ascii="Calibri" w:hAnsi="Calibri"/>
          <w:noProof/>
          <w:lang w:eastAsia="es-CO"/>
        </w:rPr>
        <w:drawing>
          <wp:inline distT="0" distB="0" distL="0" distR="0">
            <wp:extent cx="791845" cy="464185"/>
            <wp:effectExtent l="0" t="0" r="825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1845" cy="464185"/>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rPr>
          <w:rFonts w:ascii="Calibri" w:hAnsi="Calibri"/>
          <w:b/>
        </w:rPr>
      </w:pPr>
      <w:r w:rsidRPr="009F2931">
        <w:rPr>
          <w:rFonts w:ascii="Calibri" w:hAnsi="Calibri"/>
          <w:b/>
        </w:rPr>
        <w:t>2 Hoja de Cálculo:</w:t>
      </w:r>
    </w:p>
    <w:p w:rsidR="007F6974" w:rsidRPr="009F2931" w:rsidRDefault="007F6974" w:rsidP="007F6974">
      <w:pPr>
        <w:spacing w:after="0" w:line="240" w:lineRule="auto"/>
        <w:contextualSpacing/>
        <w:rPr>
          <w:rFonts w:ascii="Calibri" w:hAnsi="Calibri"/>
        </w:rPr>
      </w:pPr>
      <w:r w:rsidRPr="009F2931">
        <w:rPr>
          <w:rFonts w:ascii="Calibri" w:hAnsi="Calibri"/>
        </w:rPr>
        <w:t xml:space="preserve">Las columnas se nombran con letras, </w:t>
      </w:r>
      <w:r w:rsidRPr="009F2931">
        <w:rPr>
          <w:rFonts w:ascii="Calibri" w:hAnsi="Calibri"/>
          <w:noProof/>
          <w:lang w:eastAsia="es-CO"/>
        </w:rPr>
        <w:drawing>
          <wp:inline distT="0" distB="0" distL="0" distR="0">
            <wp:extent cx="3070860" cy="19113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0860" cy="191135"/>
                    </a:xfrm>
                    <a:prstGeom prst="rect">
                      <a:avLst/>
                    </a:prstGeom>
                    <a:noFill/>
                    <a:ln>
                      <a:noFill/>
                    </a:ln>
                  </pic:spPr>
                </pic:pic>
              </a:graphicData>
            </a:graphic>
          </wp:inline>
        </w:drawing>
      </w:r>
    </w:p>
    <w:p w:rsidR="007F6974" w:rsidRPr="009F2931" w:rsidRDefault="007F6974" w:rsidP="007F6974">
      <w:pPr>
        <w:spacing w:after="0" w:line="240" w:lineRule="auto"/>
        <w:contextualSpacing/>
        <w:rPr>
          <w:rFonts w:ascii="Calibri" w:hAnsi="Calibri"/>
        </w:rPr>
      </w:pPr>
      <w:r w:rsidRPr="009F2931">
        <w:rPr>
          <w:rFonts w:ascii="Calibri" w:hAnsi="Calibri"/>
        </w:rPr>
        <w:t xml:space="preserve">En Excel 2007 y 2010 existen 16.384 columnas, siendo la última de ellas la Columna  </w:t>
      </w:r>
      <w:r w:rsidRPr="009F2931">
        <w:rPr>
          <w:rFonts w:ascii="Calibri" w:hAnsi="Calibri"/>
          <w:b/>
        </w:rPr>
        <w:t>XFD</w:t>
      </w:r>
      <w:r w:rsidRPr="009F2931">
        <w:rPr>
          <w:rFonts w:ascii="Calibri" w:hAnsi="Calibri"/>
        </w:rPr>
        <w:t>.</w:t>
      </w:r>
    </w:p>
    <w:p w:rsidR="007F6974" w:rsidRPr="009F2931" w:rsidRDefault="007F6974" w:rsidP="007F6974">
      <w:pPr>
        <w:spacing w:after="0" w:line="240" w:lineRule="auto"/>
        <w:contextualSpacing/>
        <w:rPr>
          <w:rFonts w:ascii="Calibri" w:hAnsi="Calibri"/>
        </w:rPr>
      </w:pPr>
      <w:r w:rsidRPr="009F2931">
        <w:rPr>
          <w:rFonts w:ascii="Calibri" w:hAnsi="Calibri"/>
        </w:rPr>
        <w:t>Mientras que las filas se identifican con números.</w:t>
      </w:r>
    </w:p>
    <w:p w:rsidR="007F6974" w:rsidRPr="009F2931" w:rsidRDefault="007F6974" w:rsidP="007F6974">
      <w:pPr>
        <w:spacing w:after="0" w:line="240" w:lineRule="auto"/>
        <w:contextualSpacing/>
        <w:rPr>
          <w:rFonts w:ascii="Calibri" w:hAnsi="Calibri"/>
        </w:rPr>
      </w:pPr>
      <w:r w:rsidRPr="009F2931">
        <w:rPr>
          <w:rFonts w:ascii="Calibri" w:hAnsi="Calibri"/>
        </w:rPr>
        <w:t xml:space="preserve"> </w:t>
      </w:r>
      <w:r w:rsidRPr="009F2931">
        <w:rPr>
          <w:rFonts w:ascii="Calibri" w:hAnsi="Calibri"/>
          <w:noProof/>
          <w:lang w:eastAsia="es-CO"/>
        </w:rPr>
        <w:drawing>
          <wp:inline distT="0" distB="0" distL="0" distR="0">
            <wp:extent cx="245745" cy="819150"/>
            <wp:effectExtent l="0" t="0" r="190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745" cy="819150"/>
                    </a:xfrm>
                    <a:prstGeom prst="rect">
                      <a:avLst/>
                    </a:prstGeom>
                    <a:noFill/>
                    <a:ln>
                      <a:noFill/>
                    </a:ln>
                  </pic:spPr>
                </pic:pic>
              </a:graphicData>
            </a:graphic>
          </wp:inline>
        </w:drawing>
      </w:r>
    </w:p>
    <w:p w:rsidR="007F6974" w:rsidRPr="009F2931" w:rsidRDefault="007F6974" w:rsidP="007F6974">
      <w:pPr>
        <w:spacing w:after="0" w:line="240" w:lineRule="auto"/>
        <w:contextualSpacing/>
        <w:rPr>
          <w:rFonts w:ascii="Calibri" w:hAnsi="Calibri"/>
        </w:rPr>
      </w:pPr>
      <w:r w:rsidRPr="009F2931">
        <w:rPr>
          <w:rFonts w:ascii="Calibri" w:hAnsi="Calibri"/>
        </w:rPr>
        <w:t>En Excel 2007 y 2010 existen 1.048.576 filas.</w:t>
      </w:r>
    </w:p>
    <w:p w:rsidR="007F6974" w:rsidRPr="009F2931" w:rsidRDefault="007F6974" w:rsidP="007F6974">
      <w:pPr>
        <w:spacing w:after="0" w:line="240" w:lineRule="auto"/>
        <w:contextualSpacing/>
        <w:rPr>
          <w:rFonts w:ascii="Calibri" w:hAnsi="Calibri"/>
        </w:rPr>
      </w:pPr>
    </w:p>
    <w:p w:rsidR="007F6974" w:rsidRPr="009F2931" w:rsidRDefault="007F6974" w:rsidP="007F6974">
      <w:pPr>
        <w:spacing w:after="0" w:line="240" w:lineRule="auto"/>
        <w:contextualSpacing/>
        <w:rPr>
          <w:rFonts w:ascii="Calibri" w:hAnsi="Calibri"/>
        </w:rPr>
      </w:pPr>
      <w:r w:rsidRPr="009F2931">
        <w:rPr>
          <w:rFonts w:ascii="Calibri" w:hAnsi="Calibri"/>
        </w:rPr>
        <w:t xml:space="preserve">El cuadro donde coinciden filas y columnas se le llama </w:t>
      </w:r>
      <w:r w:rsidRPr="009F2931">
        <w:rPr>
          <w:rFonts w:ascii="Calibri" w:hAnsi="Calibri"/>
          <w:b/>
        </w:rPr>
        <w:t>Celda</w:t>
      </w:r>
      <w:r w:rsidRPr="009F2931">
        <w:rPr>
          <w:rFonts w:ascii="Calibri" w:hAnsi="Calibri"/>
        </w:rPr>
        <w:t>, y cada una tiene su nombre, empezando por la columna y luego por la fila; ejemplo: si tenemos seleccionada la columna A en la fila 2, entonces la celda es la A2</w:t>
      </w:r>
    </w:p>
    <w:p w:rsidR="007F6974" w:rsidRPr="009F2931" w:rsidRDefault="007F6974" w:rsidP="007F6974">
      <w:pPr>
        <w:spacing w:after="0" w:line="240" w:lineRule="auto"/>
        <w:contextualSpacing/>
        <w:rPr>
          <w:rFonts w:ascii="Calibri" w:hAnsi="Calibri"/>
        </w:rPr>
      </w:pPr>
    </w:p>
    <w:p w:rsidR="007F6974" w:rsidRPr="009F2931" w:rsidRDefault="007F6974" w:rsidP="007F6974">
      <w:pPr>
        <w:spacing w:after="0" w:line="240" w:lineRule="auto"/>
        <w:contextualSpacing/>
        <w:rPr>
          <w:rFonts w:ascii="Calibri" w:hAnsi="Calibri"/>
        </w:rPr>
      </w:pPr>
      <w:r w:rsidRPr="009F2931">
        <w:rPr>
          <w:rFonts w:ascii="Calibri" w:hAnsi="Calibri"/>
        </w:rPr>
        <w:t>Si tenemos la columna C en la fila 4, entonces será la C4.</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65"/>
        <w:gridCol w:w="4773"/>
      </w:tblGrid>
      <w:tr w:rsidR="007F6974" w:rsidRPr="009F2931" w:rsidTr="00CF2421">
        <w:trPr>
          <w:tblCellSpacing w:w="15" w:type="dxa"/>
        </w:trPr>
        <w:tc>
          <w:tcPr>
            <w:tcW w:w="1700" w:type="pct"/>
            <w:vAlign w:val="center"/>
            <w:hideMark/>
          </w:tcPr>
          <w:p w:rsidR="007F6974" w:rsidRPr="009F2931" w:rsidRDefault="007F6974" w:rsidP="00CF2421">
            <w:pPr>
              <w:spacing w:after="0" w:line="240" w:lineRule="auto"/>
              <w:contextualSpacing/>
              <w:rPr>
                <w:rFonts w:ascii="Calibri" w:hAnsi="Calibri"/>
              </w:rPr>
            </w:pPr>
            <w:r w:rsidRPr="009F2931">
              <w:rPr>
                <w:rFonts w:ascii="Calibri" w:hAnsi="Calibri"/>
                <w:noProof/>
                <w:lang w:eastAsia="es-CO"/>
              </w:rPr>
              <w:drawing>
                <wp:inline distT="0" distB="0" distL="0" distR="0">
                  <wp:extent cx="2524760" cy="1228090"/>
                  <wp:effectExtent l="0" t="0" r="889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2">
                            <a:extLst>
                              <a:ext uri="{28A0092B-C50C-407E-A947-70E740481C1C}">
                                <a14:useLocalDpi xmlns:a14="http://schemas.microsoft.com/office/drawing/2010/main" val="0"/>
                              </a:ext>
                            </a:extLst>
                          </a:blip>
                          <a:srcRect t="42920"/>
                          <a:stretch>
                            <a:fillRect/>
                          </a:stretch>
                        </pic:blipFill>
                        <pic:spPr bwMode="auto">
                          <a:xfrm>
                            <a:off x="0" y="0"/>
                            <a:ext cx="2524760" cy="1228090"/>
                          </a:xfrm>
                          <a:prstGeom prst="rect">
                            <a:avLst/>
                          </a:prstGeom>
                          <a:noFill/>
                          <a:ln>
                            <a:noFill/>
                          </a:ln>
                        </pic:spPr>
                      </pic:pic>
                    </a:graphicData>
                  </a:graphic>
                </wp:inline>
              </w:drawing>
            </w:r>
          </w:p>
        </w:tc>
        <w:tc>
          <w:tcPr>
            <w:tcW w:w="3300" w:type="pct"/>
            <w:vAlign w:val="center"/>
            <w:hideMark/>
          </w:tcPr>
          <w:p w:rsidR="007F6974" w:rsidRPr="009F2931" w:rsidRDefault="007F6974" w:rsidP="00CF2421">
            <w:pPr>
              <w:spacing w:after="0" w:line="240" w:lineRule="auto"/>
              <w:contextualSpacing/>
              <w:rPr>
                <w:rFonts w:ascii="Calibri" w:hAnsi="Calibri"/>
              </w:rPr>
            </w:pPr>
          </w:p>
        </w:tc>
      </w:tr>
    </w:tbl>
    <w:p w:rsidR="007F6974" w:rsidRPr="009F2931" w:rsidRDefault="007F6974" w:rsidP="007F6974">
      <w:pPr>
        <w:spacing w:after="0" w:line="240" w:lineRule="auto"/>
        <w:contextualSpacing/>
        <w:rPr>
          <w:rFonts w:ascii="Calibri" w:hAnsi="Calibri"/>
          <w:b/>
        </w:rPr>
      </w:pPr>
    </w:p>
    <w:p w:rsidR="007F6974" w:rsidRPr="009F2931" w:rsidRDefault="007F6974" w:rsidP="007F6974">
      <w:pPr>
        <w:spacing w:after="0" w:line="240" w:lineRule="auto"/>
        <w:contextualSpacing/>
        <w:rPr>
          <w:rFonts w:ascii="Calibri" w:hAnsi="Calibri"/>
          <w:b/>
        </w:rPr>
      </w:pPr>
      <w:r w:rsidRPr="009F2931">
        <w:rPr>
          <w:rFonts w:ascii="Calibri" w:hAnsi="Calibri"/>
          <w:b/>
        </w:rPr>
        <w:t>2.1 Desplazamiento rápido en la hoja de cálculo:</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64"/>
        <w:gridCol w:w="4374"/>
      </w:tblGrid>
      <w:tr w:rsidR="007F6974" w:rsidRPr="009F2931" w:rsidTr="00CF2421">
        <w:trPr>
          <w:tblCellSpacing w:w="15" w:type="dxa"/>
        </w:trPr>
        <w:tc>
          <w:tcPr>
            <w:tcW w:w="4850" w:type="pct"/>
            <w:gridSpan w:val="2"/>
            <w:vAlign w:val="center"/>
            <w:hideMark/>
          </w:tcPr>
          <w:p w:rsidR="007F6974" w:rsidRPr="009F2931" w:rsidRDefault="007F6974" w:rsidP="00CF2421">
            <w:pPr>
              <w:spacing w:after="0" w:line="240" w:lineRule="auto"/>
              <w:contextualSpacing/>
              <w:rPr>
                <w:rFonts w:ascii="Calibri" w:hAnsi="Calibri"/>
              </w:rPr>
            </w:pPr>
            <w:r w:rsidRPr="009F2931">
              <w:rPr>
                <w:rFonts w:ascii="Calibri" w:hAnsi="Calibri"/>
              </w:rPr>
              <w:t xml:space="preserve">Tan solo una pequeña parte de la hoja es visible en la ventana de documento. Nuestra hoja, la mayoría de las veces, ocupará mayor número de celdas que las visibles en el área de la pantalla y es necesario moverse por el documento rápidamente. </w:t>
            </w:r>
          </w:p>
          <w:p w:rsidR="007F6974" w:rsidRPr="009F2931" w:rsidRDefault="007F6974" w:rsidP="00CF2421">
            <w:pPr>
              <w:spacing w:after="0" w:line="240" w:lineRule="auto"/>
              <w:contextualSpacing/>
              <w:rPr>
                <w:rFonts w:ascii="Calibri" w:hAnsi="Calibri"/>
              </w:rPr>
            </w:pPr>
            <w:r w:rsidRPr="009F2931">
              <w:rPr>
                <w:rFonts w:ascii="Calibri" w:hAnsi="Calibri"/>
              </w:rPr>
              <w:t>Cuando no está abierto ningún menú, las teclas activas para poder desplazarse a través de la hoja son:</w:t>
            </w:r>
          </w:p>
        </w:tc>
      </w:tr>
      <w:tr w:rsidR="007F6974" w:rsidRPr="009F2931" w:rsidTr="00CF2421">
        <w:trPr>
          <w:tblCellSpacing w:w="15" w:type="dxa"/>
        </w:trPr>
        <w:tc>
          <w:tcPr>
            <w:tcW w:w="4850" w:type="pct"/>
            <w:gridSpan w:val="2"/>
            <w:vAlign w:val="center"/>
            <w:hideMark/>
          </w:tcPr>
          <w:tbl>
            <w:tblPr>
              <w:tblW w:w="4478"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10"/>
              <w:gridCol w:w="3910"/>
            </w:tblGrid>
            <w:tr w:rsidR="007F6974" w:rsidRPr="009F2931" w:rsidTr="00CF2421">
              <w:trPr>
                <w:tblCellSpacing w:w="15" w:type="dxa"/>
                <w:jc w:val="center"/>
              </w:trPr>
              <w:tc>
                <w:tcPr>
                  <w:tcW w:w="2470"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7F6974" w:rsidRPr="009F2931" w:rsidRDefault="007F6974" w:rsidP="00CF2421">
                  <w:pPr>
                    <w:spacing w:after="0" w:line="240" w:lineRule="auto"/>
                    <w:contextualSpacing/>
                    <w:jc w:val="center"/>
                    <w:rPr>
                      <w:rFonts w:ascii="Calibri" w:hAnsi="Calibri"/>
                      <w:b/>
                    </w:rPr>
                  </w:pPr>
                  <w:r w:rsidRPr="009F2931">
                    <w:rPr>
                      <w:rFonts w:ascii="Calibri" w:hAnsi="Calibri"/>
                      <w:b/>
                    </w:rPr>
                    <w:t>TECLADO</w:t>
                  </w:r>
                </w:p>
              </w:tc>
              <w:tc>
                <w:tcPr>
                  <w:tcW w:w="2470" w:type="pct"/>
                  <w:tcBorders>
                    <w:top w:val="double" w:sz="2" w:space="0" w:color="auto"/>
                    <w:left w:val="double" w:sz="2" w:space="0" w:color="auto"/>
                    <w:bottom w:val="double" w:sz="2" w:space="0" w:color="auto"/>
                    <w:right w:val="double" w:sz="2" w:space="0" w:color="auto"/>
                  </w:tcBorders>
                  <w:shd w:val="clear" w:color="auto" w:fill="C0C0C0"/>
                  <w:vAlign w:val="center"/>
                </w:tcPr>
                <w:p w:rsidR="007F6974" w:rsidRPr="009F2931" w:rsidRDefault="007F6974" w:rsidP="00CF2421">
                  <w:pPr>
                    <w:spacing w:after="0" w:line="240" w:lineRule="auto"/>
                    <w:contextualSpacing/>
                    <w:jc w:val="center"/>
                    <w:rPr>
                      <w:rFonts w:ascii="Calibri" w:hAnsi="Calibri"/>
                      <w:b/>
                    </w:rPr>
                  </w:pPr>
                  <w:r w:rsidRPr="009F2931">
                    <w:rPr>
                      <w:rFonts w:ascii="Calibri" w:hAnsi="Calibri"/>
                      <w:b/>
                    </w:rPr>
                    <w:t>MOVIMIENTO</w:t>
                  </w:r>
                </w:p>
              </w:tc>
            </w:tr>
            <w:tr w:rsidR="007F6974" w:rsidRPr="009F2931" w:rsidTr="00CF2421">
              <w:trPr>
                <w:tblCellSpacing w:w="15" w:type="dxa"/>
                <w:jc w:val="center"/>
              </w:trPr>
              <w:tc>
                <w:tcPr>
                  <w:tcW w:w="2470" w:type="pct"/>
                  <w:tcBorders>
                    <w:top w:val="outset" w:sz="6" w:space="0" w:color="auto"/>
                    <w:left w:val="outset" w:sz="6" w:space="0" w:color="auto"/>
                    <w:bottom w:val="outset" w:sz="6" w:space="0" w:color="auto"/>
                    <w:right w:val="outset" w:sz="6" w:space="0" w:color="auto"/>
                  </w:tcBorders>
                  <w:vAlign w:val="center"/>
                  <w:hideMark/>
                </w:tcPr>
                <w:p w:rsidR="007F6974" w:rsidRPr="009F2931" w:rsidRDefault="007F6974" w:rsidP="00CF2421">
                  <w:pPr>
                    <w:spacing w:after="0" w:line="240" w:lineRule="auto"/>
                    <w:contextualSpacing/>
                    <w:rPr>
                      <w:rFonts w:ascii="Calibri" w:hAnsi="Calibri"/>
                    </w:rPr>
                  </w:pPr>
                  <w:r w:rsidRPr="009F2931">
                    <w:rPr>
                      <w:rFonts w:ascii="Calibri" w:hAnsi="Calibri"/>
                    </w:rPr>
                    <w:t xml:space="preserve">FLECHA ABAJO </w:t>
                  </w:r>
                </w:p>
              </w:tc>
              <w:tc>
                <w:tcPr>
                  <w:tcW w:w="2470" w:type="pct"/>
                  <w:tcBorders>
                    <w:top w:val="outset" w:sz="6" w:space="0" w:color="auto"/>
                    <w:left w:val="outset" w:sz="6" w:space="0" w:color="auto"/>
                    <w:bottom w:val="outset" w:sz="6" w:space="0" w:color="auto"/>
                    <w:right w:val="outset" w:sz="6" w:space="0" w:color="auto"/>
                  </w:tcBorders>
                  <w:vAlign w:val="center"/>
                </w:tcPr>
                <w:p w:rsidR="007F6974" w:rsidRPr="009F2931" w:rsidRDefault="007F6974" w:rsidP="00CF2421">
                  <w:pPr>
                    <w:spacing w:after="0" w:line="240" w:lineRule="auto"/>
                    <w:contextualSpacing/>
                    <w:rPr>
                      <w:rFonts w:ascii="Calibri" w:hAnsi="Calibri"/>
                    </w:rPr>
                  </w:pPr>
                  <w:r w:rsidRPr="009F2931">
                    <w:rPr>
                      <w:rFonts w:ascii="Calibri" w:hAnsi="Calibri"/>
                    </w:rPr>
                    <w:t xml:space="preserve">Celda Abajo </w:t>
                  </w:r>
                </w:p>
              </w:tc>
            </w:tr>
            <w:tr w:rsidR="007F6974" w:rsidRPr="009F2931" w:rsidTr="00CF2421">
              <w:trPr>
                <w:tblCellSpacing w:w="15" w:type="dxa"/>
                <w:jc w:val="center"/>
              </w:trPr>
              <w:tc>
                <w:tcPr>
                  <w:tcW w:w="2470" w:type="pct"/>
                  <w:tcBorders>
                    <w:top w:val="outset" w:sz="6" w:space="0" w:color="auto"/>
                    <w:left w:val="outset" w:sz="6" w:space="0" w:color="auto"/>
                    <w:bottom w:val="outset" w:sz="6" w:space="0" w:color="auto"/>
                    <w:right w:val="outset" w:sz="6" w:space="0" w:color="auto"/>
                  </w:tcBorders>
                  <w:vAlign w:val="center"/>
                  <w:hideMark/>
                </w:tcPr>
                <w:p w:rsidR="007F6974" w:rsidRPr="009F2931" w:rsidRDefault="007F6974" w:rsidP="00CF2421">
                  <w:pPr>
                    <w:spacing w:after="0" w:line="240" w:lineRule="auto"/>
                    <w:contextualSpacing/>
                    <w:rPr>
                      <w:rFonts w:ascii="Calibri" w:hAnsi="Calibri"/>
                    </w:rPr>
                  </w:pPr>
                  <w:r w:rsidRPr="009F2931">
                    <w:rPr>
                      <w:rFonts w:ascii="Calibri" w:hAnsi="Calibri"/>
                    </w:rPr>
                    <w:t xml:space="preserve">FLECHA ARRIBA </w:t>
                  </w:r>
                </w:p>
              </w:tc>
              <w:tc>
                <w:tcPr>
                  <w:tcW w:w="2470" w:type="pct"/>
                  <w:tcBorders>
                    <w:top w:val="outset" w:sz="6" w:space="0" w:color="auto"/>
                    <w:left w:val="outset" w:sz="6" w:space="0" w:color="auto"/>
                    <w:bottom w:val="outset" w:sz="6" w:space="0" w:color="auto"/>
                    <w:right w:val="outset" w:sz="6" w:space="0" w:color="auto"/>
                  </w:tcBorders>
                  <w:vAlign w:val="center"/>
                </w:tcPr>
                <w:p w:rsidR="007F6974" w:rsidRPr="009F2931" w:rsidRDefault="007F6974" w:rsidP="00CF2421">
                  <w:pPr>
                    <w:spacing w:after="0" w:line="240" w:lineRule="auto"/>
                    <w:contextualSpacing/>
                    <w:rPr>
                      <w:rFonts w:ascii="Calibri" w:hAnsi="Calibri"/>
                    </w:rPr>
                  </w:pPr>
                  <w:r w:rsidRPr="009F2931">
                    <w:rPr>
                      <w:rFonts w:ascii="Calibri" w:hAnsi="Calibri"/>
                    </w:rPr>
                    <w:t xml:space="preserve">Celda Arriba </w:t>
                  </w:r>
                </w:p>
              </w:tc>
            </w:tr>
            <w:tr w:rsidR="007F6974" w:rsidRPr="009F2931" w:rsidTr="00CF2421">
              <w:trPr>
                <w:tblCellSpacing w:w="15" w:type="dxa"/>
                <w:jc w:val="center"/>
              </w:trPr>
              <w:tc>
                <w:tcPr>
                  <w:tcW w:w="2470" w:type="pct"/>
                  <w:tcBorders>
                    <w:top w:val="outset" w:sz="6" w:space="0" w:color="auto"/>
                    <w:left w:val="outset" w:sz="6" w:space="0" w:color="auto"/>
                    <w:bottom w:val="outset" w:sz="6" w:space="0" w:color="auto"/>
                    <w:right w:val="outset" w:sz="6" w:space="0" w:color="auto"/>
                  </w:tcBorders>
                  <w:vAlign w:val="center"/>
                  <w:hideMark/>
                </w:tcPr>
                <w:p w:rsidR="007F6974" w:rsidRPr="009F2931" w:rsidRDefault="007F6974" w:rsidP="00CF2421">
                  <w:pPr>
                    <w:spacing w:after="0" w:line="240" w:lineRule="auto"/>
                    <w:contextualSpacing/>
                    <w:rPr>
                      <w:rFonts w:ascii="Calibri" w:hAnsi="Calibri"/>
                    </w:rPr>
                  </w:pPr>
                  <w:r w:rsidRPr="009F2931">
                    <w:rPr>
                      <w:rFonts w:ascii="Calibri" w:hAnsi="Calibri"/>
                    </w:rPr>
                    <w:t xml:space="preserve">FLECHA DERECHA </w:t>
                  </w:r>
                </w:p>
              </w:tc>
              <w:tc>
                <w:tcPr>
                  <w:tcW w:w="2470" w:type="pct"/>
                  <w:tcBorders>
                    <w:top w:val="outset" w:sz="6" w:space="0" w:color="auto"/>
                    <w:left w:val="outset" w:sz="6" w:space="0" w:color="auto"/>
                    <w:bottom w:val="outset" w:sz="6" w:space="0" w:color="auto"/>
                    <w:right w:val="outset" w:sz="6" w:space="0" w:color="auto"/>
                  </w:tcBorders>
                  <w:vAlign w:val="center"/>
                </w:tcPr>
                <w:p w:rsidR="007F6974" w:rsidRPr="009F2931" w:rsidRDefault="007F6974" w:rsidP="00CF2421">
                  <w:pPr>
                    <w:spacing w:after="0" w:line="240" w:lineRule="auto"/>
                    <w:contextualSpacing/>
                    <w:rPr>
                      <w:rFonts w:ascii="Calibri" w:hAnsi="Calibri"/>
                    </w:rPr>
                  </w:pPr>
                  <w:r w:rsidRPr="009F2931">
                    <w:rPr>
                      <w:rFonts w:ascii="Calibri" w:hAnsi="Calibri"/>
                    </w:rPr>
                    <w:t xml:space="preserve">Celda Derecha </w:t>
                  </w:r>
                </w:p>
              </w:tc>
            </w:tr>
            <w:tr w:rsidR="007F6974" w:rsidRPr="009F2931" w:rsidTr="00CF2421">
              <w:trPr>
                <w:tblCellSpacing w:w="15" w:type="dxa"/>
                <w:jc w:val="center"/>
              </w:trPr>
              <w:tc>
                <w:tcPr>
                  <w:tcW w:w="2470" w:type="pct"/>
                  <w:tcBorders>
                    <w:top w:val="outset" w:sz="6" w:space="0" w:color="auto"/>
                    <w:left w:val="outset" w:sz="6" w:space="0" w:color="auto"/>
                    <w:bottom w:val="outset" w:sz="6" w:space="0" w:color="auto"/>
                    <w:right w:val="outset" w:sz="6" w:space="0" w:color="auto"/>
                  </w:tcBorders>
                  <w:vAlign w:val="center"/>
                  <w:hideMark/>
                </w:tcPr>
                <w:p w:rsidR="007F6974" w:rsidRPr="009F2931" w:rsidRDefault="007F6974" w:rsidP="00CF2421">
                  <w:pPr>
                    <w:spacing w:after="0" w:line="240" w:lineRule="auto"/>
                    <w:contextualSpacing/>
                    <w:rPr>
                      <w:rFonts w:ascii="Calibri" w:hAnsi="Calibri"/>
                    </w:rPr>
                  </w:pPr>
                  <w:r w:rsidRPr="009F2931">
                    <w:rPr>
                      <w:rFonts w:ascii="Calibri" w:hAnsi="Calibri"/>
                    </w:rPr>
                    <w:t xml:space="preserve">FLECHA IZQUIERDA </w:t>
                  </w:r>
                </w:p>
              </w:tc>
              <w:tc>
                <w:tcPr>
                  <w:tcW w:w="2470" w:type="pct"/>
                  <w:tcBorders>
                    <w:top w:val="outset" w:sz="6" w:space="0" w:color="auto"/>
                    <w:left w:val="outset" w:sz="6" w:space="0" w:color="auto"/>
                    <w:bottom w:val="outset" w:sz="6" w:space="0" w:color="auto"/>
                    <w:right w:val="outset" w:sz="6" w:space="0" w:color="auto"/>
                  </w:tcBorders>
                  <w:vAlign w:val="center"/>
                </w:tcPr>
                <w:p w:rsidR="007F6974" w:rsidRPr="009F2931" w:rsidRDefault="007F6974" w:rsidP="00CF2421">
                  <w:pPr>
                    <w:spacing w:after="0" w:line="240" w:lineRule="auto"/>
                    <w:contextualSpacing/>
                    <w:rPr>
                      <w:rFonts w:ascii="Calibri" w:hAnsi="Calibri"/>
                    </w:rPr>
                  </w:pPr>
                  <w:r w:rsidRPr="009F2931">
                    <w:rPr>
                      <w:rFonts w:ascii="Calibri" w:hAnsi="Calibri"/>
                    </w:rPr>
                    <w:t xml:space="preserve">Celda Izquierda </w:t>
                  </w:r>
                </w:p>
              </w:tc>
            </w:tr>
            <w:tr w:rsidR="007F6974" w:rsidRPr="009F2931" w:rsidTr="00CF2421">
              <w:trPr>
                <w:tblCellSpacing w:w="15" w:type="dxa"/>
                <w:jc w:val="center"/>
              </w:trPr>
              <w:tc>
                <w:tcPr>
                  <w:tcW w:w="2470" w:type="pct"/>
                  <w:tcBorders>
                    <w:top w:val="outset" w:sz="6" w:space="0" w:color="auto"/>
                    <w:left w:val="outset" w:sz="6" w:space="0" w:color="auto"/>
                    <w:bottom w:val="outset" w:sz="6" w:space="0" w:color="auto"/>
                    <w:right w:val="outset" w:sz="6" w:space="0" w:color="auto"/>
                  </w:tcBorders>
                  <w:vAlign w:val="center"/>
                  <w:hideMark/>
                </w:tcPr>
                <w:p w:rsidR="007F6974" w:rsidRPr="009F2931" w:rsidRDefault="007F6974" w:rsidP="00CF2421">
                  <w:pPr>
                    <w:spacing w:after="0" w:line="240" w:lineRule="auto"/>
                    <w:contextualSpacing/>
                    <w:rPr>
                      <w:rFonts w:ascii="Calibri" w:hAnsi="Calibri"/>
                    </w:rPr>
                  </w:pPr>
                  <w:r w:rsidRPr="009F2931">
                    <w:rPr>
                      <w:rFonts w:ascii="Calibri" w:hAnsi="Calibri"/>
                    </w:rPr>
                    <w:t xml:space="preserve">AVPAG </w:t>
                  </w:r>
                </w:p>
              </w:tc>
              <w:tc>
                <w:tcPr>
                  <w:tcW w:w="2470" w:type="pct"/>
                  <w:tcBorders>
                    <w:top w:val="outset" w:sz="6" w:space="0" w:color="auto"/>
                    <w:left w:val="outset" w:sz="6" w:space="0" w:color="auto"/>
                    <w:bottom w:val="outset" w:sz="6" w:space="0" w:color="auto"/>
                    <w:right w:val="outset" w:sz="6" w:space="0" w:color="auto"/>
                  </w:tcBorders>
                  <w:vAlign w:val="center"/>
                </w:tcPr>
                <w:p w:rsidR="007F6974" w:rsidRPr="009F2931" w:rsidRDefault="007F6974" w:rsidP="00CF2421">
                  <w:pPr>
                    <w:spacing w:after="0" w:line="240" w:lineRule="auto"/>
                    <w:contextualSpacing/>
                    <w:rPr>
                      <w:rFonts w:ascii="Calibri" w:hAnsi="Calibri"/>
                    </w:rPr>
                  </w:pPr>
                  <w:r w:rsidRPr="009F2931">
                    <w:rPr>
                      <w:rFonts w:ascii="Calibri" w:hAnsi="Calibri"/>
                    </w:rPr>
                    <w:t xml:space="preserve">Pantalla Abajo </w:t>
                  </w:r>
                </w:p>
              </w:tc>
            </w:tr>
            <w:tr w:rsidR="007F6974" w:rsidRPr="009F2931" w:rsidTr="00CF2421">
              <w:trPr>
                <w:tblCellSpacing w:w="15" w:type="dxa"/>
                <w:jc w:val="center"/>
              </w:trPr>
              <w:tc>
                <w:tcPr>
                  <w:tcW w:w="2470" w:type="pct"/>
                  <w:tcBorders>
                    <w:top w:val="outset" w:sz="6" w:space="0" w:color="auto"/>
                    <w:left w:val="outset" w:sz="6" w:space="0" w:color="auto"/>
                    <w:bottom w:val="outset" w:sz="6" w:space="0" w:color="auto"/>
                    <w:right w:val="outset" w:sz="6" w:space="0" w:color="auto"/>
                  </w:tcBorders>
                  <w:vAlign w:val="center"/>
                  <w:hideMark/>
                </w:tcPr>
                <w:p w:rsidR="007F6974" w:rsidRPr="009F2931" w:rsidRDefault="007F6974" w:rsidP="00CF2421">
                  <w:pPr>
                    <w:spacing w:after="0" w:line="240" w:lineRule="auto"/>
                    <w:contextualSpacing/>
                    <w:rPr>
                      <w:rFonts w:ascii="Calibri" w:hAnsi="Calibri"/>
                    </w:rPr>
                  </w:pPr>
                  <w:r w:rsidRPr="009F2931">
                    <w:rPr>
                      <w:rFonts w:ascii="Calibri" w:hAnsi="Calibri"/>
                    </w:rPr>
                    <w:lastRenderedPageBreak/>
                    <w:t xml:space="preserve">REPAG </w:t>
                  </w:r>
                </w:p>
              </w:tc>
              <w:tc>
                <w:tcPr>
                  <w:tcW w:w="2470" w:type="pct"/>
                  <w:tcBorders>
                    <w:top w:val="outset" w:sz="6" w:space="0" w:color="auto"/>
                    <w:left w:val="outset" w:sz="6" w:space="0" w:color="auto"/>
                    <w:bottom w:val="outset" w:sz="6" w:space="0" w:color="auto"/>
                    <w:right w:val="outset" w:sz="6" w:space="0" w:color="auto"/>
                  </w:tcBorders>
                  <w:vAlign w:val="center"/>
                </w:tcPr>
                <w:p w:rsidR="007F6974" w:rsidRPr="009F2931" w:rsidRDefault="007F6974" w:rsidP="00CF2421">
                  <w:pPr>
                    <w:spacing w:after="0" w:line="240" w:lineRule="auto"/>
                    <w:contextualSpacing/>
                    <w:rPr>
                      <w:rFonts w:ascii="Calibri" w:hAnsi="Calibri"/>
                    </w:rPr>
                  </w:pPr>
                  <w:r w:rsidRPr="009F2931">
                    <w:rPr>
                      <w:rFonts w:ascii="Calibri" w:hAnsi="Calibri"/>
                    </w:rPr>
                    <w:t xml:space="preserve">Pantalla Arriba </w:t>
                  </w:r>
                </w:p>
              </w:tc>
            </w:tr>
            <w:tr w:rsidR="007F6974" w:rsidRPr="009F2931" w:rsidTr="00CF2421">
              <w:trPr>
                <w:tblCellSpacing w:w="15" w:type="dxa"/>
                <w:jc w:val="center"/>
              </w:trPr>
              <w:tc>
                <w:tcPr>
                  <w:tcW w:w="2470" w:type="pct"/>
                  <w:tcBorders>
                    <w:top w:val="outset" w:sz="6" w:space="0" w:color="auto"/>
                    <w:left w:val="outset" w:sz="6" w:space="0" w:color="auto"/>
                    <w:bottom w:val="outset" w:sz="6" w:space="0" w:color="auto"/>
                    <w:right w:val="outset" w:sz="6" w:space="0" w:color="auto"/>
                  </w:tcBorders>
                  <w:vAlign w:val="center"/>
                  <w:hideMark/>
                </w:tcPr>
                <w:p w:rsidR="007F6974" w:rsidRPr="009F2931" w:rsidRDefault="007F6974" w:rsidP="00CF2421">
                  <w:pPr>
                    <w:spacing w:after="0" w:line="240" w:lineRule="auto"/>
                    <w:contextualSpacing/>
                    <w:rPr>
                      <w:rFonts w:ascii="Calibri" w:hAnsi="Calibri"/>
                    </w:rPr>
                  </w:pPr>
                  <w:r w:rsidRPr="009F2931">
                    <w:rPr>
                      <w:rFonts w:ascii="Calibri" w:hAnsi="Calibri"/>
                    </w:rPr>
                    <w:t xml:space="preserve">CTRL+INICIO </w:t>
                  </w:r>
                </w:p>
              </w:tc>
              <w:tc>
                <w:tcPr>
                  <w:tcW w:w="2470" w:type="pct"/>
                  <w:tcBorders>
                    <w:top w:val="outset" w:sz="6" w:space="0" w:color="auto"/>
                    <w:left w:val="outset" w:sz="6" w:space="0" w:color="auto"/>
                    <w:bottom w:val="outset" w:sz="6" w:space="0" w:color="auto"/>
                    <w:right w:val="outset" w:sz="6" w:space="0" w:color="auto"/>
                  </w:tcBorders>
                  <w:vAlign w:val="center"/>
                </w:tcPr>
                <w:p w:rsidR="007F6974" w:rsidRPr="009F2931" w:rsidRDefault="007F6974" w:rsidP="00CF2421">
                  <w:pPr>
                    <w:spacing w:after="0" w:line="240" w:lineRule="auto"/>
                    <w:contextualSpacing/>
                    <w:rPr>
                      <w:rFonts w:ascii="Calibri" w:hAnsi="Calibri"/>
                    </w:rPr>
                  </w:pPr>
                  <w:r w:rsidRPr="009F2931">
                    <w:rPr>
                      <w:rFonts w:ascii="Calibri" w:hAnsi="Calibri"/>
                    </w:rPr>
                    <w:t xml:space="preserve">Celda A1 </w:t>
                  </w:r>
                </w:p>
              </w:tc>
            </w:tr>
            <w:tr w:rsidR="007F6974" w:rsidRPr="009F2931" w:rsidTr="00CF2421">
              <w:trPr>
                <w:tblCellSpacing w:w="15" w:type="dxa"/>
                <w:jc w:val="center"/>
              </w:trPr>
              <w:tc>
                <w:tcPr>
                  <w:tcW w:w="2470" w:type="pct"/>
                  <w:tcBorders>
                    <w:top w:val="outset" w:sz="6" w:space="0" w:color="auto"/>
                    <w:left w:val="outset" w:sz="6" w:space="0" w:color="auto"/>
                    <w:bottom w:val="outset" w:sz="6" w:space="0" w:color="auto"/>
                    <w:right w:val="outset" w:sz="6" w:space="0" w:color="auto"/>
                  </w:tcBorders>
                  <w:vAlign w:val="center"/>
                  <w:hideMark/>
                </w:tcPr>
                <w:p w:rsidR="007F6974" w:rsidRPr="009F2931" w:rsidRDefault="007F6974" w:rsidP="00CF2421">
                  <w:pPr>
                    <w:spacing w:after="0" w:line="240" w:lineRule="auto"/>
                    <w:contextualSpacing/>
                    <w:rPr>
                      <w:rFonts w:ascii="Calibri" w:hAnsi="Calibri"/>
                    </w:rPr>
                  </w:pPr>
                  <w:r w:rsidRPr="009F2931">
                    <w:rPr>
                      <w:rFonts w:ascii="Calibri" w:hAnsi="Calibri"/>
                    </w:rPr>
                    <w:t xml:space="preserve">FIN     FLECHA ARRIBA </w:t>
                  </w:r>
                </w:p>
              </w:tc>
              <w:tc>
                <w:tcPr>
                  <w:tcW w:w="2470" w:type="pct"/>
                  <w:tcBorders>
                    <w:top w:val="outset" w:sz="6" w:space="0" w:color="auto"/>
                    <w:left w:val="outset" w:sz="6" w:space="0" w:color="auto"/>
                    <w:bottom w:val="outset" w:sz="6" w:space="0" w:color="auto"/>
                    <w:right w:val="outset" w:sz="6" w:space="0" w:color="auto"/>
                  </w:tcBorders>
                  <w:vAlign w:val="center"/>
                </w:tcPr>
                <w:p w:rsidR="007F6974" w:rsidRPr="009F2931" w:rsidRDefault="007F6974" w:rsidP="00CF2421">
                  <w:pPr>
                    <w:spacing w:after="0" w:line="240" w:lineRule="auto"/>
                    <w:contextualSpacing/>
                    <w:rPr>
                      <w:rFonts w:ascii="Calibri" w:hAnsi="Calibri"/>
                    </w:rPr>
                  </w:pPr>
                  <w:r w:rsidRPr="009F2931">
                    <w:rPr>
                      <w:rFonts w:ascii="Calibri" w:hAnsi="Calibri"/>
                    </w:rPr>
                    <w:t xml:space="preserve">Primera celda de la columna activa </w:t>
                  </w:r>
                </w:p>
              </w:tc>
            </w:tr>
            <w:tr w:rsidR="007F6974" w:rsidRPr="009F2931" w:rsidTr="00CF2421">
              <w:trPr>
                <w:tblCellSpacing w:w="15" w:type="dxa"/>
                <w:jc w:val="center"/>
              </w:trPr>
              <w:tc>
                <w:tcPr>
                  <w:tcW w:w="2470" w:type="pct"/>
                  <w:tcBorders>
                    <w:top w:val="outset" w:sz="6" w:space="0" w:color="auto"/>
                    <w:left w:val="outset" w:sz="6" w:space="0" w:color="auto"/>
                    <w:bottom w:val="outset" w:sz="6" w:space="0" w:color="auto"/>
                    <w:right w:val="outset" w:sz="6" w:space="0" w:color="auto"/>
                  </w:tcBorders>
                  <w:vAlign w:val="center"/>
                  <w:hideMark/>
                </w:tcPr>
                <w:p w:rsidR="007F6974" w:rsidRPr="009F2931" w:rsidRDefault="007F6974" w:rsidP="00CF2421">
                  <w:pPr>
                    <w:spacing w:after="0" w:line="240" w:lineRule="auto"/>
                    <w:contextualSpacing/>
                    <w:rPr>
                      <w:rFonts w:ascii="Calibri" w:hAnsi="Calibri"/>
                    </w:rPr>
                  </w:pPr>
                  <w:r w:rsidRPr="009F2931">
                    <w:rPr>
                      <w:rFonts w:ascii="Calibri" w:hAnsi="Calibri"/>
                    </w:rPr>
                    <w:t xml:space="preserve">FIN     FLECHA ABAJO </w:t>
                  </w:r>
                </w:p>
              </w:tc>
              <w:tc>
                <w:tcPr>
                  <w:tcW w:w="2470" w:type="pct"/>
                  <w:tcBorders>
                    <w:top w:val="outset" w:sz="6" w:space="0" w:color="auto"/>
                    <w:left w:val="outset" w:sz="6" w:space="0" w:color="auto"/>
                    <w:bottom w:val="outset" w:sz="6" w:space="0" w:color="auto"/>
                    <w:right w:val="outset" w:sz="6" w:space="0" w:color="auto"/>
                  </w:tcBorders>
                  <w:vAlign w:val="center"/>
                </w:tcPr>
                <w:p w:rsidR="007F6974" w:rsidRPr="009F2931" w:rsidRDefault="007F6974" w:rsidP="00CF2421">
                  <w:pPr>
                    <w:spacing w:after="0" w:line="240" w:lineRule="auto"/>
                    <w:contextualSpacing/>
                    <w:rPr>
                      <w:rFonts w:ascii="Calibri" w:hAnsi="Calibri"/>
                    </w:rPr>
                  </w:pPr>
                  <w:r w:rsidRPr="009F2931">
                    <w:rPr>
                      <w:rFonts w:ascii="Calibri" w:hAnsi="Calibri"/>
                    </w:rPr>
                    <w:t xml:space="preserve">Última celda de la columna activa </w:t>
                  </w:r>
                </w:p>
              </w:tc>
            </w:tr>
            <w:tr w:rsidR="007F6974" w:rsidRPr="009F2931" w:rsidTr="00CF2421">
              <w:trPr>
                <w:tblCellSpacing w:w="15" w:type="dxa"/>
                <w:jc w:val="center"/>
              </w:trPr>
              <w:tc>
                <w:tcPr>
                  <w:tcW w:w="2470" w:type="pct"/>
                  <w:tcBorders>
                    <w:top w:val="outset" w:sz="6" w:space="0" w:color="auto"/>
                    <w:left w:val="outset" w:sz="6" w:space="0" w:color="auto"/>
                    <w:bottom w:val="outset" w:sz="6" w:space="0" w:color="auto"/>
                    <w:right w:val="outset" w:sz="6" w:space="0" w:color="auto"/>
                  </w:tcBorders>
                  <w:vAlign w:val="center"/>
                  <w:hideMark/>
                </w:tcPr>
                <w:p w:rsidR="007F6974" w:rsidRPr="009F2931" w:rsidRDefault="007F6974" w:rsidP="00CF2421">
                  <w:pPr>
                    <w:spacing w:after="0" w:line="240" w:lineRule="auto"/>
                    <w:contextualSpacing/>
                    <w:rPr>
                      <w:rFonts w:ascii="Calibri" w:hAnsi="Calibri"/>
                    </w:rPr>
                  </w:pPr>
                  <w:r w:rsidRPr="009F2931">
                    <w:rPr>
                      <w:rFonts w:ascii="Calibri" w:hAnsi="Calibri"/>
                    </w:rPr>
                    <w:t xml:space="preserve">FIN     FLECHA IZQUIERDA o  INICIO </w:t>
                  </w:r>
                </w:p>
              </w:tc>
              <w:tc>
                <w:tcPr>
                  <w:tcW w:w="2470" w:type="pct"/>
                  <w:tcBorders>
                    <w:top w:val="outset" w:sz="6" w:space="0" w:color="auto"/>
                    <w:left w:val="outset" w:sz="6" w:space="0" w:color="auto"/>
                    <w:bottom w:val="outset" w:sz="6" w:space="0" w:color="auto"/>
                    <w:right w:val="outset" w:sz="6" w:space="0" w:color="auto"/>
                  </w:tcBorders>
                  <w:vAlign w:val="center"/>
                </w:tcPr>
                <w:p w:rsidR="007F6974" w:rsidRPr="009F2931" w:rsidRDefault="007F6974" w:rsidP="00CF2421">
                  <w:pPr>
                    <w:spacing w:after="0" w:line="240" w:lineRule="auto"/>
                    <w:contextualSpacing/>
                    <w:rPr>
                      <w:rFonts w:ascii="Calibri" w:hAnsi="Calibri"/>
                    </w:rPr>
                  </w:pPr>
                  <w:r w:rsidRPr="009F2931">
                    <w:rPr>
                      <w:rFonts w:ascii="Calibri" w:hAnsi="Calibri"/>
                    </w:rPr>
                    <w:t xml:space="preserve">Primera celda de la fila activa </w:t>
                  </w:r>
                </w:p>
              </w:tc>
            </w:tr>
            <w:tr w:rsidR="007F6974" w:rsidRPr="009F2931" w:rsidTr="00CF2421">
              <w:trPr>
                <w:tblCellSpacing w:w="15" w:type="dxa"/>
                <w:jc w:val="center"/>
              </w:trPr>
              <w:tc>
                <w:tcPr>
                  <w:tcW w:w="2470" w:type="pct"/>
                  <w:tcBorders>
                    <w:top w:val="outset" w:sz="6" w:space="0" w:color="auto"/>
                    <w:left w:val="outset" w:sz="6" w:space="0" w:color="auto"/>
                    <w:bottom w:val="outset" w:sz="6" w:space="0" w:color="auto"/>
                    <w:right w:val="outset" w:sz="6" w:space="0" w:color="auto"/>
                  </w:tcBorders>
                  <w:vAlign w:val="center"/>
                  <w:hideMark/>
                </w:tcPr>
                <w:p w:rsidR="007F6974" w:rsidRPr="009F2931" w:rsidRDefault="007F6974" w:rsidP="00CF2421">
                  <w:pPr>
                    <w:spacing w:after="0" w:line="240" w:lineRule="auto"/>
                    <w:contextualSpacing/>
                    <w:rPr>
                      <w:rFonts w:ascii="Calibri" w:hAnsi="Calibri"/>
                    </w:rPr>
                  </w:pPr>
                  <w:r w:rsidRPr="009F2931">
                    <w:rPr>
                      <w:rFonts w:ascii="Calibri" w:hAnsi="Calibri"/>
                    </w:rPr>
                    <w:t xml:space="preserve">FIN     FLECHA DERECHA </w:t>
                  </w:r>
                </w:p>
              </w:tc>
              <w:tc>
                <w:tcPr>
                  <w:tcW w:w="2470" w:type="pct"/>
                  <w:tcBorders>
                    <w:top w:val="outset" w:sz="6" w:space="0" w:color="auto"/>
                    <w:left w:val="outset" w:sz="6" w:space="0" w:color="auto"/>
                    <w:bottom w:val="outset" w:sz="6" w:space="0" w:color="auto"/>
                    <w:right w:val="outset" w:sz="6" w:space="0" w:color="auto"/>
                  </w:tcBorders>
                  <w:vAlign w:val="center"/>
                </w:tcPr>
                <w:p w:rsidR="007F6974" w:rsidRPr="009F2931" w:rsidRDefault="007F6974" w:rsidP="00CF2421">
                  <w:pPr>
                    <w:spacing w:after="0" w:line="240" w:lineRule="auto"/>
                    <w:contextualSpacing/>
                    <w:rPr>
                      <w:rFonts w:ascii="Calibri" w:hAnsi="Calibri"/>
                    </w:rPr>
                  </w:pPr>
                  <w:r w:rsidRPr="009F2931">
                    <w:rPr>
                      <w:rFonts w:ascii="Calibri" w:hAnsi="Calibri"/>
                    </w:rPr>
                    <w:t xml:space="preserve">Última celda de la fila activa </w:t>
                  </w:r>
                </w:p>
              </w:tc>
            </w:tr>
          </w:tbl>
          <w:p w:rsidR="007F6974" w:rsidRPr="009F2931" w:rsidRDefault="007F6974" w:rsidP="00CF2421">
            <w:pPr>
              <w:spacing w:after="0" w:line="240" w:lineRule="auto"/>
              <w:contextualSpacing/>
              <w:jc w:val="center"/>
              <w:rPr>
                <w:rFonts w:ascii="Calibri" w:hAnsi="Calibri"/>
              </w:rPr>
            </w:pPr>
          </w:p>
        </w:tc>
      </w:tr>
      <w:tr w:rsidR="007F6974" w:rsidRPr="009F2931" w:rsidTr="00CF2421">
        <w:trPr>
          <w:tblCellSpacing w:w="15" w:type="dxa"/>
        </w:trPr>
        <w:tc>
          <w:tcPr>
            <w:tcW w:w="2450" w:type="pct"/>
            <w:hideMark/>
          </w:tcPr>
          <w:p w:rsidR="007F6974" w:rsidRPr="009F2931" w:rsidRDefault="007F6974" w:rsidP="00CF2421">
            <w:pPr>
              <w:spacing w:after="0" w:line="240" w:lineRule="auto"/>
              <w:contextualSpacing/>
              <w:jc w:val="both"/>
              <w:rPr>
                <w:rFonts w:ascii="Calibri" w:hAnsi="Calibri"/>
              </w:rPr>
            </w:pPr>
          </w:p>
          <w:p w:rsidR="007F6974" w:rsidRPr="009F2931" w:rsidRDefault="007F6974" w:rsidP="00CF2421">
            <w:pPr>
              <w:spacing w:after="0" w:line="240" w:lineRule="auto"/>
              <w:contextualSpacing/>
              <w:jc w:val="both"/>
              <w:rPr>
                <w:rFonts w:ascii="Calibri" w:hAnsi="Calibri"/>
              </w:rPr>
            </w:pPr>
            <w:r w:rsidRPr="009F2931">
              <w:rPr>
                <w:rFonts w:ascii="Calibri" w:hAnsi="Calibri"/>
              </w:rPr>
              <w:t xml:space="preserve">Otra forma rápida de moverse por la hoja cuando se conoce con seguridad la celda donde se desea ir es utilizando el cuadro de diálogo </w:t>
            </w:r>
            <w:r w:rsidRPr="009F2931">
              <w:rPr>
                <w:rFonts w:ascii="Calibri" w:hAnsi="Calibri"/>
                <w:b/>
              </w:rPr>
              <w:t>Ir</w:t>
            </w:r>
            <w:r w:rsidRPr="009F2931">
              <w:rPr>
                <w:rFonts w:ascii="Calibri" w:hAnsi="Calibri"/>
              </w:rPr>
              <w:t xml:space="preserve"> el cual aparecerá presionando la tecla </w:t>
            </w:r>
            <w:r w:rsidRPr="009F2931">
              <w:rPr>
                <w:rFonts w:ascii="Calibri" w:hAnsi="Calibri"/>
                <w:b/>
              </w:rPr>
              <w:t>F5</w:t>
            </w:r>
            <w:r w:rsidRPr="009F2931">
              <w:rPr>
                <w:rFonts w:ascii="Calibri" w:hAnsi="Calibri"/>
              </w:rPr>
              <w:t xml:space="preserve">: </w:t>
            </w:r>
          </w:p>
          <w:p w:rsidR="007F6974" w:rsidRPr="009F2931" w:rsidRDefault="007F6974" w:rsidP="00CF2421">
            <w:pPr>
              <w:spacing w:after="0" w:line="240" w:lineRule="auto"/>
              <w:contextualSpacing/>
              <w:jc w:val="both"/>
              <w:rPr>
                <w:rFonts w:ascii="Calibri" w:hAnsi="Calibri"/>
              </w:rPr>
            </w:pPr>
            <w:r w:rsidRPr="009F2931">
              <w:rPr>
                <w:rFonts w:ascii="Calibri" w:hAnsi="Calibri"/>
              </w:rPr>
              <w:t xml:space="preserve">Se escribe en el recuadro </w:t>
            </w:r>
            <w:r w:rsidRPr="009F2931">
              <w:rPr>
                <w:rFonts w:ascii="Calibri" w:hAnsi="Calibri"/>
                <w:b/>
              </w:rPr>
              <w:t>Referencia</w:t>
            </w:r>
            <w:r w:rsidRPr="009F2931">
              <w:rPr>
                <w:rFonts w:ascii="Calibri" w:hAnsi="Calibri"/>
              </w:rPr>
              <w:t xml:space="preserve">, la dirección o referencia de la celda a la que se quiere desplazar. </w:t>
            </w:r>
          </w:p>
          <w:p w:rsidR="007F6974" w:rsidRPr="009F2931" w:rsidRDefault="007F6974" w:rsidP="00CF2421">
            <w:pPr>
              <w:spacing w:after="0" w:line="240" w:lineRule="auto"/>
              <w:contextualSpacing/>
              <w:jc w:val="both"/>
              <w:rPr>
                <w:rFonts w:ascii="Calibri" w:hAnsi="Calibri"/>
              </w:rPr>
            </w:pPr>
            <w:r w:rsidRPr="009F2931">
              <w:rPr>
                <w:rFonts w:ascii="Calibri" w:hAnsi="Calibri"/>
              </w:rPr>
              <w:t xml:space="preserve">Después hacemos clic en Aceptar o </w:t>
            </w:r>
            <w:proofErr w:type="spellStart"/>
            <w:r w:rsidRPr="009F2931">
              <w:rPr>
                <w:rFonts w:ascii="Calibri" w:hAnsi="Calibri"/>
              </w:rPr>
              <w:t>Enter</w:t>
            </w:r>
            <w:proofErr w:type="spellEnd"/>
            <w:r w:rsidRPr="009F2931">
              <w:rPr>
                <w:rFonts w:ascii="Calibri" w:hAnsi="Calibri"/>
              </w:rPr>
              <w:t xml:space="preserve">. </w:t>
            </w:r>
          </w:p>
          <w:p w:rsidR="007F6974" w:rsidRPr="009F2931" w:rsidRDefault="007F6974" w:rsidP="00CF2421">
            <w:pPr>
              <w:spacing w:after="0" w:line="240" w:lineRule="auto"/>
              <w:contextualSpacing/>
              <w:jc w:val="both"/>
              <w:rPr>
                <w:rFonts w:ascii="Calibri" w:hAnsi="Calibri"/>
              </w:rPr>
            </w:pPr>
            <w:r w:rsidRPr="009F2931">
              <w:rPr>
                <w:rFonts w:ascii="Calibri" w:hAnsi="Calibri"/>
              </w:rPr>
              <w:t xml:space="preserve">Es bueno anotar que las referencias de celdas en Excel van sin espacio y no hay problema si son mayúsculas o minúsculas. </w:t>
            </w:r>
          </w:p>
        </w:tc>
        <w:tc>
          <w:tcPr>
            <w:tcW w:w="2400" w:type="pct"/>
            <w:vAlign w:val="center"/>
            <w:hideMark/>
          </w:tcPr>
          <w:p w:rsidR="007F6974" w:rsidRPr="009F2931" w:rsidRDefault="007F6974" w:rsidP="00CF2421">
            <w:pPr>
              <w:spacing w:after="0" w:line="240" w:lineRule="auto"/>
              <w:contextualSpacing/>
              <w:jc w:val="both"/>
              <w:rPr>
                <w:rFonts w:ascii="Calibri" w:hAnsi="Calibri"/>
              </w:rPr>
            </w:pPr>
            <w:r w:rsidRPr="009F2931">
              <w:rPr>
                <w:rFonts w:ascii="Calibri" w:hAnsi="Calibri"/>
                <w:noProof/>
                <w:lang w:eastAsia="es-CO"/>
              </w:rPr>
              <w:drawing>
                <wp:inline distT="0" distB="0" distL="0" distR="0">
                  <wp:extent cx="2347595" cy="2388235"/>
                  <wp:effectExtent l="0" t="0" r="0" b="0"/>
                  <wp:docPr id="42" name="Imagen 42" descr="Descripción: i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Descripción: ir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7595" cy="2388235"/>
                          </a:xfrm>
                          <a:prstGeom prst="rect">
                            <a:avLst/>
                          </a:prstGeom>
                          <a:noFill/>
                          <a:ln>
                            <a:noFill/>
                          </a:ln>
                        </pic:spPr>
                      </pic:pic>
                    </a:graphicData>
                  </a:graphic>
                </wp:inline>
              </w:drawing>
            </w:r>
          </w:p>
        </w:tc>
      </w:tr>
    </w:tbl>
    <w:p w:rsidR="007F6974" w:rsidRPr="009F2931" w:rsidRDefault="007F6974" w:rsidP="007F6974">
      <w:pPr>
        <w:spacing w:after="0" w:line="240" w:lineRule="auto"/>
        <w:contextualSpacing/>
        <w:jc w:val="both"/>
        <w:rPr>
          <w:rFonts w:ascii="Calibri" w:hAnsi="Calibri"/>
        </w:rPr>
      </w:pPr>
      <w:r w:rsidRPr="009F2931">
        <w:rPr>
          <w:rFonts w:ascii="Calibri" w:hAnsi="Calibri"/>
        </w:rPr>
        <w:t>Ejemplo: referencia de celda incorrecta:   a  1</w:t>
      </w:r>
    </w:p>
    <w:p w:rsidR="007F6974" w:rsidRPr="009F2931" w:rsidRDefault="007F6974" w:rsidP="007F6974">
      <w:pPr>
        <w:spacing w:after="0" w:line="240" w:lineRule="auto"/>
        <w:contextualSpacing/>
        <w:jc w:val="both"/>
        <w:rPr>
          <w:rFonts w:ascii="Calibri" w:hAnsi="Calibri"/>
        </w:rPr>
      </w:pPr>
      <w:r w:rsidRPr="009F2931">
        <w:rPr>
          <w:rFonts w:ascii="Calibri" w:hAnsi="Calibri"/>
        </w:rPr>
        <w:t xml:space="preserve">Referencia de celda correcta:    A1   </w:t>
      </w:r>
      <w:proofErr w:type="spellStart"/>
      <w:r w:rsidRPr="009F2931">
        <w:rPr>
          <w:rFonts w:ascii="Calibri" w:hAnsi="Calibri"/>
        </w:rPr>
        <w:t>ó</w:t>
      </w:r>
      <w:proofErr w:type="spellEnd"/>
      <w:r w:rsidRPr="009F2931">
        <w:rPr>
          <w:rFonts w:ascii="Calibri" w:hAnsi="Calibri"/>
        </w:rPr>
        <w:t xml:space="preserve">    a1</w:t>
      </w:r>
    </w:p>
    <w:p w:rsidR="007F6974" w:rsidRPr="009F2931" w:rsidRDefault="007F6974" w:rsidP="007F6974">
      <w:pPr>
        <w:spacing w:after="0" w:line="240" w:lineRule="auto"/>
        <w:contextualSpacing/>
        <w:rPr>
          <w:rFonts w:ascii="Calibri" w:hAnsi="Calibri"/>
        </w:rPr>
      </w:pPr>
    </w:p>
    <w:p w:rsidR="007F6974" w:rsidRPr="009F2931" w:rsidRDefault="007F6974" w:rsidP="007F6974">
      <w:pPr>
        <w:spacing w:after="0" w:line="240" w:lineRule="auto"/>
        <w:contextualSpacing/>
        <w:rPr>
          <w:rFonts w:ascii="Calibri" w:hAnsi="Calibri"/>
          <w:b/>
        </w:rPr>
      </w:pPr>
      <w:r w:rsidRPr="009F2931">
        <w:rPr>
          <w:rFonts w:ascii="Calibri" w:hAnsi="Calibri"/>
          <w:b/>
        </w:rPr>
        <w:t>3- Ingresar datos y calculando resultados en Excel:</w:t>
      </w:r>
    </w:p>
    <w:p w:rsidR="007F6974" w:rsidRPr="009F2931" w:rsidRDefault="007F6974" w:rsidP="007F6974">
      <w:pPr>
        <w:spacing w:after="0" w:line="240" w:lineRule="auto"/>
        <w:contextualSpacing/>
        <w:jc w:val="both"/>
        <w:rPr>
          <w:rFonts w:ascii="Calibri" w:hAnsi="Calibri"/>
        </w:rPr>
      </w:pPr>
      <w:r w:rsidRPr="009F2931">
        <w:rPr>
          <w:rFonts w:ascii="Calibri" w:hAnsi="Calibri"/>
        </w:rPr>
        <w:t>Se pueden ingresar datos de tipo numérico o de texto (para títulos, nombres o cosas por el estilo), pero solo podremos realizar operaciones matemáticas con datos numéricos.</w:t>
      </w:r>
    </w:p>
    <w:p w:rsidR="007F6974" w:rsidRPr="009F2931" w:rsidRDefault="007F6974" w:rsidP="007F6974">
      <w:pPr>
        <w:spacing w:after="0" w:line="240" w:lineRule="auto"/>
        <w:contextualSpacing/>
        <w:jc w:val="both"/>
        <w:rPr>
          <w:rFonts w:ascii="Calibri" w:hAnsi="Calibri"/>
        </w:rPr>
      </w:pPr>
      <w:r w:rsidRPr="009F2931">
        <w:rPr>
          <w:rFonts w:ascii="Calibri" w:hAnsi="Calibri"/>
        </w:rPr>
        <w:t>Vamos a realizar un ejercicio de aplicación:</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rPr>
        <w:t>3.1 Digitar la siguiente tabla empezando con el título desde la celda A1</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noProof/>
          <w:lang w:eastAsia="es-CO"/>
        </w:rPr>
        <w:drawing>
          <wp:inline distT="0" distB="0" distL="0" distR="0">
            <wp:extent cx="4585335" cy="1310005"/>
            <wp:effectExtent l="0" t="0" r="5715" b="444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5335" cy="1310005"/>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rPr>
        <w:t>3.2 Ahora procederemos a sumar los resultados de los 2 meses para cada sucursal en la primera celda de la columna total:</w:t>
      </w:r>
    </w:p>
    <w:p w:rsidR="007F6974" w:rsidRPr="009F2931" w:rsidRDefault="007F6974" w:rsidP="007F6974">
      <w:pPr>
        <w:spacing w:after="0" w:line="240" w:lineRule="auto"/>
        <w:contextualSpacing/>
        <w:jc w:val="both"/>
        <w:rPr>
          <w:rFonts w:ascii="Calibri" w:hAnsi="Calibri"/>
        </w:rPr>
      </w:pPr>
      <w:r w:rsidRPr="009F2931">
        <w:rPr>
          <w:rFonts w:ascii="Calibri" w:hAnsi="Calibri"/>
        </w:rPr>
        <w:t xml:space="preserve"> Las operaciones matemáticas siempre inician digitando un </w:t>
      </w:r>
      <w:proofErr w:type="gramStart"/>
      <w:r w:rsidRPr="009F2931">
        <w:rPr>
          <w:rFonts w:ascii="Calibri" w:hAnsi="Calibri"/>
        </w:rPr>
        <w:t>“ =</w:t>
      </w:r>
      <w:proofErr w:type="gramEnd"/>
      <w:r w:rsidRPr="009F2931">
        <w:rPr>
          <w:rFonts w:ascii="Calibri" w:hAnsi="Calibri"/>
        </w:rPr>
        <w:t xml:space="preserve"> ” o un  “ + “, de esta forma:</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noProof/>
          <w:lang w:eastAsia="es-CO"/>
        </w:rPr>
        <w:drawing>
          <wp:inline distT="0" distB="0" distL="0" distR="0">
            <wp:extent cx="4531360" cy="1528445"/>
            <wp:effectExtent l="0" t="0" r="254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1360" cy="1528445"/>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rPr>
        <w:t>El resto de operaciones lo podemos realizar uno por uno:</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noProof/>
          <w:lang w:eastAsia="es-CO"/>
        </w:rPr>
        <w:drawing>
          <wp:inline distT="0" distB="0" distL="0" distR="0">
            <wp:extent cx="4340225" cy="1419225"/>
            <wp:effectExtent l="0" t="0" r="317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0225" cy="1419225"/>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rPr>
        <w:t>O podemos utilizar el botón de llenado, también se le conoce como la “</w:t>
      </w:r>
      <w:r w:rsidRPr="009F2931">
        <w:rPr>
          <w:rFonts w:ascii="Calibri" w:hAnsi="Calibri"/>
          <w:b/>
        </w:rPr>
        <w:t>Flaca</w:t>
      </w:r>
      <w:r w:rsidRPr="009F2931">
        <w:rPr>
          <w:rFonts w:ascii="Calibri" w:hAnsi="Calibri"/>
        </w:rPr>
        <w:t>”</w:t>
      </w:r>
    </w:p>
    <w:p w:rsidR="007F6974" w:rsidRPr="009F2931" w:rsidRDefault="007F6974" w:rsidP="007F6974">
      <w:pPr>
        <w:spacing w:after="0" w:line="240" w:lineRule="auto"/>
        <w:contextualSpacing/>
        <w:jc w:val="both"/>
        <w:rPr>
          <w:rFonts w:ascii="Calibri" w:hAnsi="Calibri"/>
        </w:rPr>
      </w:pPr>
      <w:r w:rsidRPr="009F2931">
        <w:rPr>
          <w:rFonts w:ascii="Calibri" w:hAnsi="Calibri"/>
        </w:rPr>
        <w:t>Cuando seleccionamos una celda dando clic en ella, aparece un cuadro negro en la parte inferior derecha:</w:t>
      </w:r>
    </w:p>
    <w:p w:rsidR="007F6974" w:rsidRPr="009F2931" w:rsidRDefault="007F6974" w:rsidP="007F6974">
      <w:pPr>
        <w:spacing w:after="0" w:line="240" w:lineRule="auto"/>
        <w:contextualSpacing/>
        <w:jc w:val="center"/>
        <w:rPr>
          <w:rFonts w:ascii="Calibri" w:hAnsi="Calibri"/>
        </w:rPr>
      </w:pPr>
      <w:r w:rsidRPr="009F2931">
        <w:rPr>
          <w:rFonts w:ascii="Calibri" w:hAnsi="Calibri"/>
          <w:noProof/>
          <w:lang w:eastAsia="es-CO"/>
        </w:rPr>
        <w:drawing>
          <wp:inline distT="0" distB="0" distL="0" distR="0">
            <wp:extent cx="1323975" cy="5048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3975" cy="504825"/>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noProof/>
        </w:rPr>
      </w:pPr>
      <w:r w:rsidRPr="009F2931">
        <w:rPr>
          <w:rFonts w:ascii="Calibri" w:hAnsi="Calibri"/>
          <w:noProof/>
        </w:rPr>
        <w:t>Si colocamos el puntero allí aparecerá una cruz pequeña negra:</w:t>
      </w:r>
    </w:p>
    <w:p w:rsidR="007F6974" w:rsidRPr="009F2931" w:rsidRDefault="007F6974" w:rsidP="007F6974">
      <w:pPr>
        <w:spacing w:after="0" w:line="240" w:lineRule="auto"/>
        <w:contextualSpacing/>
        <w:jc w:val="center"/>
        <w:rPr>
          <w:rFonts w:ascii="Calibri" w:hAnsi="Calibri"/>
        </w:rPr>
      </w:pPr>
      <w:r w:rsidRPr="009F2931">
        <w:rPr>
          <w:rFonts w:ascii="Calibri" w:hAnsi="Calibri"/>
          <w:noProof/>
          <w:lang w:eastAsia="es-CO"/>
        </w:rPr>
        <w:drawing>
          <wp:inline distT="0" distB="0" distL="0" distR="0">
            <wp:extent cx="1173480" cy="464185"/>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3480" cy="464185"/>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rPr>
      </w:pPr>
      <w:r w:rsidRPr="009F2931">
        <w:rPr>
          <w:rFonts w:ascii="Calibri" w:hAnsi="Calibri"/>
        </w:rPr>
        <w:t xml:space="preserve">Esta cruz </w:t>
      </w:r>
      <w:r w:rsidRPr="009F2931">
        <w:rPr>
          <w:rFonts w:ascii="Calibri" w:hAnsi="Calibri"/>
          <w:b/>
        </w:rPr>
        <w:t>flaca</w:t>
      </w:r>
      <w:r w:rsidRPr="009F2931">
        <w:rPr>
          <w:rFonts w:ascii="Calibri" w:hAnsi="Calibri"/>
        </w:rPr>
        <w:t xml:space="preserve"> se utiliza para arrastrar operaciones que se repetirán, pero primero debemos realizar la primera operación, en este caso la suma del mes 1 y del mes 2 para la sucursal La Paila.</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noProof/>
          <w:lang w:eastAsia="es-CO"/>
        </w:rPr>
        <w:drawing>
          <wp:inline distT="0" distB="0" distL="0" distR="0">
            <wp:extent cx="5404485" cy="1187450"/>
            <wp:effectExtent l="0" t="0" r="571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4485" cy="1187450"/>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noProof/>
          <w:lang w:eastAsia="es-CO"/>
        </w:rPr>
        <w:lastRenderedPageBreak/>
        <w:drawing>
          <wp:inline distT="0" distB="0" distL="0" distR="0">
            <wp:extent cx="4012565" cy="1351280"/>
            <wp:effectExtent l="0" t="0" r="6985"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2565" cy="1351280"/>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noProof/>
          <w:lang w:eastAsia="es-CO"/>
        </w:rPr>
        <w:drawing>
          <wp:inline distT="0" distB="0" distL="0" distR="0">
            <wp:extent cx="4053205" cy="1378585"/>
            <wp:effectExtent l="0" t="0" r="444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53205" cy="1378585"/>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b/>
        </w:rPr>
      </w:pPr>
      <w:r w:rsidRPr="009F2931">
        <w:rPr>
          <w:rFonts w:ascii="Calibri" w:hAnsi="Calibri"/>
          <w:b/>
        </w:rPr>
        <w:t>4. Corregir datos de fórmulas:</w:t>
      </w:r>
    </w:p>
    <w:p w:rsidR="007F6974" w:rsidRPr="009F2931" w:rsidRDefault="007F6974" w:rsidP="007F6974">
      <w:pPr>
        <w:spacing w:after="0" w:line="240" w:lineRule="auto"/>
        <w:contextualSpacing/>
        <w:jc w:val="both"/>
        <w:rPr>
          <w:rFonts w:ascii="Calibri" w:hAnsi="Calibri"/>
        </w:rPr>
      </w:pPr>
      <w:r w:rsidRPr="009F2931">
        <w:rPr>
          <w:rFonts w:ascii="Calibri" w:hAnsi="Calibri"/>
        </w:rPr>
        <w:t>Si cometimos un error podemos corregir sin necesidad de borrar todo lo que hemos digitado:</w:t>
      </w:r>
    </w:p>
    <w:p w:rsidR="007F6974" w:rsidRPr="009F2931" w:rsidRDefault="007F6974" w:rsidP="007F6974">
      <w:pPr>
        <w:spacing w:after="0" w:line="240" w:lineRule="auto"/>
        <w:contextualSpacing/>
        <w:jc w:val="both"/>
        <w:rPr>
          <w:rFonts w:ascii="Calibri" w:hAnsi="Calibri"/>
        </w:rPr>
      </w:pPr>
      <w:r w:rsidRPr="009F2931">
        <w:rPr>
          <w:rFonts w:ascii="Calibri" w:hAnsi="Calibri"/>
        </w:rPr>
        <w:t>Vamos a suponer que accidentalmente sumamos 2 cantidades que no debíamos, como son los datos correspondientes al mes 1 de las sucursales La Paila y El Mecedor.</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noProof/>
          <w:lang w:eastAsia="es-CO"/>
        </w:rPr>
        <w:drawing>
          <wp:inline distT="0" distB="0" distL="0" distR="0">
            <wp:extent cx="4080510" cy="143319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80510" cy="1433195"/>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rPr>
        <w:t>En la parte superior se encuentra la barra de fórmulas de Excel, y es una herramienta que muestra la fórmula que origina un resultado en la hoja de cálculo.</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noProof/>
          <w:lang w:eastAsia="es-CO"/>
        </w:rPr>
        <w:drawing>
          <wp:inline distT="0" distB="0" distL="0" distR="0">
            <wp:extent cx="4449445" cy="1487805"/>
            <wp:effectExtent l="0" t="0" r="825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49445" cy="1487805"/>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rPr>
        <w:t xml:space="preserve">Por ello, vemos que tenemos una fórmula que hay que corregir, basta con situarse en la celda correspondiente y dar clic en la barra de cálculo, borrar la celda que no corresponde, escribir la correcta y presionar </w:t>
      </w:r>
      <w:proofErr w:type="spellStart"/>
      <w:r w:rsidRPr="009F2931">
        <w:rPr>
          <w:rFonts w:ascii="Calibri" w:hAnsi="Calibri"/>
        </w:rPr>
        <w:t>Enter</w:t>
      </w:r>
      <w:proofErr w:type="spellEnd"/>
      <w:r w:rsidRPr="009F2931">
        <w:rPr>
          <w:rFonts w:ascii="Calibri" w:hAnsi="Calibri"/>
        </w:rPr>
        <w:t>.</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noProof/>
          <w:lang w:eastAsia="es-CO"/>
        </w:rPr>
        <w:drawing>
          <wp:inline distT="0" distB="0" distL="0" distR="0">
            <wp:extent cx="4490085" cy="1528445"/>
            <wp:effectExtent l="0" t="0" r="571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90085" cy="1528445"/>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rPr>
        <w:t>Recordemos que las referencias de las celdas pueden estar en mayúsculas o minúsculas, y se recomienda no dejar espacios entre ellas en la fórmula.</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rPr>
        <w:t>Para realizar las operaciones de resta, división y multiplicación solo se debe cambiar el signo de operación.</w:t>
      </w:r>
    </w:p>
    <w:p w:rsidR="007F6974" w:rsidRPr="009F2931" w:rsidRDefault="007F6974" w:rsidP="007F6974">
      <w:pPr>
        <w:spacing w:after="0" w:line="240" w:lineRule="auto"/>
        <w:contextualSpacing/>
        <w:jc w:val="both"/>
        <w:rPr>
          <w:rFonts w:ascii="Calibri" w:hAnsi="Calibri"/>
        </w:rPr>
      </w:pPr>
      <w:r w:rsidRPr="009F2931">
        <w:rPr>
          <w:rFonts w:ascii="Calibri" w:hAnsi="Calibri"/>
        </w:rPr>
        <w:t>Ejemplo:</w:t>
      </w:r>
    </w:p>
    <w:p w:rsidR="007F6974" w:rsidRPr="009F2931" w:rsidRDefault="007F6974" w:rsidP="007F6974">
      <w:pPr>
        <w:spacing w:after="0" w:line="240" w:lineRule="auto"/>
        <w:contextualSpacing/>
        <w:jc w:val="both"/>
        <w:rPr>
          <w:rFonts w:ascii="Calibri" w:hAnsi="Calibri"/>
        </w:rPr>
      </w:pPr>
      <w:r w:rsidRPr="009F2931">
        <w:rPr>
          <w:rFonts w:ascii="Calibri" w:hAnsi="Calibri"/>
        </w:rPr>
        <w:t>=C3-D3</w:t>
      </w:r>
    </w:p>
    <w:p w:rsidR="007F6974" w:rsidRPr="009F2931" w:rsidRDefault="007F6974" w:rsidP="007F6974">
      <w:pPr>
        <w:spacing w:after="0" w:line="240" w:lineRule="auto"/>
        <w:contextualSpacing/>
        <w:jc w:val="both"/>
        <w:rPr>
          <w:rFonts w:ascii="Calibri" w:hAnsi="Calibri"/>
        </w:rPr>
      </w:pPr>
      <w:r w:rsidRPr="009F2931">
        <w:rPr>
          <w:rFonts w:ascii="Calibri" w:hAnsi="Calibri"/>
        </w:rPr>
        <w:t>=C3*D3</w:t>
      </w:r>
    </w:p>
    <w:p w:rsidR="007F6974" w:rsidRPr="009F2931" w:rsidRDefault="007F6974" w:rsidP="007F6974">
      <w:pPr>
        <w:spacing w:after="0" w:line="240" w:lineRule="auto"/>
        <w:contextualSpacing/>
        <w:jc w:val="both"/>
        <w:rPr>
          <w:rFonts w:ascii="Calibri" w:hAnsi="Calibri"/>
        </w:rPr>
      </w:pPr>
      <w:r w:rsidRPr="009F2931">
        <w:rPr>
          <w:rFonts w:ascii="Calibri" w:hAnsi="Calibri"/>
        </w:rPr>
        <w:t>=C3/D3</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b/>
        </w:rPr>
      </w:pPr>
      <w:r w:rsidRPr="009F2931">
        <w:rPr>
          <w:rFonts w:ascii="Calibri" w:hAnsi="Calibri"/>
          <w:b/>
        </w:rPr>
        <w:t>5. Obtener porcentajes en Excel</w:t>
      </w:r>
    </w:p>
    <w:p w:rsidR="007F6974" w:rsidRPr="009F2931" w:rsidRDefault="007F6974" w:rsidP="007F6974">
      <w:pPr>
        <w:spacing w:after="0" w:line="240" w:lineRule="auto"/>
        <w:contextualSpacing/>
        <w:jc w:val="both"/>
        <w:rPr>
          <w:rFonts w:ascii="Calibri" w:hAnsi="Calibri"/>
        </w:rPr>
      </w:pPr>
      <w:r w:rsidRPr="009F2931">
        <w:rPr>
          <w:rFonts w:ascii="Calibri" w:hAnsi="Calibri"/>
        </w:rPr>
        <w:t>Para el cálculo de porcentajes es bueno tener en cuenta que se debe multiplicar y no sumar como en algunos casos, ejemplo.</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rPr>
        <w:t>Tenemos un artículo que vale 1000 pesos, y le queremos descontar el 20%, para esto primero calculamos el descuento en una celda aparte mediante una multiplicación:</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p>
    <w:tbl>
      <w:tblPr>
        <w:tblW w:w="0" w:type="auto"/>
        <w:tblLook w:val="04A0" w:firstRow="1" w:lastRow="0" w:firstColumn="1" w:lastColumn="0" w:noHBand="0" w:noVBand="1"/>
      </w:tblPr>
      <w:tblGrid>
        <w:gridCol w:w="4322"/>
        <w:gridCol w:w="4506"/>
      </w:tblGrid>
      <w:tr w:rsidR="007F6974" w:rsidRPr="009F2931" w:rsidTr="00CF2421">
        <w:tc>
          <w:tcPr>
            <w:tcW w:w="4322" w:type="dxa"/>
          </w:tcPr>
          <w:p w:rsidR="007F6974" w:rsidRPr="009F2931" w:rsidRDefault="007F6974" w:rsidP="00CF2421">
            <w:pPr>
              <w:spacing w:after="0" w:line="240" w:lineRule="auto"/>
              <w:contextualSpacing/>
              <w:jc w:val="both"/>
              <w:rPr>
                <w:rFonts w:ascii="Calibri" w:hAnsi="Calibri"/>
              </w:rPr>
            </w:pPr>
            <w:r w:rsidRPr="009F2931">
              <w:rPr>
                <w:rFonts w:ascii="Calibri" w:hAnsi="Calibri"/>
                <w:noProof/>
                <w:lang w:eastAsia="es-CO"/>
              </w:rPr>
              <w:drawing>
                <wp:inline distT="0" distB="0" distL="0" distR="0">
                  <wp:extent cx="2566035" cy="750570"/>
                  <wp:effectExtent l="0" t="0" r="571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6035" cy="750570"/>
                          </a:xfrm>
                          <a:prstGeom prst="rect">
                            <a:avLst/>
                          </a:prstGeom>
                          <a:noFill/>
                          <a:ln>
                            <a:noFill/>
                          </a:ln>
                        </pic:spPr>
                      </pic:pic>
                    </a:graphicData>
                  </a:graphic>
                </wp:inline>
              </w:drawing>
            </w:r>
          </w:p>
        </w:tc>
        <w:tc>
          <w:tcPr>
            <w:tcW w:w="4322" w:type="dxa"/>
          </w:tcPr>
          <w:p w:rsidR="007F6974" w:rsidRPr="009F2931" w:rsidRDefault="007F6974" w:rsidP="00CF2421">
            <w:pPr>
              <w:spacing w:after="0" w:line="240" w:lineRule="auto"/>
              <w:contextualSpacing/>
              <w:jc w:val="both"/>
              <w:rPr>
                <w:rFonts w:ascii="Calibri" w:hAnsi="Calibri"/>
              </w:rPr>
            </w:pPr>
            <w:r w:rsidRPr="009F2931">
              <w:rPr>
                <w:rFonts w:ascii="Calibri" w:hAnsi="Calibri"/>
                <w:noProof/>
                <w:lang w:eastAsia="es-CO"/>
              </w:rPr>
              <w:drawing>
                <wp:inline distT="0" distB="0" distL="0" distR="0">
                  <wp:extent cx="2715895" cy="682625"/>
                  <wp:effectExtent l="0" t="0" r="8255"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5895" cy="682625"/>
                          </a:xfrm>
                          <a:prstGeom prst="rect">
                            <a:avLst/>
                          </a:prstGeom>
                          <a:noFill/>
                          <a:ln>
                            <a:noFill/>
                          </a:ln>
                        </pic:spPr>
                      </pic:pic>
                    </a:graphicData>
                  </a:graphic>
                </wp:inline>
              </w:drawing>
            </w:r>
          </w:p>
        </w:tc>
      </w:tr>
    </w:tbl>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rPr>
        <w:t>Si se desea conocer la cantidad menos el descuento calculado, se debe hacer una resta:</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noProof/>
          <w:lang w:eastAsia="es-CO"/>
        </w:rPr>
        <w:lastRenderedPageBreak/>
        <w:drawing>
          <wp:inline distT="0" distB="0" distL="0" distR="0">
            <wp:extent cx="4612640" cy="75057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2640" cy="750570"/>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noProof/>
          <w:lang w:eastAsia="es-CO"/>
        </w:rPr>
        <w:drawing>
          <wp:inline distT="0" distB="0" distL="0" distR="0">
            <wp:extent cx="4612640" cy="57340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12640" cy="573405"/>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rPr>
        <w:t>De esta manera ya sabemos que el artículo con un 20% de descuento quedaría en 800$.</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rPr>
        <w:t xml:space="preserve">Estas operaciones se pueden realizar en una sola celda, ya que Excel permite realizar varias operaciones al mismo tiempo, </w:t>
      </w:r>
      <w:r w:rsidRPr="009F2931">
        <w:rPr>
          <w:rFonts w:ascii="Calibri" w:hAnsi="Calibri"/>
          <w:b/>
        </w:rPr>
        <w:t>ejemplo</w:t>
      </w:r>
      <w:r w:rsidRPr="009F2931">
        <w:rPr>
          <w:rFonts w:ascii="Calibri" w:hAnsi="Calibri"/>
        </w:rPr>
        <w:t>:</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noProof/>
          <w:lang w:eastAsia="es-CO"/>
        </w:rPr>
        <w:drawing>
          <wp:inline distT="0" distB="0" distL="0" distR="0">
            <wp:extent cx="3398520" cy="723265"/>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98520" cy="723265"/>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rPr>
        <w:t>La operación =A2</w:t>
      </w:r>
      <w:proofErr w:type="gramStart"/>
      <w:r w:rsidRPr="009F2931">
        <w:rPr>
          <w:rFonts w:ascii="Calibri" w:hAnsi="Calibri"/>
        </w:rPr>
        <w:t>+(</w:t>
      </w:r>
      <w:proofErr w:type="gramEnd"/>
      <w:r w:rsidRPr="009F2931">
        <w:rPr>
          <w:rFonts w:ascii="Calibri" w:hAnsi="Calibri"/>
        </w:rPr>
        <w:t>A2*B2), lleva paréntesis ya que primero deseamos calcular el porcentaje y luego restarle la cantidad total (</w:t>
      </w:r>
      <w:r w:rsidRPr="009F2931">
        <w:rPr>
          <w:rFonts w:ascii="Calibri" w:hAnsi="Calibri"/>
          <w:b/>
        </w:rPr>
        <w:t>Precio</w:t>
      </w:r>
      <w:r w:rsidRPr="009F2931">
        <w:rPr>
          <w:rFonts w:ascii="Calibri" w:hAnsi="Calibri"/>
        </w:rPr>
        <w:t xml:space="preserve">). </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rPr>
        <w:t xml:space="preserve">Hay que recordar que cuando tenemos una prioridad en las operaciones debemos especificarla con paréntesis, ya que estos le dan el orden a los cálculos. </w:t>
      </w:r>
      <w:r w:rsidRPr="009F2931">
        <w:rPr>
          <w:rFonts w:ascii="Calibri" w:hAnsi="Calibri"/>
          <w:b/>
        </w:rPr>
        <w:t>Ejemplo</w:t>
      </w:r>
      <w:r w:rsidRPr="009F2931">
        <w:rPr>
          <w:rFonts w:ascii="Calibri" w:hAnsi="Calibri"/>
        </w:rPr>
        <w:t>:</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rPr>
        <w:t>En unas celdas tenemos unos datos, la idea es sumar 3 y 5 y luego multiplicarlo por 2, esto daría como resultado 16, miremos la operación en la barra de fórmulas:</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noProof/>
          <w:lang w:eastAsia="es-CO"/>
        </w:rPr>
        <w:drawing>
          <wp:inline distT="0" distB="0" distL="0" distR="0">
            <wp:extent cx="2647950" cy="80518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7950" cy="805180"/>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rPr>
          <w:rFonts w:ascii="Calibri" w:hAnsi="Calibri"/>
        </w:rPr>
      </w:pPr>
      <w:r w:rsidRPr="009F2931">
        <w:rPr>
          <w:rFonts w:ascii="Calibri" w:hAnsi="Calibri"/>
        </w:rPr>
        <w:t>Pero tenemos como resultado: 13, esto significa que Excel está multiplicando primero 5 y 2 y luego sumando 3.</w:t>
      </w:r>
    </w:p>
    <w:p w:rsidR="007F6974" w:rsidRPr="009F2931" w:rsidRDefault="007F6974" w:rsidP="007F6974">
      <w:pPr>
        <w:spacing w:after="0" w:line="240" w:lineRule="auto"/>
        <w:contextualSpacing/>
        <w:rPr>
          <w:rFonts w:ascii="Calibri" w:hAnsi="Calibri"/>
        </w:rPr>
      </w:pPr>
      <w:r w:rsidRPr="009F2931">
        <w:rPr>
          <w:rFonts w:ascii="Calibri" w:hAnsi="Calibri"/>
        </w:rPr>
        <w:t>Para organizar el orden de las operaciones debemos utilizar paréntesis.</w:t>
      </w:r>
    </w:p>
    <w:p w:rsidR="007F6974" w:rsidRPr="009F2931" w:rsidRDefault="007F6974" w:rsidP="007F6974">
      <w:pPr>
        <w:spacing w:after="0" w:line="240" w:lineRule="auto"/>
        <w:contextualSpacing/>
        <w:rPr>
          <w:rFonts w:ascii="Calibri" w:hAnsi="Calibri"/>
        </w:rPr>
      </w:pPr>
      <w:r w:rsidRPr="009F2931">
        <w:rPr>
          <w:rFonts w:ascii="Calibri" w:hAnsi="Calibri"/>
        </w:rPr>
        <w:t>Si la operación que primero queremos obtener es la suma de 3 y 5, entonces debemos ponerlas entre paréntesis primero:</w:t>
      </w:r>
    </w:p>
    <w:p w:rsidR="007F6974" w:rsidRPr="009F2931" w:rsidRDefault="007F6974" w:rsidP="007F6974">
      <w:pPr>
        <w:spacing w:after="0" w:line="240" w:lineRule="auto"/>
        <w:contextualSpacing/>
        <w:rPr>
          <w:rFonts w:ascii="Calibri" w:hAnsi="Calibri"/>
        </w:rPr>
      </w:pPr>
    </w:p>
    <w:p w:rsidR="007F6974" w:rsidRPr="009F2931" w:rsidRDefault="007F6974" w:rsidP="007F6974">
      <w:pPr>
        <w:spacing w:after="0" w:line="240" w:lineRule="auto"/>
        <w:contextualSpacing/>
        <w:rPr>
          <w:rFonts w:ascii="Calibri" w:hAnsi="Calibri"/>
        </w:rPr>
      </w:pPr>
      <w:r w:rsidRPr="009F2931">
        <w:rPr>
          <w:rFonts w:ascii="Calibri" w:hAnsi="Calibri"/>
          <w:noProof/>
          <w:lang w:eastAsia="es-CO"/>
        </w:rPr>
        <w:lastRenderedPageBreak/>
        <w:drawing>
          <wp:inline distT="0" distB="0" distL="0" distR="0">
            <wp:extent cx="2729865" cy="927735"/>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29865" cy="927735"/>
                    </a:xfrm>
                    <a:prstGeom prst="rect">
                      <a:avLst/>
                    </a:prstGeom>
                    <a:noFill/>
                    <a:ln>
                      <a:noFill/>
                    </a:ln>
                  </pic:spPr>
                </pic:pic>
              </a:graphicData>
            </a:graphic>
          </wp:inline>
        </w:drawing>
      </w:r>
    </w:p>
    <w:p w:rsidR="007F6974" w:rsidRPr="009F2931" w:rsidRDefault="007F6974" w:rsidP="007F6974">
      <w:pPr>
        <w:spacing w:after="0" w:line="240" w:lineRule="auto"/>
        <w:contextualSpacing/>
        <w:rPr>
          <w:rFonts w:ascii="Calibri" w:hAnsi="Calibri"/>
        </w:rPr>
      </w:pPr>
    </w:p>
    <w:p w:rsidR="007F6974" w:rsidRPr="009F2931" w:rsidRDefault="007F6974" w:rsidP="007F6974">
      <w:pPr>
        <w:spacing w:after="0" w:line="240" w:lineRule="auto"/>
        <w:contextualSpacing/>
        <w:rPr>
          <w:rFonts w:ascii="Calibri" w:hAnsi="Calibri"/>
        </w:rPr>
      </w:pPr>
      <w:r w:rsidRPr="009F2931">
        <w:rPr>
          <w:rFonts w:ascii="Calibri" w:hAnsi="Calibri"/>
        </w:rPr>
        <w:t>Observando la barra de fórmulas, vemos que la operación está de esta forma:</w:t>
      </w:r>
    </w:p>
    <w:p w:rsidR="007F6974" w:rsidRPr="009F2931" w:rsidRDefault="007F6974" w:rsidP="007F6974">
      <w:pPr>
        <w:spacing w:after="0" w:line="240" w:lineRule="auto"/>
        <w:contextualSpacing/>
        <w:rPr>
          <w:rFonts w:ascii="Calibri" w:hAnsi="Calibri"/>
        </w:rPr>
      </w:pPr>
      <w:proofErr w:type="gramStart"/>
      <w:r w:rsidRPr="009F2931">
        <w:rPr>
          <w:rFonts w:ascii="Calibri" w:hAnsi="Calibri"/>
        </w:rPr>
        <w:t>=(</w:t>
      </w:r>
      <w:proofErr w:type="gramEnd"/>
      <w:r w:rsidRPr="009F2931">
        <w:rPr>
          <w:rFonts w:ascii="Calibri" w:hAnsi="Calibri"/>
        </w:rPr>
        <w:t>A1+B1)*C1</w:t>
      </w:r>
    </w:p>
    <w:p w:rsidR="007F6974" w:rsidRPr="009F2931" w:rsidRDefault="007F6974" w:rsidP="007F6974">
      <w:pPr>
        <w:spacing w:after="0" w:line="240" w:lineRule="auto"/>
        <w:contextualSpacing/>
        <w:rPr>
          <w:rFonts w:ascii="Calibri" w:hAnsi="Calibri"/>
        </w:rPr>
      </w:pPr>
    </w:p>
    <w:p w:rsidR="007F6974" w:rsidRPr="009F2931" w:rsidRDefault="007F6974" w:rsidP="007F6974">
      <w:pPr>
        <w:spacing w:after="0" w:line="240" w:lineRule="auto"/>
        <w:contextualSpacing/>
        <w:rPr>
          <w:rFonts w:ascii="Calibri" w:hAnsi="Calibri"/>
        </w:rPr>
      </w:pPr>
      <w:r w:rsidRPr="009F2931">
        <w:rPr>
          <w:rFonts w:ascii="Calibri" w:hAnsi="Calibri"/>
        </w:rPr>
        <w:t>Excel y todo sistema de cómputo poseen un orden para las operaciones:</w:t>
      </w:r>
    </w:p>
    <w:p w:rsidR="007F6974" w:rsidRPr="009F2931" w:rsidRDefault="007F6974" w:rsidP="007F6974">
      <w:pPr>
        <w:spacing w:after="0" w:line="240" w:lineRule="auto"/>
        <w:contextualSpacing/>
        <w:rPr>
          <w:rFonts w:ascii="Calibri" w:hAnsi="Calibri"/>
        </w:rPr>
      </w:pPr>
      <w:r w:rsidRPr="009F2931">
        <w:rPr>
          <w:rFonts w:ascii="Calibri" w:hAnsi="Calibri"/>
          <w:b/>
        </w:rPr>
        <w:t>1er lugar</w:t>
      </w:r>
      <w:r w:rsidRPr="009F2931">
        <w:rPr>
          <w:rFonts w:ascii="Calibri" w:hAnsi="Calibri"/>
        </w:rPr>
        <w:t xml:space="preserve"> potenciación    ^  </w:t>
      </w:r>
      <w:proofErr w:type="spellStart"/>
      <w:r w:rsidRPr="009F2931">
        <w:rPr>
          <w:rFonts w:ascii="Calibri" w:hAnsi="Calibri"/>
        </w:rPr>
        <w:t>ej</w:t>
      </w:r>
      <w:proofErr w:type="spellEnd"/>
      <w:r w:rsidRPr="009F2931">
        <w:rPr>
          <w:rFonts w:ascii="Calibri" w:hAnsi="Calibri"/>
        </w:rPr>
        <w:t>: 2</w:t>
      </w:r>
      <w:r w:rsidRPr="009F2931">
        <w:rPr>
          <w:rFonts w:ascii="Calibri" w:hAnsi="Calibri"/>
          <w:vertAlign w:val="superscript"/>
        </w:rPr>
        <w:t>2</w:t>
      </w:r>
      <w:r w:rsidRPr="009F2931">
        <w:rPr>
          <w:rFonts w:ascii="Calibri" w:hAnsi="Calibri"/>
        </w:rPr>
        <w:t xml:space="preserve">   en Excel sería =2^2</w:t>
      </w:r>
    </w:p>
    <w:p w:rsidR="007F6974" w:rsidRPr="009F2931" w:rsidRDefault="007F6974" w:rsidP="007F6974">
      <w:pPr>
        <w:spacing w:after="0" w:line="240" w:lineRule="auto"/>
        <w:contextualSpacing/>
        <w:rPr>
          <w:rFonts w:ascii="Calibri" w:hAnsi="Calibri"/>
        </w:rPr>
      </w:pPr>
      <w:r w:rsidRPr="009F2931">
        <w:rPr>
          <w:rFonts w:ascii="Calibri" w:hAnsi="Calibri"/>
          <w:b/>
        </w:rPr>
        <w:t>2do lugar</w:t>
      </w:r>
      <w:r w:rsidRPr="009F2931">
        <w:rPr>
          <w:rFonts w:ascii="Calibri" w:hAnsi="Calibri"/>
        </w:rPr>
        <w:t xml:space="preserve"> multiplicación y división.</w:t>
      </w:r>
    </w:p>
    <w:p w:rsidR="007F6974" w:rsidRPr="009F2931" w:rsidRDefault="007F6974" w:rsidP="007F6974">
      <w:pPr>
        <w:pStyle w:val="Prrafodelista"/>
        <w:spacing w:after="0" w:line="240" w:lineRule="auto"/>
        <w:ind w:left="0"/>
        <w:rPr>
          <w:lang w:val="es-CO"/>
        </w:rPr>
      </w:pPr>
      <w:r w:rsidRPr="009F2931">
        <w:rPr>
          <w:b/>
          <w:lang w:val="es-CO"/>
        </w:rPr>
        <w:t>3er lugar</w:t>
      </w:r>
      <w:r w:rsidRPr="009F2931">
        <w:rPr>
          <w:lang w:val="es-CO"/>
        </w:rPr>
        <w:t xml:space="preserve"> suma y resta</w:t>
      </w:r>
    </w:p>
    <w:p w:rsidR="007F6974" w:rsidRPr="009F2931" w:rsidRDefault="007F6974" w:rsidP="007F6974">
      <w:pPr>
        <w:spacing w:after="0" w:line="240" w:lineRule="auto"/>
        <w:contextualSpacing/>
        <w:rPr>
          <w:rFonts w:ascii="Calibri" w:hAnsi="Calibri"/>
        </w:rPr>
      </w:pPr>
    </w:p>
    <w:p w:rsidR="007F6974" w:rsidRPr="009F2931" w:rsidRDefault="007F6974" w:rsidP="007F6974">
      <w:pPr>
        <w:spacing w:after="0" w:line="240" w:lineRule="auto"/>
        <w:contextualSpacing/>
        <w:rPr>
          <w:rFonts w:ascii="Calibri" w:hAnsi="Calibri"/>
        </w:rPr>
      </w:pPr>
      <w:r w:rsidRPr="009F2931">
        <w:rPr>
          <w:rFonts w:ascii="Calibri" w:hAnsi="Calibri"/>
        </w:rPr>
        <w:t>Esto significa que si encuentra una multiplicación y una suma en una sola operación sin paréntesis especificados realizará primero la multiplicación.</w:t>
      </w:r>
    </w:p>
    <w:p w:rsidR="007F6974" w:rsidRPr="009F2931" w:rsidRDefault="007F6974" w:rsidP="007F6974">
      <w:pPr>
        <w:spacing w:after="0" w:line="240" w:lineRule="auto"/>
        <w:contextualSpacing/>
        <w:rPr>
          <w:rFonts w:ascii="Calibri" w:hAnsi="Calibri"/>
        </w:rPr>
      </w:pPr>
    </w:p>
    <w:p w:rsidR="007F6974" w:rsidRPr="009F2931" w:rsidRDefault="007F6974" w:rsidP="007F6974">
      <w:pPr>
        <w:spacing w:after="0" w:line="240" w:lineRule="auto"/>
        <w:contextualSpacing/>
        <w:rPr>
          <w:rFonts w:ascii="Calibri" w:hAnsi="Calibri"/>
        </w:rPr>
      </w:pPr>
      <w:r w:rsidRPr="009F2931">
        <w:rPr>
          <w:rFonts w:ascii="Calibri" w:hAnsi="Calibri"/>
        </w:rPr>
        <w:t>Lo ideal es acostumbrarnos a encerrar en paréntesis las operaciones que deseamos realizar en primer lugar.</w:t>
      </w:r>
    </w:p>
    <w:p w:rsidR="007F6974" w:rsidRPr="009F2931" w:rsidRDefault="007F6974" w:rsidP="007F6974">
      <w:pPr>
        <w:spacing w:after="0" w:line="240" w:lineRule="auto"/>
        <w:contextualSpacing/>
        <w:rPr>
          <w:rFonts w:ascii="Calibri" w:hAnsi="Calibri"/>
        </w:rPr>
      </w:pPr>
    </w:p>
    <w:p w:rsidR="007F6974" w:rsidRPr="009F2931" w:rsidRDefault="007F6974" w:rsidP="007F6974">
      <w:pPr>
        <w:spacing w:after="0" w:line="240" w:lineRule="auto"/>
        <w:contextualSpacing/>
        <w:rPr>
          <w:rFonts w:ascii="Calibri" w:hAnsi="Calibri"/>
          <w:b/>
        </w:rPr>
      </w:pPr>
    </w:p>
    <w:p w:rsidR="007F6974" w:rsidRPr="009F2931" w:rsidRDefault="007F6974" w:rsidP="007F6974">
      <w:pPr>
        <w:spacing w:after="0" w:line="240" w:lineRule="auto"/>
        <w:contextualSpacing/>
        <w:rPr>
          <w:rFonts w:ascii="Calibri" w:hAnsi="Calibri"/>
          <w:b/>
        </w:rPr>
      </w:pPr>
      <w:r w:rsidRPr="009F2931">
        <w:rPr>
          <w:rFonts w:ascii="Calibri" w:hAnsi="Calibri"/>
          <w:b/>
        </w:rPr>
        <w:t>6. Autosuma o suma</w:t>
      </w:r>
    </w:p>
    <w:p w:rsidR="007F6974" w:rsidRPr="009F2931" w:rsidRDefault="007F6974" w:rsidP="007F6974">
      <w:pPr>
        <w:spacing w:after="0" w:line="240" w:lineRule="auto"/>
        <w:contextualSpacing/>
        <w:jc w:val="both"/>
        <w:rPr>
          <w:rFonts w:ascii="Calibri" w:hAnsi="Calibri"/>
        </w:rPr>
      </w:pPr>
      <w:r w:rsidRPr="009F2931">
        <w:rPr>
          <w:rFonts w:ascii="Calibri" w:hAnsi="Calibri"/>
        </w:rPr>
        <w:t>Excel no solo permite sumar 2 celdas, sino un rango o conjunto completo de ellas,</w:t>
      </w:r>
    </w:p>
    <w:p w:rsidR="007F6974" w:rsidRPr="009F2931" w:rsidRDefault="007F6974" w:rsidP="007F6974">
      <w:pPr>
        <w:spacing w:after="0" w:line="240" w:lineRule="auto"/>
        <w:contextualSpacing/>
        <w:jc w:val="both"/>
        <w:rPr>
          <w:rFonts w:ascii="Calibri" w:hAnsi="Calibri"/>
        </w:rPr>
      </w:pPr>
      <w:r w:rsidRPr="009F2931">
        <w:rPr>
          <w:rFonts w:ascii="Calibri" w:hAnsi="Calibri"/>
          <w:b/>
        </w:rPr>
        <w:t>Ejemplo</w:t>
      </w:r>
      <w:r w:rsidRPr="009F2931">
        <w:rPr>
          <w:rFonts w:ascii="Calibri" w:hAnsi="Calibri"/>
        </w:rPr>
        <w:t>:</w:t>
      </w:r>
    </w:p>
    <w:p w:rsidR="007F6974" w:rsidRPr="009F2931" w:rsidRDefault="007F6974" w:rsidP="007F6974">
      <w:pPr>
        <w:spacing w:after="0" w:line="240" w:lineRule="auto"/>
        <w:contextualSpacing/>
        <w:jc w:val="both"/>
        <w:rPr>
          <w:rFonts w:ascii="Calibri" w:hAnsi="Calibri"/>
        </w:rPr>
      </w:pPr>
      <w:r w:rsidRPr="009F2931">
        <w:rPr>
          <w:rFonts w:ascii="Calibri" w:hAnsi="Calibri"/>
        </w:rPr>
        <w:t xml:space="preserve">Se desea calcular la suma de la cantidad de depósitos del ejemplo anterior, pero el resultado debe ir en la celda B8, para ello utilizaremos un botón que se llama autosuma </w:t>
      </w:r>
      <w:r w:rsidRPr="009F2931">
        <w:rPr>
          <w:rFonts w:ascii="Calibri" w:hAnsi="Calibri"/>
          <w:noProof/>
          <w:lang w:eastAsia="es-CO"/>
        </w:rPr>
        <w:drawing>
          <wp:inline distT="0" distB="0" distL="0" distR="0">
            <wp:extent cx="368300" cy="204470"/>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300" cy="204470"/>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noProof/>
          <w:lang w:eastAsia="es-CO"/>
        </w:rPr>
        <w:drawing>
          <wp:inline distT="0" distB="0" distL="0" distR="0">
            <wp:extent cx="4599305" cy="1746885"/>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99305" cy="1746885"/>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rPr>
        <w:t>Este botón se encuentra en la pestaña Inicio:</w:t>
      </w:r>
    </w:p>
    <w:p w:rsidR="007F6974" w:rsidRPr="009F2931" w:rsidRDefault="007F6974" w:rsidP="007F6974">
      <w:pPr>
        <w:spacing w:after="0" w:line="240" w:lineRule="auto"/>
        <w:contextualSpacing/>
        <w:jc w:val="both"/>
        <w:rPr>
          <w:rFonts w:ascii="Calibri" w:hAnsi="Calibri"/>
        </w:rPr>
      </w:pPr>
      <w:r w:rsidRPr="009F2931">
        <w:rPr>
          <w:rFonts w:ascii="Calibri" w:hAnsi="Calibri"/>
          <w:noProof/>
          <w:lang w:eastAsia="es-CO"/>
        </w:rPr>
        <w:drawing>
          <wp:inline distT="0" distB="0" distL="0" distR="0">
            <wp:extent cx="5608955" cy="61404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8955" cy="614045"/>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rPr>
        <w:t>Primero debemos situarnos en la celda en la cual queremos el resultado, en este caso la celda B8.</w:t>
      </w:r>
    </w:p>
    <w:p w:rsidR="007F6974" w:rsidRPr="009F2931" w:rsidRDefault="007F6974" w:rsidP="007F6974">
      <w:pPr>
        <w:spacing w:after="0" w:line="240" w:lineRule="auto"/>
        <w:contextualSpacing/>
        <w:jc w:val="both"/>
        <w:rPr>
          <w:rFonts w:ascii="Calibri" w:hAnsi="Calibri"/>
        </w:rPr>
      </w:pPr>
      <w:r w:rsidRPr="009F2931">
        <w:rPr>
          <w:rFonts w:ascii="Calibri" w:hAnsi="Calibri"/>
        </w:rPr>
        <w:t>Luego presionamos el botón de autosuma y vemos que aparecen las “Hormigas”, seleccionando automáticamente un rango (que no siempre corresponde con el rango que queremos sumar).</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noProof/>
          <w:lang w:eastAsia="es-CO"/>
        </w:rPr>
        <w:drawing>
          <wp:inline distT="0" distB="0" distL="0" distR="0">
            <wp:extent cx="4749165" cy="1788160"/>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49165" cy="1788160"/>
                    </a:xfrm>
                    <a:prstGeom prst="rect">
                      <a:avLst/>
                    </a:prstGeom>
                    <a:noFill/>
                    <a:ln>
                      <a:noFill/>
                    </a:ln>
                  </pic:spPr>
                </pic:pic>
              </a:graphicData>
            </a:graphic>
          </wp:inline>
        </w:drawing>
      </w:r>
      <w:r w:rsidRPr="009F2931">
        <w:rPr>
          <w:rFonts w:ascii="Calibri" w:hAnsi="Calibri"/>
        </w:rPr>
        <w:t xml:space="preserve">   </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rPr>
        <w:t>Para evitar sumar la celda que está en blanco, vamos a seleccionar con la cruz “gorda” blanca.</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noProof/>
          <w:lang w:eastAsia="es-CO"/>
        </w:rPr>
        <w:drawing>
          <wp:inline distT="0" distB="0" distL="0" distR="0">
            <wp:extent cx="5267960" cy="1692275"/>
            <wp:effectExtent l="0" t="0" r="889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7960" cy="1692275"/>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rPr>
        <w:t xml:space="preserve">Es importante solo seleccionar las celdas necesarias, en este caso desde B3 hasta B6, cuando ya se tiene seleccionado el rango correcto se presiona </w:t>
      </w:r>
      <w:proofErr w:type="spellStart"/>
      <w:r w:rsidRPr="009F2931">
        <w:rPr>
          <w:rFonts w:ascii="Calibri" w:hAnsi="Calibri"/>
        </w:rPr>
        <w:t>Enter</w:t>
      </w:r>
      <w:proofErr w:type="spellEnd"/>
      <w:r w:rsidRPr="009F2931">
        <w:rPr>
          <w:rFonts w:ascii="Calibri" w:hAnsi="Calibri"/>
        </w:rPr>
        <w:t>.</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rPr>
        <w:t>Si por algún motivo cometemos un error, presionamos la tecla ESC (escape), o borramos la formula y comenzamos de nuevo.</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rPr>
        <w:t>Observemos la barra de fórmulas, aparece =</w:t>
      </w:r>
      <w:proofErr w:type="gramStart"/>
      <w:r w:rsidRPr="009F2931">
        <w:rPr>
          <w:rFonts w:ascii="Calibri" w:hAnsi="Calibri"/>
        </w:rPr>
        <w:t>SUMA(</w:t>
      </w:r>
      <w:proofErr w:type="gramEnd"/>
      <w:r w:rsidRPr="009F2931">
        <w:rPr>
          <w:rFonts w:ascii="Calibri" w:hAnsi="Calibri"/>
        </w:rPr>
        <w:t xml:space="preserve">B3:B6), significa que suma las celdas comprendidas entre B3 y B6, los dos puntos (:) significa “hasta”. </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noProof/>
          <w:lang w:eastAsia="es-CO"/>
        </w:rPr>
        <w:lastRenderedPageBreak/>
        <w:drawing>
          <wp:inline distT="0" distB="0" distL="0" distR="0">
            <wp:extent cx="4872355" cy="1883410"/>
            <wp:effectExtent l="0" t="0" r="4445"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72355" cy="1883410"/>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838"/>
      </w:tblGrid>
      <w:tr w:rsidR="007F6974" w:rsidRPr="009F2931" w:rsidTr="00CF2421">
        <w:trPr>
          <w:tblCellSpacing w:w="15" w:type="dxa"/>
        </w:trPr>
        <w:tc>
          <w:tcPr>
            <w:tcW w:w="0" w:type="auto"/>
            <w:vAlign w:val="center"/>
            <w:hideMark/>
          </w:tcPr>
          <w:p w:rsidR="007F6974" w:rsidRPr="009F2931" w:rsidRDefault="007F6974" w:rsidP="00CF2421">
            <w:pPr>
              <w:spacing w:after="0" w:line="240" w:lineRule="auto"/>
              <w:rPr>
                <w:rFonts w:ascii="Calibri" w:hAnsi="Calibri"/>
              </w:rPr>
            </w:pPr>
            <w:bookmarkStart w:id="1" w:name="a1"/>
            <w:bookmarkEnd w:id="1"/>
          </w:p>
        </w:tc>
      </w:tr>
    </w:tbl>
    <w:p w:rsidR="007F6974" w:rsidRPr="009F2931" w:rsidRDefault="007F6974" w:rsidP="007F6974">
      <w:pPr>
        <w:spacing w:after="0" w:line="240" w:lineRule="auto"/>
        <w:contextualSpacing/>
        <w:jc w:val="both"/>
        <w:rPr>
          <w:rFonts w:ascii="Calibri" w:hAnsi="Calibri"/>
        </w:rPr>
      </w:pPr>
      <w:r w:rsidRPr="009F2931">
        <w:rPr>
          <w:rFonts w:ascii="Calibri" w:hAnsi="Calibri"/>
        </w:rPr>
        <w:t xml:space="preserve">  </w:t>
      </w:r>
    </w:p>
    <w:p w:rsidR="007F6974" w:rsidRPr="009F2931" w:rsidRDefault="007F6974" w:rsidP="007F6974">
      <w:pPr>
        <w:spacing w:after="0" w:line="240" w:lineRule="auto"/>
        <w:contextualSpacing/>
        <w:jc w:val="center"/>
        <w:rPr>
          <w:rFonts w:ascii="Calibri" w:hAnsi="Calibri"/>
          <w:b/>
        </w:rPr>
      </w:pPr>
      <w:r w:rsidRPr="009F2931">
        <w:rPr>
          <w:rFonts w:ascii="Calibri" w:hAnsi="Calibri"/>
          <w:b/>
        </w:rPr>
        <w:t>NOTAS ÚTILES ADICIONALES:</w:t>
      </w:r>
    </w:p>
    <w:p w:rsidR="007F6974" w:rsidRPr="009F2931" w:rsidRDefault="007F6974" w:rsidP="007F6974">
      <w:pPr>
        <w:spacing w:after="0" w:line="240" w:lineRule="auto"/>
        <w:contextualSpacing/>
        <w:jc w:val="both"/>
        <w:rPr>
          <w:rFonts w:ascii="Calibri" w:hAnsi="Calibri"/>
        </w:rPr>
      </w:pPr>
      <w:r w:rsidRPr="009F2931">
        <w:rPr>
          <w:rFonts w:ascii="Calibri" w:hAnsi="Calibri"/>
        </w:rPr>
        <w:t>Para ser más presentables las tablas en Excel les hago las siguientes recomendaciones:</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b/>
        </w:rPr>
      </w:pPr>
      <w:r w:rsidRPr="009F2931">
        <w:rPr>
          <w:rFonts w:ascii="Calibri" w:hAnsi="Calibri"/>
          <w:b/>
        </w:rPr>
        <w:t>Cambiar el ancho de las columnas:</w:t>
      </w:r>
    </w:p>
    <w:p w:rsidR="007F6974" w:rsidRPr="009F2931" w:rsidRDefault="007F6974" w:rsidP="007F6974">
      <w:pPr>
        <w:spacing w:after="0" w:line="240" w:lineRule="auto"/>
        <w:contextualSpacing/>
        <w:jc w:val="both"/>
        <w:rPr>
          <w:rFonts w:ascii="Calibri" w:hAnsi="Calibri"/>
        </w:rPr>
      </w:pPr>
      <w:r w:rsidRPr="009F2931">
        <w:rPr>
          <w:rFonts w:ascii="Calibri" w:hAnsi="Calibri"/>
        </w:rPr>
        <w:t>Si un texto es muy largo y sobrepasa el tamaño de una celda, se puede ajustar mediante esta herramienta:</w:t>
      </w:r>
    </w:p>
    <w:p w:rsidR="007F6974" w:rsidRPr="009F2931" w:rsidRDefault="007F6974" w:rsidP="007F6974">
      <w:pPr>
        <w:spacing w:after="0" w:line="240" w:lineRule="auto"/>
        <w:contextualSpacing/>
        <w:jc w:val="both"/>
        <w:rPr>
          <w:rFonts w:ascii="Calibri" w:hAnsi="Calibri"/>
        </w:rPr>
      </w:pPr>
      <w:r w:rsidRPr="009F2931">
        <w:rPr>
          <w:rFonts w:ascii="Calibri" w:hAnsi="Calibri"/>
          <w:noProof/>
          <w:lang w:eastAsia="es-CO"/>
        </w:rPr>
        <w:drawing>
          <wp:inline distT="0" distB="0" distL="0" distR="0">
            <wp:extent cx="1788160" cy="395605"/>
            <wp:effectExtent l="0" t="0" r="2540" b="0"/>
            <wp:docPr id="17" name="Imagen 17" descr="Descripción: C:\Users\Alejita\AppData\Local\Temp\SNAGHTML6c47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Descripción: C:\Users\Alejita\AppData\Local\Temp\SNAGHTML6c47bb.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88160" cy="395605"/>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rPr>
        <w:t>Al colocar el puntero entre las columnas A y B aparece esta flecha doble:</w:t>
      </w:r>
    </w:p>
    <w:p w:rsidR="007F6974" w:rsidRPr="009F2931" w:rsidRDefault="007F6974" w:rsidP="007F6974">
      <w:pPr>
        <w:spacing w:after="0" w:line="240" w:lineRule="auto"/>
        <w:contextualSpacing/>
        <w:jc w:val="both"/>
        <w:rPr>
          <w:rFonts w:ascii="Calibri" w:hAnsi="Calibri"/>
        </w:rPr>
      </w:pPr>
      <w:r w:rsidRPr="009F2931">
        <w:rPr>
          <w:rFonts w:ascii="Calibri" w:hAnsi="Calibri"/>
          <w:noProof/>
          <w:lang w:eastAsia="es-CO"/>
        </w:rPr>
        <w:drawing>
          <wp:inline distT="0" distB="0" distL="0" distR="0">
            <wp:extent cx="2320290" cy="764540"/>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49">
                      <a:extLst>
                        <a:ext uri="{28A0092B-C50C-407E-A947-70E740481C1C}">
                          <a14:useLocalDpi xmlns:a14="http://schemas.microsoft.com/office/drawing/2010/main" val="0"/>
                        </a:ext>
                      </a:extLst>
                    </a:blip>
                    <a:srcRect t="14894"/>
                    <a:stretch>
                      <a:fillRect/>
                    </a:stretch>
                  </pic:blipFill>
                  <pic:spPr bwMode="auto">
                    <a:xfrm>
                      <a:off x="0" y="0"/>
                      <a:ext cx="2320290" cy="764540"/>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rPr>
        <w:t>Allí damos clic y deslizamos el mouse a la derecha y ajustamos el tamaño de la celda.</w:t>
      </w:r>
    </w:p>
    <w:p w:rsidR="007F6974" w:rsidRPr="009F2931" w:rsidRDefault="007F6974" w:rsidP="007F6974">
      <w:pPr>
        <w:spacing w:after="0" w:line="240" w:lineRule="auto"/>
        <w:contextualSpacing/>
        <w:jc w:val="both"/>
        <w:rPr>
          <w:rFonts w:ascii="Calibri" w:hAnsi="Calibri"/>
        </w:rPr>
      </w:pPr>
      <w:r w:rsidRPr="009F2931">
        <w:rPr>
          <w:rFonts w:ascii="Calibri" w:hAnsi="Calibri"/>
        </w:rPr>
        <w:t>O en lugar de ello podemos dar doble clic cuando salga la flecha doble  para que el ajuste sea automático.</w:t>
      </w:r>
    </w:p>
    <w:p w:rsidR="007F6974" w:rsidRPr="009F2931" w:rsidRDefault="007F6974" w:rsidP="007F6974">
      <w:pPr>
        <w:spacing w:after="0" w:line="240" w:lineRule="auto"/>
        <w:contextualSpacing/>
        <w:jc w:val="both"/>
        <w:rPr>
          <w:rFonts w:ascii="Calibri" w:hAnsi="Calibri"/>
          <w:b/>
        </w:rPr>
      </w:pPr>
    </w:p>
    <w:p w:rsidR="007F6974" w:rsidRPr="009F2931" w:rsidRDefault="007F6974" w:rsidP="007F6974">
      <w:pPr>
        <w:spacing w:after="0" w:line="240" w:lineRule="auto"/>
        <w:contextualSpacing/>
        <w:jc w:val="both"/>
        <w:rPr>
          <w:rFonts w:ascii="Calibri" w:hAnsi="Calibri"/>
          <w:b/>
        </w:rPr>
      </w:pPr>
      <w:r w:rsidRPr="009F2931">
        <w:rPr>
          <w:rFonts w:ascii="Calibri" w:hAnsi="Calibri"/>
          <w:b/>
        </w:rPr>
        <w:t>Cambiar las dimensiones de varias columnas al mismo tiempo:</w:t>
      </w:r>
    </w:p>
    <w:p w:rsidR="007F6974" w:rsidRPr="009F2931" w:rsidRDefault="007F6974" w:rsidP="007F6974">
      <w:pPr>
        <w:spacing w:after="0" w:line="240" w:lineRule="auto"/>
        <w:contextualSpacing/>
        <w:jc w:val="both"/>
        <w:rPr>
          <w:rFonts w:ascii="Calibri" w:hAnsi="Calibri"/>
        </w:rPr>
      </w:pPr>
      <w:r w:rsidRPr="009F2931">
        <w:rPr>
          <w:rFonts w:ascii="Calibri" w:hAnsi="Calibri"/>
        </w:rPr>
        <w:t>Se deben seleccionar las columnas desde las letras en la parte superior</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noProof/>
          <w:lang w:eastAsia="es-CO"/>
        </w:rPr>
        <w:lastRenderedPageBreak/>
        <w:drawing>
          <wp:inline distT="0" distB="0" distL="0" distR="0">
            <wp:extent cx="3084195" cy="1323975"/>
            <wp:effectExtent l="0" t="0" r="190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84195" cy="1323975"/>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rPr>
        <w:t>Luego se ajusta el ancho de solo una y se ajustarán todas a ese mismo ancho.</w:t>
      </w:r>
    </w:p>
    <w:p w:rsidR="007F6974" w:rsidRPr="009F2931" w:rsidRDefault="007F6974" w:rsidP="007F6974">
      <w:pPr>
        <w:spacing w:after="0" w:line="240" w:lineRule="auto"/>
        <w:contextualSpacing/>
        <w:jc w:val="both"/>
        <w:rPr>
          <w:rFonts w:ascii="Calibri" w:hAnsi="Calibri"/>
          <w:b/>
        </w:rPr>
      </w:pPr>
      <w:r w:rsidRPr="009F2931">
        <w:rPr>
          <w:rFonts w:ascii="Calibri" w:hAnsi="Calibri"/>
          <w:noProof/>
          <w:lang w:eastAsia="es-CO"/>
        </w:rPr>
        <w:drawing>
          <wp:inline distT="0" distB="0" distL="0" distR="0">
            <wp:extent cx="3261995" cy="148780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61995" cy="1487805"/>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b/>
        </w:rPr>
      </w:pPr>
    </w:p>
    <w:p w:rsidR="007F6974" w:rsidRPr="009F2931" w:rsidRDefault="007F6974" w:rsidP="007F6974">
      <w:pPr>
        <w:spacing w:after="0" w:line="240" w:lineRule="auto"/>
        <w:contextualSpacing/>
        <w:jc w:val="both"/>
        <w:rPr>
          <w:rFonts w:ascii="Calibri" w:hAnsi="Calibri"/>
          <w:b/>
        </w:rPr>
      </w:pPr>
      <w:r w:rsidRPr="009F2931">
        <w:rPr>
          <w:rFonts w:ascii="Calibri" w:hAnsi="Calibri"/>
          <w:noProof/>
          <w:lang w:eastAsia="es-CO"/>
        </w:rPr>
        <w:drawing>
          <wp:inline distT="0" distB="0" distL="0" distR="0">
            <wp:extent cx="4653915" cy="1310005"/>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53915" cy="1310005"/>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b/>
        </w:rPr>
      </w:pP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b/>
        </w:rPr>
      </w:pPr>
      <w:r w:rsidRPr="009F2931">
        <w:rPr>
          <w:rFonts w:ascii="Calibri" w:hAnsi="Calibri"/>
          <w:b/>
        </w:rPr>
        <w:t>Cambiar el alto de las filas:</w:t>
      </w:r>
    </w:p>
    <w:p w:rsidR="007F6974" w:rsidRPr="009F2931" w:rsidRDefault="007F6974" w:rsidP="007F6974">
      <w:pPr>
        <w:spacing w:after="0" w:line="240" w:lineRule="auto"/>
        <w:contextualSpacing/>
        <w:jc w:val="both"/>
        <w:rPr>
          <w:rFonts w:ascii="Calibri" w:hAnsi="Calibri"/>
        </w:rPr>
      </w:pPr>
      <w:r w:rsidRPr="009F2931">
        <w:rPr>
          <w:rFonts w:ascii="Calibri" w:hAnsi="Calibri"/>
        </w:rPr>
        <w:t>Para ajustar las filas, es lo mismo solo que situamos el cursor en la línea de división de las filas y ajustamos de la misma forma, ya sea con doble clic o con el clic sostenido.</w:t>
      </w:r>
    </w:p>
    <w:p w:rsidR="007F6974" w:rsidRPr="009F2931" w:rsidRDefault="007F6974" w:rsidP="007F6974">
      <w:pPr>
        <w:spacing w:after="0" w:line="240" w:lineRule="auto"/>
        <w:contextualSpacing/>
        <w:jc w:val="both"/>
        <w:rPr>
          <w:rFonts w:ascii="Calibri" w:hAnsi="Calibri"/>
        </w:rPr>
      </w:pPr>
    </w:p>
    <w:tbl>
      <w:tblPr>
        <w:tblW w:w="0" w:type="auto"/>
        <w:tblLook w:val="04A0" w:firstRow="1" w:lastRow="0" w:firstColumn="1" w:lastColumn="0" w:noHBand="0" w:noVBand="1"/>
      </w:tblPr>
      <w:tblGrid>
        <w:gridCol w:w="2376"/>
        <w:gridCol w:w="3828"/>
      </w:tblGrid>
      <w:tr w:rsidR="007F6974" w:rsidRPr="009F2931" w:rsidTr="00CF2421">
        <w:tc>
          <w:tcPr>
            <w:tcW w:w="2376" w:type="dxa"/>
            <w:shd w:val="clear" w:color="auto" w:fill="auto"/>
            <w:vAlign w:val="center"/>
          </w:tcPr>
          <w:p w:rsidR="007F6974" w:rsidRPr="009F2931" w:rsidRDefault="007F6974" w:rsidP="00CF2421">
            <w:pPr>
              <w:spacing w:after="0" w:line="240" w:lineRule="auto"/>
              <w:contextualSpacing/>
              <w:jc w:val="center"/>
              <w:rPr>
                <w:rFonts w:ascii="Calibri" w:hAnsi="Calibri"/>
              </w:rPr>
            </w:pPr>
            <w:r w:rsidRPr="009F2931">
              <w:rPr>
                <w:rFonts w:ascii="Calibri" w:hAnsi="Calibri"/>
                <w:noProof/>
                <w:lang w:eastAsia="es-CO"/>
              </w:rPr>
              <w:drawing>
                <wp:inline distT="0" distB="0" distL="0" distR="0">
                  <wp:extent cx="422910" cy="354965"/>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2910" cy="354965"/>
                          </a:xfrm>
                          <a:prstGeom prst="rect">
                            <a:avLst/>
                          </a:prstGeom>
                          <a:noFill/>
                          <a:ln>
                            <a:noFill/>
                          </a:ln>
                        </pic:spPr>
                      </pic:pic>
                    </a:graphicData>
                  </a:graphic>
                </wp:inline>
              </w:drawing>
            </w:r>
          </w:p>
        </w:tc>
        <w:tc>
          <w:tcPr>
            <w:tcW w:w="3828" w:type="dxa"/>
            <w:shd w:val="clear" w:color="auto" w:fill="auto"/>
            <w:vAlign w:val="center"/>
          </w:tcPr>
          <w:p w:rsidR="007F6974" w:rsidRPr="009F2931" w:rsidRDefault="007F6974" w:rsidP="00CF2421">
            <w:pPr>
              <w:spacing w:after="0" w:line="240" w:lineRule="auto"/>
              <w:contextualSpacing/>
              <w:jc w:val="center"/>
              <w:rPr>
                <w:rFonts w:ascii="Calibri" w:hAnsi="Calibri"/>
              </w:rPr>
            </w:pPr>
            <w:r w:rsidRPr="009F2931">
              <w:rPr>
                <w:rFonts w:ascii="Calibri" w:hAnsi="Calibri"/>
                <w:noProof/>
                <w:lang w:eastAsia="es-CO"/>
              </w:rPr>
              <w:drawing>
                <wp:inline distT="0" distB="0" distL="0" distR="0">
                  <wp:extent cx="1487805" cy="73723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7805" cy="737235"/>
                          </a:xfrm>
                          <a:prstGeom prst="rect">
                            <a:avLst/>
                          </a:prstGeom>
                          <a:noFill/>
                          <a:ln>
                            <a:noFill/>
                          </a:ln>
                        </pic:spPr>
                      </pic:pic>
                    </a:graphicData>
                  </a:graphic>
                </wp:inline>
              </w:drawing>
            </w:r>
          </w:p>
        </w:tc>
      </w:tr>
    </w:tbl>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rPr>
        <w:t>Se puede cambiar la dimensión de varias filas o columnas al mismo tiempo:</w:t>
      </w:r>
    </w:p>
    <w:p w:rsidR="007F6974" w:rsidRPr="009F2931" w:rsidRDefault="007F6974" w:rsidP="007F6974">
      <w:pPr>
        <w:spacing w:after="0" w:line="240" w:lineRule="auto"/>
        <w:contextualSpacing/>
        <w:jc w:val="both"/>
        <w:rPr>
          <w:rFonts w:ascii="Calibri" w:hAnsi="Calibri"/>
        </w:rPr>
      </w:pPr>
      <w:r w:rsidRPr="009F2931">
        <w:rPr>
          <w:rFonts w:ascii="Calibri" w:hAnsi="Calibri"/>
        </w:rPr>
        <w:t>Se deben seleccionar varias filas, para ello damos clic en el número de cada una de ellas en el lado izquierdo, luego, al ajustar el alto de una sola se ajustará automáticamente para las otras seleccionadas.</w:t>
      </w:r>
    </w:p>
    <w:p w:rsidR="007F6974" w:rsidRPr="009F2931" w:rsidRDefault="007F6974" w:rsidP="007F6974">
      <w:pPr>
        <w:spacing w:after="0" w:line="240" w:lineRule="auto"/>
        <w:contextualSpacing/>
        <w:jc w:val="both"/>
        <w:rPr>
          <w:rFonts w:ascii="Calibri" w:hAnsi="Calibri"/>
        </w:rPr>
      </w:pPr>
    </w:p>
    <w:tbl>
      <w:tblPr>
        <w:tblW w:w="0" w:type="auto"/>
        <w:tblLook w:val="04A0" w:firstRow="1" w:lastRow="0" w:firstColumn="1" w:lastColumn="0" w:noHBand="0" w:noVBand="1"/>
      </w:tblPr>
      <w:tblGrid>
        <w:gridCol w:w="2943"/>
        <w:gridCol w:w="2690"/>
        <w:gridCol w:w="3087"/>
      </w:tblGrid>
      <w:tr w:rsidR="007F6974" w:rsidRPr="009F2931" w:rsidTr="00CF2421">
        <w:tc>
          <w:tcPr>
            <w:tcW w:w="2943" w:type="dxa"/>
            <w:shd w:val="clear" w:color="auto" w:fill="auto"/>
            <w:vAlign w:val="center"/>
          </w:tcPr>
          <w:p w:rsidR="007F6974" w:rsidRPr="009F2931" w:rsidRDefault="007F6974" w:rsidP="00CF2421">
            <w:pPr>
              <w:spacing w:after="0" w:line="240" w:lineRule="auto"/>
              <w:contextualSpacing/>
              <w:jc w:val="center"/>
              <w:rPr>
                <w:rFonts w:ascii="Calibri" w:hAnsi="Calibri"/>
              </w:rPr>
            </w:pPr>
            <w:r w:rsidRPr="009F2931">
              <w:rPr>
                <w:rFonts w:ascii="Calibri" w:hAnsi="Calibri"/>
                <w:noProof/>
                <w:lang w:eastAsia="es-CO"/>
              </w:rPr>
              <w:lastRenderedPageBreak/>
              <w:drawing>
                <wp:inline distT="0" distB="0" distL="0" distR="0">
                  <wp:extent cx="1542415" cy="873760"/>
                  <wp:effectExtent l="0" t="0" r="635"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55">
                            <a:extLst>
                              <a:ext uri="{28A0092B-C50C-407E-A947-70E740481C1C}">
                                <a14:useLocalDpi xmlns:a14="http://schemas.microsoft.com/office/drawing/2010/main" val="0"/>
                              </a:ext>
                            </a:extLst>
                          </a:blip>
                          <a:srcRect r="30655"/>
                          <a:stretch>
                            <a:fillRect/>
                          </a:stretch>
                        </pic:blipFill>
                        <pic:spPr bwMode="auto">
                          <a:xfrm>
                            <a:off x="0" y="0"/>
                            <a:ext cx="1542415" cy="873760"/>
                          </a:xfrm>
                          <a:prstGeom prst="rect">
                            <a:avLst/>
                          </a:prstGeom>
                          <a:noFill/>
                          <a:ln>
                            <a:noFill/>
                          </a:ln>
                        </pic:spPr>
                      </pic:pic>
                    </a:graphicData>
                  </a:graphic>
                </wp:inline>
              </w:drawing>
            </w:r>
          </w:p>
        </w:tc>
        <w:tc>
          <w:tcPr>
            <w:tcW w:w="2690" w:type="dxa"/>
            <w:shd w:val="clear" w:color="auto" w:fill="auto"/>
            <w:vAlign w:val="center"/>
          </w:tcPr>
          <w:p w:rsidR="007F6974" w:rsidRPr="009F2931" w:rsidRDefault="007F6974" w:rsidP="00CF2421">
            <w:pPr>
              <w:spacing w:after="0" w:line="240" w:lineRule="auto"/>
              <w:contextualSpacing/>
              <w:jc w:val="center"/>
              <w:rPr>
                <w:rFonts w:ascii="Calibri" w:hAnsi="Calibri"/>
              </w:rPr>
            </w:pPr>
            <w:r w:rsidRPr="009F2931">
              <w:rPr>
                <w:rFonts w:ascii="Calibri" w:hAnsi="Calibri"/>
                <w:noProof/>
                <w:lang w:eastAsia="es-CO"/>
              </w:rPr>
              <w:drawing>
                <wp:inline distT="0" distB="0" distL="0" distR="0">
                  <wp:extent cx="1528445" cy="873760"/>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56">
                            <a:extLst>
                              <a:ext uri="{28A0092B-C50C-407E-A947-70E740481C1C}">
                                <a14:useLocalDpi xmlns:a14="http://schemas.microsoft.com/office/drawing/2010/main" val="0"/>
                              </a:ext>
                            </a:extLst>
                          </a:blip>
                          <a:srcRect r="24170"/>
                          <a:stretch>
                            <a:fillRect/>
                          </a:stretch>
                        </pic:blipFill>
                        <pic:spPr bwMode="auto">
                          <a:xfrm>
                            <a:off x="0" y="0"/>
                            <a:ext cx="1528445" cy="873760"/>
                          </a:xfrm>
                          <a:prstGeom prst="rect">
                            <a:avLst/>
                          </a:prstGeom>
                          <a:noFill/>
                          <a:ln>
                            <a:noFill/>
                          </a:ln>
                        </pic:spPr>
                      </pic:pic>
                    </a:graphicData>
                  </a:graphic>
                </wp:inline>
              </w:drawing>
            </w:r>
          </w:p>
        </w:tc>
        <w:tc>
          <w:tcPr>
            <w:tcW w:w="3087" w:type="dxa"/>
            <w:shd w:val="clear" w:color="auto" w:fill="auto"/>
            <w:vAlign w:val="center"/>
          </w:tcPr>
          <w:p w:rsidR="007F6974" w:rsidRPr="009F2931" w:rsidRDefault="007F6974" w:rsidP="00CF2421">
            <w:pPr>
              <w:spacing w:after="0" w:line="240" w:lineRule="auto"/>
              <w:contextualSpacing/>
              <w:jc w:val="center"/>
              <w:rPr>
                <w:rFonts w:ascii="Calibri" w:hAnsi="Calibri"/>
              </w:rPr>
            </w:pPr>
            <w:r w:rsidRPr="009F2931">
              <w:rPr>
                <w:rFonts w:ascii="Calibri" w:hAnsi="Calibri"/>
                <w:noProof/>
                <w:lang w:eastAsia="es-CO"/>
              </w:rPr>
              <w:drawing>
                <wp:inline distT="0" distB="0" distL="0" distR="0">
                  <wp:extent cx="1528445" cy="969010"/>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57">
                            <a:extLst>
                              <a:ext uri="{28A0092B-C50C-407E-A947-70E740481C1C}">
                                <a14:useLocalDpi xmlns:a14="http://schemas.microsoft.com/office/drawing/2010/main" val="0"/>
                              </a:ext>
                            </a:extLst>
                          </a:blip>
                          <a:srcRect r="22275"/>
                          <a:stretch>
                            <a:fillRect/>
                          </a:stretch>
                        </pic:blipFill>
                        <pic:spPr bwMode="auto">
                          <a:xfrm>
                            <a:off x="0" y="0"/>
                            <a:ext cx="1528445" cy="969010"/>
                          </a:xfrm>
                          <a:prstGeom prst="rect">
                            <a:avLst/>
                          </a:prstGeom>
                          <a:noFill/>
                          <a:ln>
                            <a:noFill/>
                          </a:ln>
                        </pic:spPr>
                      </pic:pic>
                    </a:graphicData>
                  </a:graphic>
                </wp:inline>
              </w:drawing>
            </w:r>
          </w:p>
        </w:tc>
      </w:tr>
    </w:tbl>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b/>
        </w:rPr>
      </w:pPr>
      <w:r w:rsidRPr="009F2931">
        <w:rPr>
          <w:rFonts w:ascii="Calibri" w:hAnsi="Calibri"/>
          <w:b/>
        </w:rPr>
        <w:t>Ajustar texto:</w:t>
      </w:r>
    </w:p>
    <w:p w:rsidR="007F6974" w:rsidRPr="009F2931" w:rsidRDefault="007F6974" w:rsidP="007F6974">
      <w:pPr>
        <w:spacing w:after="0" w:line="240" w:lineRule="auto"/>
        <w:contextualSpacing/>
        <w:jc w:val="both"/>
        <w:rPr>
          <w:rFonts w:ascii="Calibri" w:hAnsi="Calibri"/>
        </w:rPr>
      </w:pPr>
      <w:r w:rsidRPr="009F2931">
        <w:rPr>
          <w:rFonts w:ascii="Calibri" w:hAnsi="Calibri"/>
        </w:rPr>
        <w:t>Esta herramienta es muy interesante, ya que permite que una celda tenga texto hacia abajo, y no a la derecha como lo normal:</w:t>
      </w:r>
    </w:p>
    <w:p w:rsidR="007F6974" w:rsidRPr="009F2931" w:rsidRDefault="007F6974" w:rsidP="007F6974">
      <w:pPr>
        <w:spacing w:after="0" w:line="240" w:lineRule="auto"/>
        <w:contextualSpacing/>
        <w:jc w:val="both"/>
        <w:rPr>
          <w:rFonts w:ascii="Calibri" w:hAnsi="Calibri"/>
        </w:rPr>
      </w:pPr>
    </w:p>
    <w:tbl>
      <w:tblPr>
        <w:tblW w:w="0" w:type="auto"/>
        <w:tblLook w:val="04A0" w:firstRow="1" w:lastRow="0" w:firstColumn="1" w:lastColumn="0" w:noHBand="0" w:noVBand="1"/>
      </w:tblPr>
      <w:tblGrid>
        <w:gridCol w:w="3369"/>
        <w:gridCol w:w="3685"/>
      </w:tblGrid>
      <w:tr w:rsidR="007F6974" w:rsidRPr="009F2931" w:rsidTr="00CF2421">
        <w:tc>
          <w:tcPr>
            <w:tcW w:w="3369" w:type="dxa"/>
            <w:shd w:val="clear" w:color="auto" w:fill="auto"/>
          </w:tcPr>
          <w:p w:rsidR="007F6974" w:rsidRPr="009F2931" w:rsidRDefault="007F6974" w:rsidP="00CF2421">
            <w:pPr>
              <w:spacing w:after="0" w:line="240" w:lineRule="auto"/>
              <w:contextualSpacing/>
              <w:jc w:val="both"/>
              <w:rPr>
                <w:rFonts w:ascii="Calibri" w:hAnsi="Calibri"/>
              </w:rPr>
            </w:pPr>
            <w:r w:rsidRPr="009F2931">
              <w:rPr>
                <w:rFonts w:ascii="Calibri" w:hAnsi="Calibri"/>
                <w:noProof/>
                <w:lang w:eastAsia="es-CO"/>
              </w:rPr>
              <w:drawing>
                <wp:inline distT="0" distB="0" distL="0" distR="0">
                  <wp:extent cx="1146175" cy="4775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6175" cy="477520"/>
                          </a:xfrm>
                          <a:prstGeom prst="rect">
                            <a:avLst/>
                          </a:prstGeom>
                          <a:noFill/>
                          <a:ln>
                            <a:noFill/>
                          </a:ln>
                        </pic:spPr>
                      </pic:pic>
                    </a:graphicData>
                  </a:graphic>
                </wp:inline>
              </w:drawing>
            </w:r>
          </w:p>
        </w:tc>
        <w:tc>
          <w:tcPr>
            <w:tcW w:w="3685" w:type="dxa"/>
            <w:shd w:val="clear" w:color="auto" w:fill="auto"/>
          </w:tcPr>
          <w:p w:rsidR="007F6974" w:rsidRPr="009F2931" w:rsidRDefault="007F6974" w:rsidP="00CF2421">
            <w:pPr>
              <w:spacing w:after="0" w:line="240" w:lineRule="auto"/>
              <w:contextualSpacing/>
              <w:jc w:val="both"/>
              <w:rPr>
                <w:rFonts w:ascii="Calibri" w:hAnsi="Calibri"/>
              </w:rPr>
            </w:pPr>
            <w:r w:rsidRPr="009F2931">
              <w:rPr>
                <w:rFonts w:ascii="Calibri" w:hAnsi="Calibri"/>
              </w:rPr>
              <w:t>Para esto el texto debe ser más largo que la misma celda, y no debes cambiarle el tamaño.</w:t>
            </w:r>
          </w:p>
        </w:tc>
      </w:tr>
    </w:tbl>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center"/>
        <w:rPr>
          <w:rFonts w:ascii="Calibri" w:hAnsi="Calibri"/>
        </w:rPr>
      </w:pPr>
      <w:r w:rsidRPr="009F2931">
        <w:rPr>
          <w:rFonts w:ascii="Calibri" w:hAnsi="Calibri"/>
          <w:noProof/>
          <w:lang w:eastAsia="es-CO"/>
        </w:rPr>
        <w:drawing>
          <wp:inline distT="0" distB="0" distL="0" distR="0">
            <wp:extent cx="1228090" cy="14192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28090" cy="1419225"/>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rPr>
      </w:pPr>
    </w:p>
    <w:tbl>
      <w:tblPr>
        <w:tblW w:w="0" w:type="auto"/>
        <w:tblLook w:val="04A0" w:firstRow="1" w:lastRow="0" w:firstColumn="1" w:lastColumn="0" w:noHBand="0" w:noVBand="1"/>
      </w:tblPr>
      <w:tblGrid>
        <w:gridCol w:w="4322"/>
        <w:gridCol w:w="4322"/>
      </w:tblGrid>
      <w:tr w:rsidR="007F6974" w:rsidRPr="009F2931" w:rsidTr="00CF2421">
        <w:tc>
          <w:tcPr>
            <w:tcW w:w="4322" w:type="dxa"/>
            <w:shd w:val="clear" w:color="auto" w:fill="auto"/>
            <w:vAlign w:val="center"/>
          </w:tcPr>
          <w:p w:rsidR="007F6974" w:rsidRPr="009F2931" w:rsidRDefault="007F6974" w:rsidP="00CF2421">
            <w:pPr>
              <w:spacing w:after="0" w:line="240" w:lineRule="auto"/>
              <w:contextualSpacing/>
              <w:rPr>
                <w:rFonts w:ascii="Calibri" w:hAnsi="Calibri"/>
              </w:rPr>
            </w:pPr>
            <w:r w:rsidRPr="009F2931">
              <w:rPr>
                <w:rFonts w:ascii="Calibri" w:hAnsi="Calibri"/>
              </w:rPr>
              <w:t>Para darle una mejor presentación podemos centrar el texto de ambas formas, horizontal y vertical:</w:t>
            </w:r>
          </w:p>
        </w:tc>
        <w:tc>
          <w:tcPr>
            <w:tcW w:w="4322" w:type="dxa"/>
            <w:shd w:val="clear" w:color="auto" w:fill="auto"/>
          </w:tcPr>
          <w:p w:rsidR="007F6974" w:rsidRPr="009F2931" w:rsidRDefault="007F6974" w:rsidP="00CF2421">
            <w:pPr>
              <w:spacing w:after="0" w:line="240" w:lineRule="auto"/>
              <w:contextualSpacing/>
              <w:jc w:val="both"/>
              <w:rPr>
                <w:rFonts w:ascii="Calibri" w:hAnsi="Calibri"/>
              </w:rPr>
            </w:pPr>
            <w:r w:rsidRPr="009F2931">
              <w:rPr>
                <w:rFonts w:ascii="Calibri" w:hAnsi="Calibri"/>
                <w:noProof/>
                <w:lang w:eastAsia="es-CO"/>
              </w:rPr>
              <w:drawing>
                <wp:inline distT="0" distB="0" distL="0" distR="0">
                  <wp:extent cx="2211070" cy="16789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11070" cy="1678940"/>
                          </a:xfrm>
                          <a:prstGeom prst="rect">
                            <a:avLst/>
                          </a:prstGeom>
                          <a:noFill/>
                          <a:ln>
                            <a:noFill/>
                          </a:ln>
                        </pic:spPr>
                      </pic:pic>
                    </a:graphicData>
                  </a:graphic>
                </wp:inline>
              </w:drawing>
            </w:r>
          </w:p>
        </w:tc>
      </w:tr>
    </w:tbl>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b/>
        </w:rPr>
      </w:pPr>
      <w:r w:rsidRPr="009F2931">
        <w:rPr>
          <w:rFonts w:ascii="Calibri" w:hAnsi="Calibri"/>
          <w:b/>
        </w:rPr>
        <w:t>Combinar celdas:</w:t>
      </w:r>
    </w:p>
    <w:p w:rsidR="007F6974" w:rsidRPr="009F2931" w:rsidRDefault="007F6974" w:rsidP="007F6974">
      <w:pPr>
        <w:spacing w:after="0" w:line="240" w:lineRule="auto"/>
        <w:contextualSpacing/>
        <w:jc w:val="both"/>
        <w:rPr>
          <w:rFonts w:ascii="Calibri" w:hAnsi="Calibri"/>
        </w:rPr>
      </w:pPr>
      <w:r w:rsidRPr="009F2931">
        <w:rPr>
          <w:rFonts w:ascii="Calibri" w:hAnsi="Calibri"/>
        </w:rPr>
        <w:t>Es muy útil a la hora de escribir títulos, por ejemplo:</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noProof/>
          <w:lang w:eastAsia="es-CO"/>
        </w:rPr>
        <w:drawing>
          <wp:inline distT="0" distB="0" distL="0" distR="0">
            <wp:extent cx="2934335" cy="8597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34335" cy="859790"/>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rPr>
        <w:t>El título REPITEN abarca 2 celdas, en Excel las celdas no se pueden dividir, pero si se pueden combinar:</w:t>
      </w:r>
    </w:p>
    <w:p w:rsidR="007F6974" w:rsidRPr="009F2931" w:rsidRDefault="007F6974" w:rsidP="007F6974">
      <w:pPr>
        <w:spacing w:after="0" w:line="240" w:lineRule="auto"/>
        <w:contextualSpacing/>
        <w:jc w:val="both"/>
        <w:rPr>
          <w:rFonts w:ascii="Calibri" w:hAnsi="Calibri"/>
        </w:rPr>
      </w:pPr>
      <w:r w:rsidRPr="009F2931">
        <w:rPr>
          <w:rFonts w:ascii="Calibri" w:hAnsi="Calibri"/>
        </w:rPr>
        <w:t>Primero se deben seleccionar las celdas que se desean combinar, en este caso B2 y C2.</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noProof/>
          <w:lang w:eastAsia="es-CO"/>
        </w:rPr>
        <w:drawing>
          <wp:inline distT="0" distB="0" distL="0" distR="0">
            <wp:extent cx="4067175" cy="1351280"/>
            <wp:effectExtent l="0" t="0" r="952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67175" cy="1351280"/>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rPr>
        <w:t xml:space="preserve">Luego se presiona el botón </w:t>
      </w:r>
      <w:r w:rsidRPr="009F2931">
        <w:rPr>
          <w:rFonts w:ascii="Calibri" w:hAnsi="Calibri"/>
          <w:b/>
        </w:rPr>
        <w:t>Combinar y Centrar</w:t>
      </w:r>
      <w:r w:rsidRPr="009F2931">
        <w:rPr>
          <w:rFonts w:ascii="Calibri" w:hAnsi="Calibri"/>
        </w:rPr>
        <w:t xml:space="preserve"> que se encuentra en la pestaña </w:t>
      </w:r>
      <w:r w:rsidRPr="009F2931">
        <w:rPr>
          <w:rFonts w:ascii="Calibri" w:hAnsi="Calibri"/>
          <w:b/>
        </w:rPr>
        <w:t>Inicio</w:t>
      </w:r>
      <w:r w:rsidRPr="009F2931">
        <w:rPr>
          <w:rFonts w:ascii="Calibri" w:hAnsi="Calibri"/>
        </w:rPr>
        <w:t>.</w:t>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noProof/>
          <w:lang w:eastAsia="es-CO"/>
        </w:rPr>
        <w:drawing>
          <wp:inline distT="0" distB="0" distL="0" distR="0">
            <wp:extent cx="3916680" cy="1651635"/>
            <wp:effectExtent l="0" t="0" r="762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16680" cy="1651635"/>
                    </a:xfrm>
                    <a:prstGeom prst="rect">
                      <a:avLst/>
                    </a:prstGeom>
                    <a:noFill/>
                    <a:ln>
                      <a:noFill/>
                    </a:ln>
                  </pic:spPr>
                </pic:pic>
              </a:graphicData>
            </a:graphic>
          </wp:inline>
        </w:drawing>
      </w:r>
    </w:p>
    <w:p w:rsidR="007F6974" w:rsidRPr="009F2931" w:rsidRDefault="007F6974" w:rsidP="007F6974">
      <w:pPr>
        <w:spacing w:after="0" w:line="240" w:lineRule="auto"/>
        <w:contextualSpacing/>
        <w:jc w:val="both"/>
        <w:rPr>
          <w:rFonts w:ascii="Calibri" w:hAnsi="Calibri"/>
        </w:rPr>
      </w:pPr>
    </w:p>
    <w:p w:rsidR="007F6974" w:rsidRPr="009F2931" w:rsidRDefault="007F6974" w:rsidP="007F6974">
      <w:pPr>
        <w:spacing w:after="0" w:line="240" w:lineRule="auto"/>
        <w:contextualSpacing/>
        <w:jc w:val="both"/>
        <w:rPr>
          <w:rFonts w:ascii="Calibri" w:hAnsi="Calibri"/>
        </w:rPr>
      </w:pPr>
      <w:r w:rsidRPr="009F2931">
        <w:rPr>
          <w:rFonts w:ascii="Calibri" w:hAnsi="Calibri"/>
        </w:rPr>
        <w:t xml:space="preserve">Ya se puede escribir en la celda y el texto queda automáticamente centrado, para </w:t>
      </w:r>
      <w:proofErr w:type="spellStart"/>
      <w:r w:rsidRPr="009F2931">
        <w:rPr>
          <w:rFonts w:ascii="Calibri" w:hAnsi="Calibri"/>
        </w:rPr>
        <w:t>descombinar</w:t>
      </w:r>
      <w:proofErr w:type="spellEnd"/>
      <w:r w:rsidRPr="009F2931">
        <w:rPr>
          <w:rFonts w:ascii="Calibri" w:hAnsi="Calibri"/>
        </w:rPr>
        <w:t xml:space="preserve"> una celda solo se debe seleccionar la celda combinada y luego presionar de nuevo el botón de </w:t>
      </w:r>
      <w:r w:rsidRPr="009F2931">
        <w:rPr>
          <w:rFonts w:ascii="Calibri" w:hAnsi="Calibri"/>
          <w:b/>
        </w:rPr>
        <w:t>Combinar y Centrar</w:t>
      </w:r>
      <w:r w:rsidRPr="009F2931">
        <w:rPr>
          <w:rFonts w:ascii="Calibri" w:hAnsi="Calibri"/>
        </w:rPr>
        <w:t>, de esta manera las celdas vuelven a su estado normal.</w:t>
      </w:r>
    </w:p>
    <w:p w:rsidR="007F6974" w:rsidRPr="009F2931" w:rsidRDefault="007F6974" w:rsidP="007F6974">
      <w:pPr>
        <w:spacing w:after="0" w:line="240" w:lineRule="auto"/>
        <w:contextualSpacing/>
        <w:rPr>
          <w:rFonts w:ascii="Calibri" w:hAnsi="Calibri"/>
        </w:rPr>
      </w:pPr>
    </w:p>
    <w:p w:rsidR="009F2931" w:rsidRPr="009F2931" w:rsidRDefault="009F2931" w:rsidP="009F2931">
      <w:pPr>
        <w:pStyle w:val="Prrafodelista"/>
        <w:numPr>
          <w:ilvl w:val="1"/>
          <w:numId w:val="5"/>
        </w:numPr>
        <w:spacing w:after="0" w:line="240" w:lineRule="auto"/>
        <w:ind w:left="743" w:hanging="567"/>
        <w:rPr>
          <w:rFonts w:cs="Calibri"/>
          <w:b/>
        </w:rPr>
      </w:pPr>
      <w:r w:rsidRPr="009F2931">
        <w:rPr>
          <w:rFonts w:cs="Calibri"/>
          <w:b/>
        </w:rPr>
        <w:t xml:space="preserve">Actividades de apropiación del conocimiento (Conceptualización y Teorización). </w:t>
      </w:r>
    </w:p>
    <w:p w:rsidR="009F2931" w:rsidRPr="009F2931" w:rsidRDefault="009F2931" w:rsidP="009F2931">
      <w:pPr>
        <w:spacing w:after="0" w:line="240" w:lineRule="auto"/>
        <w:contextualSpacing/>
        <w:rPr>
          <w:rFonts w:ascii="Calibri" w:hAnsi="Calibri" w:cs="Calibri"/>
        </w:rPr>
      </w:pPr>
      <w:r w:rsidRPr="009F2931">
        <w:rPr>
          <w:rFonts w:ascii="Calibri" w:hAnsi="Calibri" w:cs="Calibri"/>
        </w:rPr>
        <w:t>Actividades propias del concepto para adquirir el conocimiento</w:t>
      </w:r>
    </w:p>
    <w:p w:rsidR="009F2931" w:rsidRPr="009F2931" w:rsidRDefault="009F2931" w:rsidP="009F2931">
      <w:pPr>
        <w:spacing w:after="0" w:line="240" w:lineRule="auto"/>
        <w:contextualSpacing/>
        <w:rPr>
          <w:rFonts w:ascii="Calibri" w:hAnsi="Calibri"/>
          <w:b/>
        </w:rPr>
      </w:pPr>
      <w:r w:rsidRPr="009F2931">
        <w:rPr>
          <w:rFonts w:ascii="Calibri" w:hAnsi="Calibri"/>
          <w:b/>
        </w:rPr>
        <w:t>EJEMPLO RESUELTO:</w:t>
      </w:r>
    </w:p>
    <w:p w:rsidR="009F2931" w:rsidRPr="009F2931" w:rsidRDefault="009F2931" w:rsidP="009F2931">
      <w:pPr>
        <w:pStyle w:val="Prrafodelista"/>
        <w:numPr>
          <w:ilvl w:val="0"/>
          <w:numId w:val="7"/>
        </w:numPr>
        <w:spacing w:after="0" w:line="240" w:lineRule="auto"/>
        <w:rPr>
          <w:b/>
          <w:lang w:val="es-CO"/>
        </w:rPr>
      </w:pPr>
      <w:r w:rsidRPr="009F2931">
        <w:rPr>
          <w:b/>
          <w:lang w:val="es-CO"/>
        </w:rPr>
        <w:t>ALMACÉN DE ROPA:</w:t>
      </w:r>
    </w:p>
    <w:p w:rsidR="009F2931" w:rsidRPr="009F2931" w:rsidRDefault="009F2931" w:rsidP="009F2931">
      <w:pPr>
        <w:pStyle w:val="Prrafodelista"/>
        <w:spacing w:after="0" w:line="240" w:lineRule="auto"/>
        <w:jc w:val="both"/>
        <w:rPr>
          <w:rFonts w:cs="Arial"/>
          <w:color w:val="000000"/>
        </w:rPr>
      </w:pPr>
      <w:r w:rsidRPr="009F2931">
        <w:rPr>
          <w:rFonts w:cs="Arial"/>
          <w:color w:val="000000"/>
        </w:rPr>
        <w:t>Copiar la tabla en Excel y llenarla según los siguientes puntos:</w:t>
      </w:r>
    </w:p>
    <w:tbl>
      <w:tblPr>
        <w:tblW w:w="8012" w:type="dxa"/>
        <w:tblInd w:w="55" w:type="dxa"/>
        <w:tblCellMar>
          <w:left w:w="70" w:type="dxa"/>
          <w:right w:w="70" w:type="dxa"/>
        </w:tblCellMar>
        <w:tblLook w:val="04A0" w:firstRow="1" w:lastRow="0" w:firstColumn="1" w:lastColumn="0" w:noHBand="0" w:noVBand="1"/>
      </w:tblPr>
      <w:tblGrid>
        <w:gridCol w:w="1534"/>
        <w:gridCol w:w="1240"/>
        <w:gridCol w:w="1360"/>
        <w:gridCol w:w="1249"/>
        <w:gridCol w:w="1249"/>
        <w:gridCol w:w="1380"/>
      </w:tblGrid>
      <w:tr w:rsidR="009F2931" w:rsidRPr="009F2931" w:rsidTr="00CF2421">
        <w:trPr>
          <w:trHeight w:val="285"/>
        </w:trPr>
        <w:tc>
          <w:tcPr>
            <w:tcW w:w="15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F2931" w:rsidRPr="009F2931" w:rsidRDefault="009F2931" w:rsidP="00CF2421">
            <w:pPr>
              <w:spacing w:after="0" w:line="240" w:lineRule="auto"/>
              <w:contextualSpacing/>
              <w:jc w:val="center"/>
              <w:rPr>
                <w:rFonts w:ascii="Calibri" w:hAnsi="Calibri" w:cs="Arial"/>
                <w:b/>
                <w:bCs/>
                <w:color w:val="003300"/>
              </w:rPr>
            </w:pPr>
            <w:r w:rsidRPr="009F2931">
              <w:rPr>
                <w:rFonts w:ascii="Calibri" w:hAnsi="Calibri" w:cs="Arial"/>
                <w:b/>
                <w:bCs/>
                <w:color w:val="003300"/>
              </w:rPr>
              <w:t>DESCRIPCION</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F2931" w:rsidRPr="009F2931" w:rsidRDefault="009F2931" w:rsidP="00CF2421">
            <w:pPr>
              <w:spacing w:after="0" w:line="240" w:lineRule="auto"/>
              <w:contextualSpacing/>
              <w:jc w:val="center"/>
              <w:rPr>
                <w:rFonts w:ascii="Calibri" w:hAnsi="Calibri" w:cs="Arial"/>
                <w:b/>
                <w:bCs/>
                <w:color w:val="003300"/>
              </w:rPr>
            </w:pPr>
            <w:r w:rsidRPr="009F2931">
              <w:rPr>
                <w:rFonts w:ascii="Calibri" w:hAnsi="Calibri" w:cs="Arial"/>
                <w:b/>
                <w:bCs/>
                <w:color w:val="003300"/>
              </w:rPr>
              <w:t xml:space="preserve">PRECIO </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F2931" w:rsidRPr="009F2931" w:rsidRDefault="009F2931" w:rsidP="00CF2421">
            <w:pPr>
              <w:spacing w:after="0" w:line="240" w:lineRule="auto"/>
              <w:contextualSpacing/>
              <w:jc w:val="center"/>
              <w:rPr>
                <w:rFonts w:ascii="Calibri" w:hAnsi="Calibri" w:cs="Arial"/>
                <w:b/>
                <w:bCs/>
                <w:color w:val="003300"/>
              </w:rPr>
            </w:pPr>
            <w:r w:rsidRPr="009F2931">
              <w:rPr>
                <w:rFonts w:ascii="Calibri" w:hAnsi="Calibri" w:cs="Arial"/>
                <w:b/>
                <w:bCs/>
                <w:color w:val="003300"/>
              </w:rPr>
              <w:t>VALOR DE LA</w:t>
            </w:r>
          </w:p>
        </w:tc>
        <w:tc>
          <w:tcPr>
            <w:tcW w:w="124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F2931" w:rsidRPr="009F2931" w:rsidRDefault="009F2931" w:rsidP="00CF2421">
            <w:pPr>
              <w:spacing w:after="0" w:line="240" w:lineRule="auto"/>
              <w:contextualSpacing/>
              <w:jc w:val="center"/>
              <w:rPr>
                <w:rFonts w:ascii="Calibri" w:hAnsi="Calibri" w:cs="Arial"/>
                <w:b/>
                <w:bCs/>
                <w:color w:val="003300"/>
              </w:rPr>
            </w:pPr>
            <w:r w:rsidRPr="009F2931">
              <w:rPr>
                <w:rFonts w:ascii="Calibri" w:hAnsi="Calibri" w:cs="Arial"/>
                <w:b/>
                <w:bCs/>
                <w:color w:val="003300"/>
              </w:rPr>
              <w:t>CANTIDAD</w:t>
            </w:r>
          </w:p>
        </w:tc>
        <w:tc>
          <w:tcPr>
            <w:tcW w:w="124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F2931" w:rsidRPr="009F2931" w:rsidRDefault="009F2931" w:rsidP="00CF2421">
            <w:pPr>
              <w:spacing w:after="0" w:line="240" w:lineRule="auto"/>
              <w:contextualSpacing/>
              <w:jc w:val="center"/>
              <w:rPr>
                <w:rFonts w:ascii="Calibri" w:hAnsi="Calibri" w:cs="Arial"/>
                <w:b/>
                <w:bCs/>
                <w:color w:val="003300"/>
              </w:rPr>
            </w:pPr>
            <w:r w:rsidRPr="009F2931">
              <w:rPr>
                <w:rFonts w:ascii="Calibri" w:hAnsi="Calibri" w:cs="Arial"/>
                <w:b/>
                <w:bCs/>
                <w:color w:val="003300"/>
              </w:rPr>
              <w:t>CANTIDAD</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F2931" w:rsidRPr="009F2931" w:rsidRDefault="009F2931" w:rsidP="00CF2421">
            <w:pPr>
              <w:spacing w:after="0" w:line="240" w:lineRule="auto"/>
              <w:contextualSpacing/>
              <w:jc w:val="center"/>
              <w:rPr>
                <w:rFonts w:ascii="Calibri" w:hAnsi="Calibri" w:cs="Arial"/>
                <w:b/>
                <w:bCs/>
                <w:color w:val="003300"/>
              </w:rPr>
            </w:pPr>
            <w:r w:rsidRPr="009F2931">
              <w:rPr>
                <w:rFonts w:ascii="Calibri" w:hAnsi="Calibri" w:cs="Arial"/>
                <w:b/>
                <w:bCs/>
                <w:color w:val="003300"/>
              </w:rPr>
              <w:t>CANTIDAD</w:t>
            </w:r>
          </w:p>
        </w:tc>
      </w:tr>
      <w:tr w:rsidR="009F2931" w:rsidRPr="009F2931" w:rsidTr="00CF2421">
        <w:trPr>
          <w:trHeight w:val="285"/>
        </w:trPr>
        <w:tc>
          <w:tcPr>
            <w:tcW w:w="15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F2931" w:rsidRPr="009F2931" w:rsidRDefault="009F2931" w:rsidP="00CF2421">
            <w:pPr>
              <w:spacing w:after="0" w:line="240" w:lineRule="auto"/>
              <w:contextualSpacing/>
              <w:jc w:val="center"/>
              <w:rPr>
                <w:rFonts w:ascii="Calibri" w:hAnsi="Calibri" w:cs="Arial"/>
                <w:b/>
                <w:bCs/>
                <w:color w:val="003300"/>
              </w:rPr>
            </w:pPr>
            <w:r w:rsidRPr="009F2931">
              <w:rPr>
                <w:rFonts w:ascii="Calibri" w:hAnsi="Calibri" w:cs="Arial"/>
                <w:b/>
                <w:bCs/>
                <w:color w:val="003300"/>
              </w:rPr>
              <w:t> </w:t>
            </w:r>
          </w:p>
        </w:tc>
        <w:tc>
          <w:tcPr>
            <w:tcW w:w="12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F2931" w:rsidRPr="009F2931" w:rsidRDefault="009F2931" w:rsidP="00CF2421">
            <w:pPr>
              <w:spacing w:after="0" w:line="240" w:lineRule="auto"/>
              <w:contextualSpacing/>
              <w:jc w:val="center"/>
              <w:rPr>
                <w:rFonts w:ascii="Calibri" w:hAnsi="Calibri" w:cs="Arial"/>
                <w:b/>
                <w:bCs/>
                <w:color w:val="003300"/>
              </w:rPr>
            </w:pPr>
            <w:r w:rsidRPr="009F2931">
              <w:rPr>
                <w:rFonts w:ascii="Calibri" w:hAnsi="Calibri" w:cs="Arial"/>
                <w:b/>
                <w:bCs/>
                <w:color w:val="003300"/>
              </w:rPr>
              <w:t>FÁBRICA</w:t>
            </w:r>
          </w:p>
        </w:tc>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F2931" w:rsidRPr="009F2931" w:rsidRDefault="009F2931" w:rsidP="00CF2421">
            <w:pPr>
              <w:spacing w:after="0" w:line="240" w:lineRule="auto"/>
              <w:contextualSpacing/>
              <w:jc w:val="center"/>
              <w:rPr>
                <w:rFonts w:ascii="Calibri" w:hAnsi="Calibri" w:cs="Arial"/>
                <w:b/>
                <w:bCs/>
                <w:color w:val="003300"/>
              </w:rPr>
            </w:pPr>
            <w:r w:rsidRPr="009F2931">
              <w:rPr>
                <w:rFonts w:ascii="Calibri" w:hAnsi="Calibri" w:cs="Arial"/>
                <w:b/>
                <w:bCs/>
                <w:color w:val="003300"/>
              </w:rPr>
              <w:t>VENTA</w:t>
            </w:r>
          </w:p>
        </w:tc>
        <w:tc>
          <w:tcPr>
            <w:tcW w:w="124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F2931" w:rsidRPr="009F2931" w:rsidRDefault="009F2931" w:rsidP="00CF2421">
            <w:pPr>
              <w:spacing w:after="0" w:line="240" w:lineRule="auto"/>
              <w:contextualSpacing/>
              <w:jc w:val="center"/>
              <w:rPr>
                <w:rFonts w:ascii="Calibri" w:hAnsi="Calibri" w:cs="Arial"/>
                <w:b/>
                <w:bCs/>
                <w:color w:val="003300"/>
              </w:rPr>
            </w:pPr>
            <w:r w:rsidRPr="009F2931">
              <w:rPr>
                <w:rFonts w:ascii="Calibri" w:hAnsi="Calibri" w:cs="Arial"/>
                <w:b/>
                <w:bCs/>
                <w:color w:val="003300"/>
              </w:rPr>
              <w:t>EN BODEGA</w:t>
            </w:r>
          </w:p>
        </w:tc>
        <w:tc>
          <w:tcPr>
            <w:tcW w:w="124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F2931" w:rsidRPr="009F2931" w:rsidRDefault="009F2931" w:rsidP="00CF2421">
            <w:pPr>
              <w:spacing w:after="0" w:line="240" w:lineRule="auto"/>
              <w:contextualSpacing/>
              <w:jc w:val="center"/>
              <w:rPr>
                <w:rFonts w:ascii="Calibri" w:hAnsi="Calibri" w:cs="Arial"/>
                <w:b/>
                <w:bCs/>
                <w:color w:val="003300"/>
              </w:rPr>
            </w:pPr>
            <w:r w:rsidRPr="009F2931">
              <w:rPr>
                <w:rFonts w:ascii="Calibri" w:hAnsi="Calibri" w:cs="Arial"/>
                <w:b/>
                <w:bCs/>
                <w:color w:val="003300"/>
              </w:rPr>
              <w:t>VENDIDAS</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F2931" w:rsidRPr="009F2931" w:rsidRDefault="009F2931" w:rsidP="00CF2421">
            <w:pPr>
              <w:spacing w:after="0" w:line="240" w:lineRule="auto"/>
              <w:contextualSpacing/>
              <w:jc w:val="center"/>
              <w:rPr>
                <w:rFonts w:ascii="Calibri" w:hAnsi="Calibri" w:cs="Arial"/>
                <w:b/>
                <w:bCs/>
                <w:color w:val="003300"/>
              </w:rPr>
            </w:pPr>
            <w:r w:rsidRPr="009F2931">
              <w:rPr>
                <w:rFonts w:ascii="Calibri" w:hAnsi="Calibri" w:cs="Arial"/>
                <w:b/>
                <w:bCs/>
                <w:color w:val="003300"/>
              </w:rPr>
              <w:t>NO VENDIDA</w:t>
            </w:r>
          </w:p>
        </w:tc>
      </w:tr>
      <w:tr w:rsidR="009F2931" w:rsidRPr="009F2931" w:rsidTr="00CF2421">
        <w:trPr>
          <w:trHeight w:val="285"/>
        </w:trPr>
        <w:tc>
          <w:tcPr>
            <w:tcW w:w="1534" w:type="dxa"/>
            <w:tcBorders>
              <w:top w:val="single" w:sz="4" w:space="0" w:color="000000"/>
              <w:left w:val="single" w:sz="8" w:space="0" w:color="auto"/>
              <w:bottom w:val="single" w:sz="4" w:space="0" w:color="auto"/>
              <w:right w:val="single" w:sz="4" w:space="0" w:color="auto"/>
            </w:tcBorders>
            <w:shd w:val="clear" w:color="auto" w:fill="auto"/>
            <w:noWrap/>
            <w:vAlign w:val="center"/>
            <w:hideMark/>
          </w:tcPr>
          <w:p w:rsidR="009F2931" w:rsidRPr="009F2931" w:rsidRDefault="009F2931" w:rsidP="00CF2421">
            <w:pPr>
              <w:spacing w:after="0" w:line="240" w:lineRule="auto"/>
              <w:contextualSpacing/>
              <w:rPr>
                <w:rFonts w:ascii="Calibri" w:hAnsi="Calibri" w:cs="Arial"/>
              </w:rPr>
            </w:pPr>
            <w:proofErr w:type="spellStart"/>
            <w:r w:rsidRPr="009F2931">
              <w:rPr>
                <w:rFonts w:ascii="Calibri" w:hAnsi="Calibri" w:cs="Arial"/>
              </w:rPr>
              <w:t>Pantalon</w:t>
            </w:r>
            <w:proofErr w:type="spellEnd"/>
          </w:p>
        </w:tc>
        <w:tc>
          <w:tcPr>
            <w:tcW w:w="1240" w:type="dxa"/>
            <w:tcBorders>
              <w:top w:val="single" w:sz="4" w:space="0" w:color="000000"/>
              <w:left w:val="nil"/>
              <w:bottom w:val="single" w:sz="4" w:space="0" w:color="auto"/>
              <w:right w:val="single" w:sz="4" w:space="0" w:color="auto"/>
            </w:tcBorders>
            <w:shd w:val="clear" w:color="auto" w:fill="auto"/>
            <w:noWrap/>
            <w:vAlign w:val="center"/>
            <w:hideMark/>
          </w:tcPr>
          <w:p w:rsidR="009F2931" w:rsidRPr="009F2931" w:rsidRDefault="009F2931" w:rsidP="00CF2421">
            <w:pPr>
              <w:spacing w:after="0" w:line="240" w:lineRule="auto"/>
              <w:contextualSpacing/>
              <w:jc w:val="right"/>
              <w:rPr>
                <w:rFonts w:ascii="Calibri" w:hAnsi="Calibri" w:cs="Arial"/>
              </w:rPr>
            </w:pPr>
            <w:r w:rsidRPr="009F2931">
              <w:rPr>
                <w:rFonts w:ascii="Calibri" w:hAnsi="Calibri" w:cs="Arial"/>
              </w:rPr>
              <w:t>38000</w:t>
            </w:r>
          </w:p>
        </w:tc>
        <w:tc>
          <w:tcPr>
            <w:tcW w:w="1360" w:type="dxa"/>
            <w:tcBorders>
              <w:top w:val="single" w:sz="4" w:space="0" w:color="000000"/>
              <w:left w:val="nil"/>
              <w:bottom w:val="single" w:sz="4" w:space="0" w:color="auto"/>
              <w:right w:val="single" w:sz="4" w:space="0" w:color="auto"/>
            </w:tcBorders>
            <w:shd w:val="clear" w:color="auto" w:fill="auto"/>
            <w:noWrap/>
            <w:vAlign w:val="center"/>
            <w:hideMark/>
          </w:tcPr>
          <w:p w:rsidR="009F2931" w:rsidRPr="009F2931" w:rsidRDefault="009F2931" w:rsidP="00CF2421">
            <w:pPr>
              <w:spacing w:after="0" w:line="240" w:lineRule="auto"/>
              <w:contextualSpacing/>
              <w:jc w:val="right"/>
              <w:rPr>
                <w:rFonts w:ascii="Calibri" w:hAnsi="Calibri" w:cs="Arial"/>
              </w:rPr>
            </w:pPr>
            <w:r w:rsidRPr="009F2931">
              <w:rPr>
                <w:rFonts w:ascii="Calibri" w:hAnsi="Calibri" w:cs="Arial"/>
              </w:rPr>
              <w:t> </w:t>
            </w:r>
          </w:p>
        </w:tc>
        <w:tc>
          <w:tcPr>
            <w:tcW w:w="1249" w:type="dxa"/>
            <w:tcBorders>
              <w:top w:val="single" w:sz="4" w:space="0" w:color="000000"/>
              <w:left w:val="nil"/>
              <w:bottom w:val="single" w:sz="4" w:space="0" w:color="auto"/>
              <w:right w:val="single" w:sz="4" w:space="0" w:color="auto"/>
            </w:tcBorders>
            <w:shd w:val="clear" w:color="auto" w:fill="auto"/>
            <w:noWrap/>
            <w:vAlign w:val="center"/>
            <w:hideMark/>
          </w:tcPr>
          <w:p w:rsidR="009F2931" w:rsidRPr="009F2931" w:rsidRDefault="009F2931" w:rsidP="00CF2421">
            <w:pPr>
              <w:spacing w:after="0" w:line="240" w:lineRule="auto"/>
              <w:contextualSpacing/>
              <w:jc w:val="right"/>
              <w:rPr>
                <w:rFonts w:ascii="Calibri" w:hAnsi="Calibri" w:cs="Arial"/>
              </w:rPr>
            </w:pPr>
            <w:r w:rsidRPr="009F2931">
              <w:rPr>
                <w:rFonts w:ascii="Calibri" w:hAnsi="Calibri" w:cs="Arial"/>
              </w:rPr>
              <w:t>30</w:t>
            </w:r>
          </w:p>
        </w:tc>
        <w:tc>
          <w:tcPr>
            <w:tcW w:w="1249" w:type="dxa"/>
            <w:tcBorders>
              <w:top w:val="single" w:sz="4" w:space="0" w:color="000000"/>
              <w:left w:val="nil"/>
              <w:bottom w:val="single" w:sz="4" w:space="0" w:color="auto"/>
              <w:right w:val="single" w:sz="4" w:space="0" w:color="auto"/>
            </w:tcBorders>
            <w:shd w:val="clear" w:color="auto" w:fill="auto"/>
            <w:noWrap/>
            <w:vAlign w:val="center"/>
            <w:hideMark/>
          </w:tcPr>
          <w:p w:rsidR="009F2931" w:rsidRPr="009F2931" w:rsidRDefault="009F2931" w:rsidP="00CF2421">
            <w:pPr>
              <w:spacing w:after="0" w:line="240" w:lineRule="auto"/>
              <w:contextualSpacing/>
              <w:jc w:val="right"/>
              <w:rPr>
                <w:rFonts w:ascii="Calibri" w:hAnsi="Calibri" w:cs="Arial"/>
              </w:rPr>
            </w:pPr>
            <w:r w:rsidRPr="009F2931">
              <w:rPr>
                <w:rFonts w:ascii="Calibri" w:hAnsi="Calibri" w:cs="Arial"/>
              </w:rPr>
              <w:t>28</w:t>
            </w:r>
          </w:p>
        </w:tc>
        <w:tc>
          <w:tcPr>
            <w:tcW w:w="1380" w:type="dxa"/>
            <w:tcBorders>
              <w:top w:val="single" w:sz="4" w:space="0" w:color="000000"/>
              <w:left w:val="nil"/>
              <w:bottom w:val="single" w:sz="4" w:space="0" w:color="auto"/>
              <w:right w:val="single" w:sz="4" w:space="0" w:color="auto"/>
            </w:tcBorders>
            <w:shd w:val="clear" w:color="auto" w:fill="auto"/>
            <w:noWrap/>
            <w:vAlign w:val="center"/>
            <w:hideMark/>
          </w:tcPr>
          <w:p w:rsidR="009F2931" w:rsidRPr="009F2931" w:rsidRDefault="009F2931" w:rsidP="00CF2421">
            <w:pPr>
              <w:spacing w:after="0" w:line="240" w:lineRule="auto"/>
              <w:contextualSpacing/>
              <w:jc w:val="right"/>
              <w:rPr>
                <w:rFonts w:ascii="Calibri" w:hAnsi="Calibri" w:cs="Arial"/>
              </w:rPr>
            </w:pPr>
            <w:r w:rsidRPr="009F2931">
              <w:rPr>
                <w:rFonts w:ascii="Calibri" w:hAnsi="Calibri" w:cs="Arial"/>
              </w:rPr>
              <w:t> </w:t>
            </w:r>
          </w:p>
        </w:tc>
      </w:tr>
      <w:tr w:rsidR="009F2931" w:rsidRPr="009F2931" w:rsidTr="00CF2421">
        <w:trPr>
          <w:trHeight w:val="285"/>
        </w:trPr>
        <w:tc>
          <w:tcPr>
            <w:tcW w:w="1534" w:type="dxa"/>
            <w:tcBorders>
              <w:top w:val="nil"/>
              <w:left w:val="single" w:sz="8" w:space="0" w:color="auto"/>
              <w:bottom w:val="single" w:sz="4" w:space="0" w:color="auto"/>
              <w:right w:val="single" w:sz="4" w:space="0" w:color="auto"/>
            </w:tcBorders>
            <w:shd w:val="clear" w:color="auto" w:fill="auto"/>
            <w:noWrap/>
            <w:vAlign w:val="center"/>
            <w:hideMark/>
          </w:tcPr>
          <w:p w:rsidR="009F2931" w:rsidRPr="009F2931" w:rsidRDefault="009F2931" w:rsidP="00CF2421">
            <w:pPr>
              <w:spacing w:after="0" w:line="240" w:lineRule="auto"/>
              <w:contextualSpacing/>
              <w:rPr>
                <w:rFonts w:ascii="Calibri" w:hAnsi="Calibri" w:cs="Arial"/>
              </w:rPr>
            </w:pPr>
            <w:r w:rsidRPr="009F2931">
              <w:rPr>
                <w:rFonts w:ascii="Calibri" w:hAnsi="Calibri" w:cs="Arial"/>
              </w:rPr>
              <w:t>Camisa</w:t>
            </w:r>
          </w:p>
        </w:tc>
        <w:tc>
          <w:tcPr>
            <w:tcW w:w="1240" w:type="dxa"/>
            <w:tcBorders>
              <w:top w:val="nil"/>
              <w:left w:val="nil"/>
              <w:bottom w:val="single" w:sz="4" w:space="0" w:color="auto"/>
              <w:right w:val="single" w:sz="4" w:space="0" w:color="auto"/>
            </w:tcBorders>
            <w:shd w:val="clear" w:color="auto" w:fill="auto"/>
            <w:noWrap/>
            <w:vAlign w:val="center"/>
            <w:hideMark/>
          </w:tcPr>
          <w:p w:rsidR="009F2931" w:rsidRPr="009F2931" w:rsidRDefault="009F2931" w:rsidP="00CF2421">
            <w:pPr>
              <w:spacing w:after="0" w:line="240" w:lineRule="auto"/>
              <w:contextualSpacing/>
              <w:jc w:val="right"/>
              <w:rPr>
                <w:rFonts w:ascii="Calibri" w:hAnsi="Calibri" w:cs="Arial"/>
              </w:rPr>
            </w:pPr>
            <w:r w:rsidRPr="009F2931">
              <w:rPr>
                <w:rFonts w:ascii="Calibri" w:hAnsi="Calibri" w:cs="Arial"/>
              </w:rPr>
              <w:t>35000</w:t>
            </w:r>
          </w:p>
        </w:tc>
        <w:tc>
          <w:tcPr>
            <w:tcW w:w="1360" w:type="dxa"/>
            <w:tcBorders>
              <w:top w:val="nil"/>
              <w:left w:val="nil"/>
              <w:bottom w:val="single" w:sz="4" w:space="0" w:color="auto"/>
              <w:right w:val="single" w:sz="4" w:space="0" w:color="auto"/>
            </w:tcBorders>
            <w:shd w:val="clear" w:color="auto" w:fill="auto"/>
            <w:noWrap/>
            <w:vAlign w:val="center"/>
            <w:hideMark/>
          </w:tcPr>
          <w:p w:rsidR="009F2931" w:rsidRPr="009F2931" w:rsidRDefault="009F2931" w:rsidP="00CF2421">
            <w:pPr>
              <w:spacing w:after="0" w:line="240" w:lineRule="auto"/>
              <w:contextualSpacing/>
              <w:jc w:val="right"/>
              <w:rPr>
                <w:rFonts w:ascii="Calibri" w:hAnsi="Calibri" w:cs="Arial"/>
              </w:rPr>
            </w:pPr>
            <w:r w:rsidRPr="009F2931">
              <w:rPr>
                <w:rFonts w:ascii="Calibri" w:hAnsi="Calibri" w:cs="Arial"/>
              </w:rPr>
              <w:t> </w:t>
            </w:r>
          </w:p>
        </w:tc>
        <w:tc>
          <w:tcPr>
            <w:tcW w:w="1249" w:type="dxa"/>
            <w:tcBorders>
              <w:top w:val="nil"/>
              <w:left w:val="nil"/>
              <w:bottom w:val="single" w:sz="4" w:space="0" w:color="auto"/>
              <w:right w:val="single" w:sz="4" w:space="0" w:color="auto"/>
            </w:tcBorders>
            <w:shd w:val="clear" w:color="auto" w:fill="auto"/>
            <w:noWrap/>
            <w:vAlign w:val="center"/>
            <w:hideMark/>
          </w:tcPr>
          <w:p w:rsidR="009F2931" w:rsidRPr="009F2931" w:rsidRDefault="009F2931" w:rsidP="00CF2421">
            <w:pPr>
              <w:spacing w:after="0" w:line="240" w:lineRule="auto"/>
              <w:contextualSpacing/>
              <w:jc w:val="right"/>
              <w:rPr>
                <w:rFonts w:ascii="Calibri" w:hAnsi="Calibri" w:cs="Arial"/>
              </w:rPr>
            </w:pPr>
            <w:r w:rsidRPr="009F2931">
              <w:rPr>
                <w:rFonts w:ascii="Calibri" w:hAnsi="Calibri" w:cs="Arial"/>
              </w:rPr>
              <w:t>30</w:t>
            </w:r>
          </w:p>
        </w:tc>
        <w:tc>
          <w:tcPr>
            <w:tcW w:w="1249" w:type="dxa"/>
            <w:tcBorders>
              <w:top w:val="nil"/>
              <w:left w:val="nil"/>
              <w:bottom w:val="single" w:sz="4" w:space="0" w:color="auto"/>
              <w:right w:val="single" w:sz="4" w:space="0" w:color="auto"/>
            </w:tcBorders>
            <w:shd w:val="clear" w:color="auto" w:fill="auto"/>
            <w:noWrap/>
            <w:vAlign w:val="center"/>
            <w:hideMark/>
          </w:tcPr>
          <w:p w:rsidR="009F2931" w:rsidRPr="009F2931" w:rsidRDefault="009F2931" w:rsidP="00CF2421">
            <w:pPr>
              <w:spacing w:after="0" w:line="240" w:lineRule="auto"/>
              <w:contextualSpacing/>
              <w:jc w:val="right"/>
              <w:rPr>
                <w:rFonts w:ascii="Calibri" w:hAnsi="Calibri" w:cs="Arial"/>
              </w:rPr>
            </w:pPr>
            <w:r w:rsidRPr="009F2931">
              <w:rPr>
                <w:rFonts w:ascii="Calibri" w:hAnsi="Calibri" w:cs="Arial"/>
              </w:rPr>
              <w:t>25</w:t>
            </w:r>
          </w:p>
        </w:tc>
        <w:tc>
          <w:tcPr>
            <w:tcW w:w="1380" w:type="dxa"/>
            <w:tcBorders>
              <w:top w:val="nil"/>
              <w:left w:val="nil"/>
              <w:bottom w:val="single" w:sz="4" w:space="0" w:color="auto"/>
              <w:right w:val="single" w:sz="4" w:space="0" w:color="auto"/>
            </w:tcBorders>
            <w:shd w:val="clear" w:color="auto" w:fill="auto"/>
            <w:noWrap/>
            <w:vAlign w:val="center"/>
            <w:hideMark/>
          </w:tcPr>
          <w:p w:rsidR="009F2931" w:rsidRPr="009F2931" w:rsidRDefault="009F2931" w:rsidP="00CF2421">
            <w:pPr>
              <w:spacing w:after="0" w:line="240" w:lineRule="auto"/>
              <w:contextualSpacing/>
              <w:jc w:val="right"/>
              <w:rPr>
                <w:rFonts w:ascii="Calibri" w:hAnsi="Calibri" w:cs="Arial"/>
              </w:rPr>
            </w:pPr>
            <w:r w:rsidRPr="009F2931">
              <w:rPr>
                <w:rFonts w:ascii="Calibri" w:hAnsi="Calibri" w:cs="Arial"/>
              </w:rPr>
              <w:t> </w:t>
            </w:r>
          </w:p>
        </w:tc>
      </w:tr>
      <w:tr w:rsidR="009F2931" w:rsidRPr="009F2931" w:rsidTr="00CF2421">
        <w:trPr>
          <w:trHeight w:val="285"/>
        </w:trPr>
        <w:tc>
          <w:tcPr>
            <w:tcW w:w="1534" w:type="dxa"/>
            <w:tcBorders>
              <w:top w:val="nil"/>
              <w:left w:val="single" w:sz="8" w:space="0" w:color="auto"/>
              <w:bottom w:val="single" w:sz="4" w:space="0" w:color="auto"/>
              <w:right w:val="single" w:sz="4" w:space="0" w:color="auto"/>
            </w:tcBorders>
            <w:shd w:val="clear" w:color="auto" w:fill="auto"/>
            <w:noWrap/>
            <w:vAlign w:val="center"/>
            <w:hideMark/>
          </w:tcPr>
          <w:p w:rsidR="009F2931" w:rsidRPr="009F2931" w:rsidRDefault="009F2931" w:rsidP="00CF2421">
            <w:pPr>
              <w:spacing w:after="0" w:line="240" w:lineRule="auto"/>
              <w:contextualSpacing/>
              <w:rPr>
                <w:rFonts w:ascii="Calibri" w:hAnsi="Calibri" w:cs="Arial"/>
              </w:rPr>
            </w:pPr>
            <w:r w:rsidRPr="009F2931">
              <w:rPr>
                <w:rFonts w:ascii="Calibri" w:hAnsi="Calibri" w:cs="Arial"/>
              </w:rPr>
              <w:t>Saco</w:t>
            </w:r>
          </w:p>
        </w:tc>
        <w:tc>
          <w:tcPr>
            <w:tcW w:w="1240" w:type="dxa"/>
            <w:tcBorders>
              <w:top w:val="nil"/>
              <w:left w:val="nil"/>
              <w:bottom w:val="single" w:sz="4" w:space="0" w:color="auto"/>
              <w:right w:val="single" w:sz="4" w:space="0" w:color="auto"/>
            </w:tcBorders>
            <w:shd w:val="clear" w:color="auto" w:fill="auto"/>
            <w:noWrap/>
            <w:vAlign w:val="center"/>
            <w:hideMark/>
          </w:tcPr>
          <w:p w:rsidR="009F2931" w:rsidRPr="009F2931" w:rsidRDefault="009F2931" w:rsidP="00CF2421">
            <w:pPr>
              <w:spacing w:after="0" w:line="240" w:lineRule="auto"/>
              <w:contextualSpacing/>
              <w:jc w:val="right"/>
              <w:rPr>
                <w:rFonts w:ascii="Calibri" w:hAnsi="Calibri" w:cs="Arial"/>
              </w:rPr>
            </w:pPr>
            <w:r w:rsidRPr="009F2931">
              <w:rPr>
                <w:rFonts w:ascii="Calibri" w:hAnsi="Calibri" w:cs="Arial"/>
              </w:rPr>
              <w:t>40000</w:t>
            </w:r>
          </w:p>
        </w:tc>
        <w:tc>
          <w:tcPr>
            <w:tcW w:w="1360" w:type="dxa"/>
            <w:tcBorders>
              <w:top w:val="nil"/>
              <w:left w:val="nil"/>
              <w:bottom w:val="single" w:sz="4" w:space="0" w:color="auto"/>
              <w:right w:val="single" w:sz="4" w:space="0" w:color="auto"/>
            </w:tcBorders>
            <w:shd w:val="clear" w:color="auto" w:fill="auto"/>
            <w:noWrap/>
            <w:vAlign w:val="center"/>
            <w:hideMark/>
          </w:tcPr>
          <w:p w:rsidR="009F2931" w:rsidRPr="009F2931" w:rsidRDefault="009F2931" w:rsidP="00CF2421">
            <w:pPr>
              <w:spacing w:after="0" w:line="240" w:lineRule="auto"/>
              <w:contextualSpacing/>
              <w:jc w:val="right"/>
              <w:rPr>
                <w:rFonts w:ascii="Calibri" w:hAnsi="Calibri" w:cs="Arial"/>
              </w:rPr>
            </w:pPr>
            <w:r w:rsidRPr="009F2931">
              <w:rPr>
                <w:rFonts w:ascii="Calibri" w:hAnsi="Calibri" w:cs="Arial"/>
              </w:rPr>
              <w:t> </w:t>
            </w:r>
          </w:p>
        </w:tc>
        <w:tc>
          <w:tcPr>
            <w:tcW w:w="1249" w:type="dxa"/>
            <w:tcBorders>
              <w:top w:val="nil"/>
              <w:left w:val="nil"/>
              <w:bottom w:val="single" w:sz="4" w:space="0" w:color="auto"/>
              <w:right w:val="single" w:sz="4" w:space="0" w:color="auto"/>
            </w:tcBorders>
            <w:shd w:val="clear" w:color="auto" w:fill="auto"/>
            <w:noWrap/>
            <w:vAlign w:val="center"/>
            <w:hideMark/>
          </w:tcPr>
          <w:p w:rsidR="009F2931" w:rsidRPr="009F2931" w:rsidRDefault="009F2931" w:rsidP="00CF2421">
            <w:pPr>
              <w:spacing w:after="0" w:line="240" w:lineRule="auto"/>
              <w:contextualSpacing/>
              <w:jc w:val="right"/>
              <w:rPr>
                <w:rFonts w:ascii="Calibri" w:hAnsi="Calibri" w:cs="Arial"/>
              </w:rPr>
            </w:pPr>
            <w:r w:rsidRPr="009F2931">
              <w:rPr>
                <w:rFonts w:ascii="Calibri" w:hAnsi="Calibri" w:cs="Arial"/>
              </w:rPr>
              <w:t>20</w:t>
            </w:r>
          </w:p>
        </w:tc>
        <w:tc>
          <w:tcPr>
            <w:tcW w:w="1249" w:type="dxa"/>
            <w:tcBorders>
              <w:top w:val="nil"/>
              <w:left w:val="nil"/>
              <w:bottom w:val="single" w:sz="4" w:space="0" w:color="auto"/>
              <w:right w:val="single" w:sz="4" w:space="0" w:color="auto"/>
            </w:tcBorders>
            <w:shd w:val="clear" w:color="auto" w:fill="auto"/>
            <w:noWrap/>
            <w:vAlign w:val="center"/>
            <w:hideMark/>
          </w:tcPr>
          <w:p w:rsidR="009F2931" w:rsidRPr="009F2931" w:rsidRDefault="009F2931" w:rsidP="00CF2421">
            <w:pPr>
              <w:spacing w:after="0" w:line="240" w:lineRule="auto"/>
              <w:contextualSpacing/>
              <w:jc w:val="right"/>
              <w:rPr>
                <w:rFonts w:ascii="Calibri" w:hAnsi="Calibri" w:cs="Arial"/>
              </w:rPr>
            </w:pPr>
            <w:r w:rsidRPr="009F2931">
              <w:rPr>
                <w:rFonts w:ascii="Calibri" w:hAnsi="Calibri" w:cs="Arial"/>
              </w:rPr>
              <w:t>10</w:t>
            </w:r>
          </w:p>
        </w:tc>
        <w:tc>
          <w:tcPr>
            <w:tcW w:w="1380" w:type="dxa"/>
            <w:tcBorders>
              <w:top w:val="nil"/>
              <w:left w:val="nil"/>
              <w:bottom w:val="single" w:sz="4" w:space="0" w:color="auto"/>
              <w:right w:val="single" w:sz="4" w:space="0" w:color="auto"/>
            </w:tcBorders>
            <w:shd w:val="clear" w:color="auto" w:fill="auto"/>
            <w:noWrap/>
            <w:vAlign w:val="center"/>
            <w:hideMark/>
          </w:tcPr>
          <w:p w:rsidR="009F2931" w:rsidRPr="009F2931" w:rsidRDefault="009F2931" w:rsidP="00CF2421">
            <w:pPr>
              <w:spacing w:after="0" w:line="240" w:lineRule="auto"/>
              <w:contextualSpacing/>
              <w:jc w:val="right"/>
              <w:rPr>
                <w:rFonts w:ascii="Calibri" w:hAnsi="Calibri" w:cs="Arial"/>
              </w:rPr>
            </w:pPr>
            <w:r w:rsidRPr="009F2931">
              <w:rPr>
                <w:rFonts w:ascii="Calibri" w:hAnsi="Calibri" w:cs="Arial"/>
              </w:rPr>
              <w:t> </w:t>
            </w:r>
          </w:p>
        </w:tc>
      </w:tr>
      <w:tr w:rsidR="009F2931" w:rsidRPr="009F2931" w:rsidTr="00CF2421">
        <w:trPr>
          <w:trHeight w:val="285"/>
        </w:trPr>
        <w:tc>
          <w:tcPr>
            <w:tcW w:w="1534" w:type="dxa"/>
            <w:tcBorders>
              <w:top w:val="nil"/>
              <w:left w:val="single" w:sz="8" w:space="0" w:color="auto"/>
              <w:bottom w:val="single" w:sz="4" w:space="0" w:color="auto"/>
              <w:right w:val="single" w:sz="4" w:space="0" w:color="auto"/>
            </w:tcBorders>
            <w:shd w:val="clear" w:color="auto" w:fill="auto"/>
            <w:noWrap/>
            <w:vAlign w:val="center"/>
            <w:hideMark/>
          </w:tcPr>
          <w:p w:rsidR="009F2931" w:rsidRPr="009F2931" w:rsidRDefault="009F2931" w:rsidP="00CF2421">
            <w:pPr>
              <w:spacing w:after="0" w:line="240" w:lineRule="auto"/>
              <w:contextualSpacing/>
              <w:rPr>
                <w:rFonts w:ascii="Calibri" w:hAnsi="Calibri" w:cs="Arial"/>
              </w:rPr>
            </w:pPr>
            <w:r w:rsidRPr="009F2931">
              <w:rPr>
                <w:rFonts w:ascii="Calibri" w:hAnsi="Calibri" w:cs="Arial"/>
              </w:rPr>
              <w:t>Chaqueta</w:t>
            </w:r>
          </w:p>
        </w:tc>
        <w:tc>
          <w:tcPr>
            <w:tcW w:w="1240" w:type="dxa"/>
            <w:tcBorders>
              <w:top w:val="nil"/>
              <w:left w:val="nil"/>
              <w:bottom w:val="single" w:sz="4" w:space="0" w:color="auto"/>
              <w:right w:val="single" w:sz="4" w:space="0" w:color="auto"/>
            </w:tcBorders>
            <w:shd w:val="clear" w:color="auto" w:fill="auto"/>
            <w:noWrap/>
            <w:vAlign w:val="center"/>
            <w:hideMark/>
          </w:tcPr>
          <w:p w:rsidR="009F2931" w:rsidRPr="009F2931" w:rsidRDefault="009F2931" w:rsidP="00CF2421">
            <w:pPr>
              <w:spacing w:after="0" w:line="240" w:lineRule="auto"/>
              <w:contextualSpacing/>
              <w:jc w:val="right"/>
              <w:rPr>
                <w:rFonts w:ascii="Calibri" w:hAnsi="Calibri" w:cs="Arial"/>
              </w:rPr>
            </w:pPr>
            <w:r w:rsidRPr="009F2931">
              <w:rPr>
                <w:rFonts w:ascii="Calibri" w:hAnsi="Calibri" w:cs="Arial"/>
              </w:rPr>
              <w:t>80000</w:t>
            </w:r>
          </w:p>
        </w:tc>
        <w:tc>
          <w:tcPr>
            <w:tcW w:w="1360" w:type="dxa"/>
            <w:tcBorders>
              <w:top w:val="nil"/>
              <w:left w:val="nil"/>
              <w:bottom w:val="single" w:sz="4" w:space="0" w:color="auto"/>
              <w:right w:val="single" w:sz="4" w:space="0" w:color="auto"/>
            </w:tcBorders>
            <w:shd w:val="clear" w:color="auto" w:fill="auto"/>
            <w:noWrap/>
            <w:vAlign w:val="center"/>
            <w:hideMark/>
          </w:tcPr>
          <w:p w:rsidR="009F2931" w:rsidRPr="009F2931" w:rsidRDefault="009F2931" w:rsidP="00CF2421">
            <w:pPr>
              <w:spacing w:after="0" w:line="240" w:lineRule="auto"/>
              <w:contextualSpacing/>
              <w:jc w:val="right"/>
              <w:rPr>
                <w:rFonts w:ascii="Calibri" w:hAnsi="Calibri" w:cs="Arial"/>
              </w:rPr>
            </w:pPr>
            <w:r w:rsidRPr="009F2931">
              <w:rPr>
                <w:rFonts w:ascii="Calibri" w:hAnsi="Calibri" w:cs="Arial"/>
              </w:rPr>
              <w:t> </w:t>
            </w:r>
          </w:p>
        </w:tc>
        <w:tc>
          <w:tcPr>
            <w:tcW w:w="1249" w:type="dxa"/>
            <w:tcBorders>
              <w:top w:val="nil"/>
              <w:left w:val="nil"/>
              <w:bottom w:val="single" w:sz="4" w:space="0" w:color="auto"/>
              <w:right w:val="single" w:sz="4" w:space="0" w:color="auto"/>
            </w:tcBorders>
            <w:shd w:val="clear" w:color="auto" w:fill="auto"/>
            <w:noWrap/>
            <w:vAlign w:val="center"/>
            <w:hideMark/>
          </w:tcPr>
          <w:p w:rsidR="009F2931" w:rsidRPr="009F2931" w:rsidRDefault="009F2931" w:rsidP="00CF2421">
            <w:pPr>
              <w:spacing w:after="0" w:line="240" w:lineRule="auto"/>
              <w:contextualSpacing/>
              <w:jc w:val="right"/>
              <w:rPr>
                <w:rFonts w:ascii="Calibri" w:hAnsi="Calibri" w:cs="Arial"/>
              </w:rPr>
            </w:pPr>
            <w:r w:rsidRPr="009F2931">
              <w:rPr>
                <w:rFonts w:ascii="Calibri" w:hAnsi="Calibri" w:cs="Arial"/>
              </w:rPr>
              <w:t>10</w:t>
            </w:r>
          </w:p>
        </w:tc>
        <w:tc>
          <w:tcPr>
            <w:tcW w:w="1249" w:type="dxa"/>
            <w:tcBorders>
              <w:top w:val="nil"/>
              <w:left w:val="nil"/>
              <w:bottom w:val="single" w:sz="4" w:space="0" w:color="auto"/>
              <w:right w:val="single" w:sz="4" w:space="0" w:color="auto"/>
            </w:tcBorders>
            <w:shd w:val="clear" w:color="auto" w:fill="auto"/>
            <w:noWrap/>
            <w:vAlign w:val="center"/>
            <w:hideMark/>
          </w:tcPr>
          <w:p w:rsidR="009F2931" w:rsidRPr="009F2931" w:rsidRDefault="009F2931" w:rsidP="00CF2421">
            <w:pPr>
              <w:spacing w:after="0" w:line="240" w:lineRule="auto"/>
              <w:contextualSpacing/>
              <w:jc w:val="right"/>
              <w:rPr>
                <w:rFonts w:ascii="Calibri" w:hAnsi="Calibri" w:cs="Arial"/>
              </w:rPr>
            </w:pPr>
            <w:r w:rsidRPr="009F2931">
              <w:rPr>
                <w:rFonts w:ascii="Calibri" w:hAnsi="Calibri" w:cs="Arial"/>
              </w:rPr>
              <w:t>6</w:t>
            </w:r>
          </w:p>
        </w:tc>
        <w:tc>
          <w:tcPr>
            <w:tcW w:w="1380" w:type="dxa"/>
            <w:tcBorders>
              <w:top w:val="nil"/>
              <w:left w:val="nil"/>
              <w:bottom w:val="single" w:sz="4" w:space="0" w:color="auto"/>
              <w:right w:val="single" w:sz="4" w:space="0" w:color="auto"/>
            </w:tcBorders>
            <w:shd w:val="clear" w:color="auto" w:fill="auto"/>
            <w:noWrap/>
            <w:vAlign w:val="center"/>
            <w:hideMark/>
          </w:tcPr>
          <w:p w:rsidR="009F2931" w:rsidRPr="009F2931" w:rsidRDefault="009F2931" w:rsidP="00CF2421">
            <w:pPr>
              <w:spacing w:after="0" w:line="240" w:lineRule="auto"/>
              <w:contextualSpacing/>
              <w:jc w:val="right"/>
              <w:rPr>
                <w:rFonts w:ascii="Calibri" w:hAnsi="Calibri" w:cs="Arial"/>
              </w:rPr>
            </w:pPr>
            <w:r w:rsidRPr="009F2931">
              <w:rPr>
                <w:rFonts w:ascii="Calibri" w:hAnsi="Calibri" w:cs="Arial"/>
              </w:rPr>
              <w:t> </w:t>
            </w:r>
          </w:p>
        </w:tc>
      </w:tr>
      <w:tr w:rsidR="009F2931" w:rsidRPr="009F2931" w:rsidTr="00CF2421">
        <w:trPr>
          <w:trHeight w:val="285"/>
        </w:trPr>
        <w:tc>
          <w:tcPr>
            <w:tcW w:w="1534" w:type="dxa"/>
            <w:tcBorders>
              <w:top w:val="nil"/>
              <w:left w:val="single" w:sz="8" w:space="0" w:color="auto"/>
              <w:bottom w:val="single" w:sz="4" w:space="0" w:color="auto"/>
              <w:right w:val="single" w:sz="4" w:space="0" w:color="auto"/>
            </w:tcBorders>
            <w:shd w:val="clear" w:color="auto" w:fill="auto"/>
            <w:noWrap/>
            <w:vAlign w:val="center"/>
            <w:hideMark/>
          </w:tcPr>
          <w:p w:rsidR="009F2931" w:rsidRPr="009F2931" w:rsidRDefault="009F2931" w:rsidP="00CF2421">
            <w:pPr>
              <w:spacing w:after="0" w:line="240" w:lineRule="auto"/>
              <w:contextualSpacing/>
              <w:rPr>
                <w:rFonts w:ascii="Calibri" w:hAnsi="Calibri" w:cs="Arial"/>
              </w:rPr>
            </w:pPr>
            <w:r w:rsidRPr="009F2931">
              <w:rPr>
                <w:rFonts w:ascii="Calibri" w:hAnsi="Calibri" w:cs="Arial"/>
              </w:rPr>
              <w:t>Camiseta</w:t>
            </w:r>
          </w:p>
        </w:tc>
        <w:tc>
          <w:tcPr>
            <w:tcW w:w="1240" w:type="dxa"/>
            <w:tcBorders>
              <w:top w:val="nil"/>
              <w:left w:val="nil"/>
              <w:bottom w:val="single" w:sz="4" w:space="0" w:color="auto"/>
              <w:right w:val="single" w:sz="4" w:space="0" w:color="auto"/>
            </w:tcBorders>
            <w:shd w:val="clear" w:color="auto" w:fill="auto"/>
            <w:noWrap/>
            <w:vAlign w:val="center"/>
            <w:hideMark/>
          </w:tcPr>
          <w:p w:rsidR="009F2931" w:rsidRPr="009F2931" w:rsidRDefault="009F2931" w:rsidP="00CF2421">
            <w:pPr>
              <w:spacing w:after="0" w:line="240" w:lineRule="auto"/>
              <w:contextualSpacing/>
              <w:jc w:val="right"/>
              <w:rPr>
                <w:rFonts w:ascii="Calibri" w:hAnsi="Calibri" w:cs="Arial"/>
              </w:rPr>
            </w:pPr>
            <w:r w:rsidRPr="009F2931">
              <w:rPr>
                <w:rFonts w:ascii="Calibri" w:hAnsi="Calibri" w:cs="Arial"/>
              </w:rPr>
              <w:t>15000</w:t>
            </w:r>
          </w:p>
        </w:tc>
        <w:tc>
          <w:tcPr>
            <w:tcW w:w="1360" w:type="dxa"/>
            <w:tcBorders>
              <w:top w:val="nil"/>
              <w:left w:val="nil"/>
              <w:bottom w:val="single" w:sz="4" w:space="0" w:color="auto"/>
              <w:right w:val="single" w:sz="4" w:space="0" w:color="auto"/>
            </w:tcBorders>
            <w:shd w:val="clear" w:color="auto" w:fill="auto"/>
            <w:noWrap/>
            <w:vAlign w:val="center"/>
            <w:hideMark/>
          </w:tcPr>
          <w:p w:rsidR="009F2931" w:rsidRPr="009F2931" w:rsidRDefault="009F2931" w:rsidP="00CF2421">
            <w:pPr>
              <w:spacing w:after="0" w:line="240" w:lineRule="auto"/>
              <w:contextualSpacing/>
              <w:jc w:val="right"/>
              <w:rPr>
                <w:rFonts w:ascii="Calibri" w:hAnsi="Calibri" w:cs="Arial"/>
              </w:rPr>
            </w:pPr>
            <w:r w:rsidRPr="009F2931">
              <w:rPr>
                <w:rFonts w:ascii="Calibri" w:hAnsi="Calibri" w:cs="Arial"/>
              </w:rPr>
              <w:t> </w:t>
            </w:r>
          </w:p>
        </w:tc>
        <w:tc>
          <w:tcPr>
            <w:tcW w:w="1249" w:type="dxa"/>
            <w:tcBorders>
              <w:top w:val="nil"/>
              <w:left w:val="nil"/>
              <w:bottom w:val="single" w:sz="4" w:space="0" w:color="auto"/>
              <w:right w:val="single" w:sz="4" w:space="0" w:color="auto"/>
            </w:tcBorders>
            <w:shd w:val="clear" w:color="auto" w:fill="auto"/>
            <w:noWrap/>
            <w:vAlign w:val="center"/>
            <w:hideMark/>
          </w:tcPr>
          <w:p w:rsidR="009F2931" w:rsidRPr="009F2931" w:rsidRDefault="009F2931" w:rsidP="00CF2421">
            <w:pPr>
              <w:spacing w:after="0" w:line="240" w:lineRule="auto"/>
              <w:contextualSpacing/>
              <w:jc w:val="right"/>
              <w:rPr>
                <w:rFonts w:ascii="Calibri" w:hAnsi="Calibri" w:cs="Arial"/>
              </w:rPr>
            </w:pPr>
            <w:r w:rsidRPr="009F2931">
              <w:rPr>
                <w:rFonts w:ascii="Calibri" w:hAnsi="Calibri" w:cs="Arial"/>
              </w:rPr>
              <w:t>30</w:t>
            </w:r>
          </w:p>
        </w:tc>
        <w:tc>
          <w:tcPr>
            <w:tcW w:w="1249" w:type="dxa"/>
            <w:tcBorders>
              <w:top w:val="nil"/>
              <w:left w:val="nil"/>
              <w:bottom w:val="single" w:sz="4" w:space="0" w:color="auto"/>
              <w:right w:val="single" w:sz="4" w:space="0" w:color="auto"/>
            </w:tcBorders>
            <w:shd w:val="clear" w:color="auto" w:fill="auto"/>
            <w:noWrap/>
            <w:vAlign w:val="center"/>
            <w:hideMark/>
          </w:tcPr>
          <w:p w:rsidR="009F2931" w:rsidRPr="009F2931" w:rsidRDefault="009F2931" w:rsidP="00CF2421">
            <w:pPr>
              <w:spacing w:after="0" w:line="240" w:lineRule="auto"/>
              <w:contextualSpacing/>
              <w:jc w:val="right"/>
              <w:rPr>
                <w:rFonts w:ascii="Calibri" w:hAnsi="Calibri" w:cs="Arial"/>
              </w:rPr>
            </w:pPr>
            <w:r w:rsidRPr="009F2931">
              <w:rPr>
                <w:rFonts w:ascii="Calibri" w:hAnsi="Calibri" w:cs="Arial"/>
              </w:rPr>
              <w:t>29</w:t>
            </w:r>
          </w:p>
        </w:tc>
        <w:tc>
          <w:tcPr>
            <w:tcW w:w="1380" w:type="dxa"/>
            <w:tcBorders>
              <w:top w:val="nil"/>
              <w:left w:val="nil"/>
              <w:bottom w:val="single" w:sz="4" w:space="0" w:color="auto"/>
              <w:right w:val="single" w:sz="4" w:space="0" w:color="auto"/>
            </w:tcBorders>
            <w:shd w:val="clear" w:color="auto" w:fill="auto"/>
            <w:noWrap/>
            <w:vAlign w:val="center"/>
            <w:hideMark/>
          </w:tcPr>
          <w:p w:rsidR="009F2931" w:rsidRPr="009F2931" w:rsidRDefault="009F2931" w:rsidP="00CF2421">
            <w:pPr>
              <w:spacing w:after="0" w:line="240" w:lineRule="auto"/>
              <w:contextualSpacing/>
              <w:jc w:val="right"/>
              <w:rPr>
                <w:rFonts w:ascii="Calibri" w:hAnsi="Calibri" w:cs="Arial"/>
              </w:rPr>
            </w:pPr>
            <w:r w:rsidRPr="009F2931">
              <w:rPr>
                <w:rFonts w:ascii="Calibri" w:hAnsi="Calibri" w:cs="Arial"/>
              </w:rPr>
              <w:t> </w:t>
            </w:r>
          </w:p>
        </w:tc>
      </w:tr>
    </w:tbl>
    <w:p w:rsidR="009F2931" w:rsidRPr="009F2931" w:rsidRDefault="009F2931" w:rsidP="009F2931">
      <w:pPr>
        <w:spacing w:after="0" w:line="240" w:lineRule="auto"/>
        <w:contextualSpacing/>
        <w:rPr>
          <w:rFonts w:ascii="Calibri" w:hAnsi="Calibri"/>
        </w:rPr>
      </w:pPr>
    </w:p>
    <w:p w:rsidR="009F2931" w:rsidRPr="009F2931" w:rsidRDefault="009F2931" w:rsidP="009F2931">
      <w:pPr>
        <w:pStyle w:val="Prrafodelista"/>
        <w:numPr>
          <w:ilvl w:val="0"/>
          <w:numId w:val="8"/>
        </w:numPr>
        <w:spacing w:after="0" w:line="240" w:lineRule="auto"/>
        <w:rPr>
          <w:lang w:val="es-CO"/>
        </w:rPr>
      </w:pPr>
      <w:r w:rsidRPr="009F2931">
        <w:rPr>
          <w:lang w:val="es-CO"/>
        </w:rPr>
        <w:lastRenderedPageBreak/>
        <w:t>El valor de la venta es el 30% más del precio de fábrica.</w:t>
      </w:r>
    </w:p>
    <w:p w:rsidR="009F2931" w:rsidRPr="009F2931" w:rsidRDefault="009F2931" w:rsidP="009F2931">
      <w:pPr>
        <w:pStyle w:val="Prrafodelista"/>
        <w:numPr>
          <w:ilvl w:val="0"/>
          <w:numId w:val="8"/>
        </w:numPr>
        <w:spacing w:after="0" w:line="240" w:lineRule="auto"/>
        <w:rPr>
          <w:lang w:val="es-CO"/>
        </w:rPr>
      </w:pPr>
      <w:r w:rsidRPr="009F2931">
        <w:rPr>
          <w:lang w:val="es-CO"/>
        </w:rPr>
        <w:t>Calcular la columna de “Cantidad no vendida”.</w:t>
      </w:r>
    </w:p>
    <w:p w:rsidR="009F2931" w:rsidRPr="009F2931" w:rsidRDefault="009F2931" w:rsidP="009F2931">
      <w:pPr>
        <w:spacing w:after="0" w:line="240" w:lineRule="auto"/>
        <w:contextualSpacing/>
        <w:rPr>
          <w:rFonts w:ascii="Calibri" w:hAnsi="Calibri"/>
        </w:rPr>
      </w:pPr>
    </w:p>
    <w:p w:rsidR="009F2931" w:rsidRPr="009F2931" w:rsidRDefault="009F2931" w:rsidP="009F2931">
      <w:pPr>
        <w:spacing w:after="0" w:line="240" w:lineRule="auto"/>
        <w:contextualSpacing/>
        <w:rPr>
          <w:rFonts w:ascii="Calibri" w:hAnsi="Calibri"/>
        </w:rPr>
      </w:pPr>
      <w:r w:rsidRPr="009F2931">
        <w:rPr>
          <w:rFonts w:ascii="Calibri" w:hAnsi="Calibri"/>
          <w:b/>
        </w:rPr>
        <w:t>SOLUCIÓN</w:t>
      </w:r>
      <w:r w:rsidRPr="009F2931">
        <w:rPr>
          <w:rFonts w:ascii="Calibri" w:hAnsi="Calibri"/>
        </w:rPr>
        <w:t>:</w:t>
      </w:r>
    </w:p>
    <w:p w:rsidR="009F2931" w:rsidRPr="009F2931" w:rsidRDefault="009F2931" w:rsidP="009F2931">
      <w:pPr>
        <w:spacing w:after="0" w:line="240" w:lineRule="auto"/>
        <w:contextualSpacing/>
        <w:rPr>
          <w:rFonts w:ascii="Calibri" w:hAnsi="Calibri"/>
        </w:rPr>
      </w:pPr>
      <w:r w:rsidRPr="009F2931">
        <w:rPr>
          <w:rFonts w:ascii="Calibri" w:hAnsi="Calibri"/>
        </w:rPr>
        <w:t>Vamos a calcular el valor de la venta teniendo en cuenta que es el 30% más del precio de fábrica, y aplicamos la fórmula antes vista:</w:t>
      </w:r>
    </w:p>
    <w:p w:rsidR="009F2931" w:rsidRPr="009F2931" w:rsidRDefault="009F2931" w:rsidP="009F2931">
      <w:pPr>
        <w:spacing w:after="0" w:line="240" w:lineRule="auto"/>
        <w:contextualSpacing/>
        <w:rPr>
          <w:rFonts w:ascii="Calibri" w:hAnsi="Calibri"/>
        </w:rPr>
      </w:pPr>
      <w:r w:rsidRPr="009F2931">
        <w:rPr>
          <w:rFonts w:ascii="Calibri" w:hAnsi="Calibri"/>
        </w:rPr>
        <w:t>=B4</w:t>
      </w:r>
      <w:proofErr w:type="gramStart"/>
      <w:r w:rsidRPr="009F2931">
        <w:rPr>
          <w:rFonts w:ascii="Calibri" w:hAnsi="Calibri"/>
        </w:rPr>
        <w:t>+(</w:t>
      </w:r>
      <w:proofErr w:type="gramEnd"/>
      <w:r w:rsidRPr="009F2931">
        <w:rPr>
          <w:rFonts w:ascii="Calibri" w:hAnsi="Calibri"/>
        </w:rPr>
        <w:t>B4*30%)</w:t>
      </w:r>
      <w:r w:rsidRPr="009F2931">
        <w:rPr>
          <w:rFonts w:ascii="Calibri" w:hAnsi="Calibri"/>
        </w:rPr>
        <w:sym w:font="Wingdings" w:char="F0E0"/>
      </w:r>
      <w:r w:rsidRPr="009F2931">
        <w:rPr>
          <w:rFonts w:ascii="Calibri" w:hAnsi="Calibri"/>
        </w:rPr>
        <w:t xml:space="preserve"> Calcula el 30% del precio de fábrica y se lo suma de nuevo al precio de fábrica.</w:t>
      </w:r>
    </w:p>
    <w:p w:rsidR="009F2931" w:rsidRPr="009F2931" w:rsidRDefault="009F2931" w:rsidP="009F2931">
      <w:pPr>
        <w:spacing w:after="0" w:line="240" w:lineRule="auto"/>
        <w:contextualSpacing/>
        <w:rPr>
          <w:rFonts w:ascii="Calibri" w:hAnsi="Calibri"/>
        </w:rPr>
      </w:pPr>
    </w:p>
    <w:p w:rsidR="009F2931" w:rsidRPr="009F2931" w:rsidRDefault="009F2931" w:rsidP="009F2931">
      <w:pPr>
        <w:spacing w:after="0" w:line="240" w:lineRule="auto"/>
        <w:contextualSpacing/>
        <w:rPr>
          <w:rFonts w:ascii="Calibri" w:hAnsi="Calibri"/>
        </w:rPr>
      </w:pPr>
      <w:r w:rsidRPr="009F2931">
        <w:rPr>
          <w:rFonts w:ascii="Calibri" w:hAnsi="Calibri"/>
          <w:noProof/>
          <w:lang w:eastAsia="es-CO"/>
        </w:rPr>
        <w:drawing>
          <wp:inline distT="0" distB="0" distL="0" distR="0">
            <wp:extent cx="4954270" cy="173355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54270" cy="1733550"/>
                    </a:xfrm>
                    <a:prstGeom prst="rect">
                      <a:avLst/>
                    </a:prstGeom>
                    <a:noFill/>
                    <a:ln>
                      <a:noFill/>
                    </a:ln>
                  </pic:spPr>
                </pic:pic>
              </a:graphicData>
            </a:graphic>
          </wp:inline>
        </w:drawing>
      </w:r>
    </w:p>
    <w:p w:rsidR="009F2931" w:rsidRPr="009F2931" w:rsidRDefault="009F2931" w:rsidP="009F2931">
      <w:pPr>
        <w:spacing w:after="0" w:line="240" w:lineRule="auto"/>
        <w:contextualSpacing/>
        <w:rPr>
          <w:rFonts w:ascii="Calibri" w:hAnsi="Calibri"/>
        </w:rPr>
      </w:pPr>
    </w:p>
    <w:p w:rsidR="009F2931" w:rsidRPr="009F2931" w:rsidRDefault="009F2931" w:rsidP="009F2931">
      <w:pPr>
        <w:spacing w:after="0" w:line="240" w:lineRule="auto"/>
        <w:contextualSpacing/>
        <w:rPr>
          <w:rFonts w:ascii="Calibri" w:hAnsi="Calibri"/>
        </w:rPr>
      </w:pPr>
      <w:r w:rsidRPr="009F2931">
        <w:rPr>
          <w:rFonts w:ascii="Calibri" w:hAnsi="Calibri"/>
        </w:rPr>
        <w:t>Arrastramos la fórmula inicial con la “Flaca”:</w:t>
      </w:r>
    </w:p>
    <w:p w:rsidR="009F2931" w:rsidRPr="009F2931" w:rsidRDefault="009F2931" w:rsidP="009F2931">
      <w:pPr>
        <w:spacing w:after="0" w:line="240" w:lineRule="auto"/>
        <w:contextualSpacing/>
        <w:rPr>
          <w:rFonts w:ascii="Calibri" w:hAnsi="Calibri"/>
        </w:rPr>
      </w:pPr>
    </w:p>
    <w:p w:rsidR="009F2931" w:rsidRPr="009F2931" w:rsidRDefault="009F2931" w:rsidP="009F2931">
      <w:pPr>
        <w:spacing w:after="0" w:line="240" w:lineRule="auto"/>
        <w:contextualSpacing/>
        <w:rPr>
          <w:rFonts w:ascii="Calibri" w:hAnsi="Calibri"/>
        </w:rPr>
      </w:pPr>
      <w:r w:rsidRPr="009F2931">
        <w:rPr>
          <w:rFonts w:ascii="Calibri" w:hAnsi="Calibri"/>
          <w:noProof/>
          <w:lang w:eastAsia="es-CO"/>
        </w:rPr>
        <w:drawing>
          <wp:inline distT="0" distB="0" distL="0" distR="0">
            <wp:extent cx="4899660" cy="1692275"/>
            <wp:effectExtent l="0" t="0" r="0" b="317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99660" cy="1692275"/>
                    </a:xfrm>
                    <a:prstGeom prst="rect">
                      <a:avLst/>
                    </a:prstGeom>
                    <a:noFill/>
                    <a:ln>
                      <a:noFill/>
                    </a:ln>
                  </pic:spPr>
                </pic:pic>
              </a:graphicData>
            </a:graphic>
          </wp:inline>
        </w:drawing>
      </w:r>
    </w:p>
    <w:p w:rsidR="009F2931" w:rsidRPr="009F2931" w:rsidRDefault="009F2931" w:rsidP="009F2931">
      <w:pPr>
        <w:spacing w:after="0" w:line="240" w:lineRule="auto"/>
        <w:contextualSpacing/>
        <w:rPr>
          <w:rFonts w:ascii="Calibri" w:hAnsi="Calibri"/>
        </w:rPr>
      </w:pPr>
    </w:p>
    <w:p w:rsidR="009F2931" w:rsidRPr="009F2931" w:rsidRDefault="009F2931" w:rsidP="009F2931">
      <w:pPr>
        <w:spacing w:after="0" w:line="240" w:lineRule="auto"/>
        <w:contextualSpacing/>
        <w:jc w:val="both"/>
        <w:rPr>
          <w:rFonts w:ascii="Calibri" w:hAnsi="Calibri" w:cs="Arial"/>
        </w:rPr>
      </w:pPr>
      <w:r w:rsidRPr="009F2931">
        <w:rPr>
          <w:rFonts w:ascii="Calibri" w:hAnsi="Calibri" w:cs="Arial"/>
        </w:rPr>
        <w:t>De esta forma ya se calculan los demás artículos.</w:t>
      </w:r>
    </w:p>
    <w:p w:rsidR="009F2931" w:rsidRPr="009F2931" w:rsidRDefault="009F2931" w:rsidP="009F2931">
      <w:pPr>
        <w:spacing w:after="0" w:line="240" w:lineRule="auto"/>
        <w:contextualSpacing/>
        <w:jc w:val="both"/>
        <w:rPr>
          <w:rFonts w:ascii="Calibri" w:hAnsi="Calibri" w:cs="Arial"/>
        </w:rPr>
      </w:pPr>
      <w:r w:rsidRPr="009F2931">
        <w:rPr>
          <w:rFonts w:ascii="Calibri" w:hAnsi="Calibri" w:cs="Arial"/>
        </w:rPr>
        <w:t>Excel está en posibilidad de representar muchos tipos de datos, entre ellos los que representan dinero, para colocarle el formato de signo de pesos a las celdas haremos lo siguiente:</w:t>
      </w:r>
    </w:p>
    <w:p w:rsidR="009F2931" w:rsidRPr="009F2931" w:rsidRDefault="009F2931" w:rsidP="009F2931">
      <w:pPr>
        <w:spacing w:after="0" w:line="240" w:lineRule="auto"/>
        <w:contextualSpacing/>
        <w:jc w:val="both"/>
        <w:rPr>
          <w:rFonts w:ascii="Calibri" w:hAnsi="Calibri" w:cs="Arial"/>
        </w:rPr>
      </w:pPr>
      <w:r w:rsidRPr="009F2931">
        <w:rPr>
          <w:rFonts w:ascii="Calibri" w:hAnsi="Calibri" w:cs="Arial"/>
        </w:rPr>
        <w:t>Vamos a seleccionar las cantidades que representan dinero, para esto utilizamos la “Gorda”</w:t>
      </w:r>
      <w:r w:rsidRPr="009F2931">
        <w:rPr>
          <w:rFonts w:ascii="Calibri" w:hAnsi="Calibri" w:cs="Arial"/>
          <w:noProof/>
          <w:lang w:eastAsia="es-CO"/>
        </w:rPr>
        <w:drawing>
          <wp:inline distT="0" distB="0" distL="0" distR="0">
            <wp:extent cx="231775" cy="177165"/>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1775" cy="177165"/>
                    </a:xfrm>
                    <a:prstGeom prst="rect">
                      <a:avLst/>
                    </a:prstGeom>
                    <a:noFill/>
                    <a:ln>
                      <a:noFill/>
                    </a:ln>
                  </pic:spPr>
                </pic:pic>
              </a:graphicData>
            </a:graphic>
          </wp:inline>
        </w:drawing>
      </w:r>
      <w:r w:rsidRPr="009F2931">
        <w:rPr>
          <w:rFonts w:ascii="Calibri" w:hAnsi="Calibri" w:cs="Arial"/>
        </w:rPr>
        <w:t>.</w:t>
      </w:r>
    </w:p>
    <w:p w:rsidR="009F2931" w:rsidRPr="009F2931" w:rsidRDefault="009F2931" w:rsidP="009F2931">
      <w:pPr>
        <w:spacing w:after="0" w:line="240" w:lineRule="auto"/>
        <w:contextualSpacing/>
        <w:jc w:val="both"/>
        <w:rPr>
          <w:rFonts w:ascii="Calibri" w:hAnsi="Calibri" w:cs="Arial"/>
        </w:rPr>
      </w:pPr>
    </w:p>
    <w:p w:rsidR="009F2931" w:rsidRPr="009F2931" w:rsidRDefault="009F2931" w:rsidP="009F2931">
      <w:pPr>
        <w:spacing w:after="0" w:line="240" w:lineRule="auto"/>
        <w:contextualSpacing/>
        <w:jc w:val="both"/>
        <w:rPr>
          <w:rFonts w:ascii="Calibri" w:hAnsi="Calibri" w:cs="Arial"/>
        </w:rPr>
      </w:pPr>
      <w:r w:rsidRPr="009F2931">
        <w:rPr>
          <w:rFonts w:ascii="Calibri" w:hAnsi="Calibri" w:cs="Arial"/>
          <w:noProof/>
          <w:lang w:eastAsia="es-CO"/>
        </w:rPr>
        <w:lastRenderedPageBreak/>
        <w:drawing>
          <wp:inline distT="0" distB="0" distL="0" distR="0">
            <wp:extent cx="2947670" cy="1910715"/>
            <wp:effectExtent l="0" t="0" r="508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47670" cy="1910715"/>
                    </a:xfrm>
                    <a:prstGeom prst="rect">
                      <a:avLst/>
                    </a:prstGeom>
                    <a:noFill/>
                    <a:ln>
                      <a:noFill/>
                    </a:ln>
                  </pic:spPr>
                </pic:pic>
              </a:graphicData>
            </a:graphic>
          </wp:inline>
        </w:drawing>
      </w:r>
    </w:p>
    <w:p w:rsidR="009F2931" w:rsidRPr="009F2931" w:rsidRDefault="009F2931" w:rsidP="009F2931">
      <w:pPr>
        <w:spacing w:after="0" w:line="240" w:lineRule="auto"/>
        <w:contextualSpacing/>
        <w:jc w:val="both"/>
        <w:rPr>
          <w:rFonts w:ascii="Calibri" w:hAnsi="Calibri" w:cs="Arial"/>
        </w:rPr>
      </w:pPr>
    </w:p>
    <w:p w:rsidR="009F2931" w:rsidRPr="009F2931" w:rsidRDefault="009F2931" w:rsidP="009F2931">
      <w:pPr>
        <w:spacing w:after="0" w:line="240" w:lineRule="auto"/>
        <w:contextualSpacing/>
        <w:jc w:val="both"/>
        <w:rPr>
          <w:rFonts w:ascii="Calibri" w:hAnsi="Calibri" w:cs="Arial"/>
        </w:rPr>
      </w:pPr>
      <w:r w:rsidRPr="009F2931">
        <w:rPr>
          <w:rFonts w:ascii="Calibri" w:hAnsi="Calibri" w:cs="Arial"/>
        </w:rPr>
        <w:t xml:space="preserve">Es necesario notar que </w:t>
      </w:r>
      <w:r w:rsidRPr="009F2931">
        <w:rPr>
          <w:rFonts w:ascii="Calibri" w:hAnsi="Calibri" w:cs="Arial"/>
          <w:b/>
        </w:rPr>
        <w:t>NO</w:t>
      </w:r>
      <w:r w:rsidRPr="009F2931">
        <w:rPr>
          <w:rFonts w:ascii="Calibri" w:hAnsi="Calibri" w:cs="Arial"/>
        </w:rPr>
        <w:t xml:space="preserve"> se usa la flaca </w:t>
      </w:r>
      <w:r w:rsidRPr="009F2931">
        <w:rPr>
          <w:rFonts w:ascii="Calibri" w:hAnsi="Calibri" w:cs="Arial"/>
          <w:noProof/>
          <w:lang w:eastAsia="es-CO"/>
        </w:rPr>
        <w:drawing>
          <wp:inline distT="0" distB="0" distL="0" distR="0">
            <wp:extent cx="177165" cy="136525"/>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7165" cy="136525"/>
                    </a:xfrm>
                    <a:prstGeom prst="rect">
                      <a:avLst/>
                    </a:prstGeom>
                    <a:noFill/>
                    <a:ln>
                      <a:noFill/>
                    </a:ln>
                  </pic:spPr>
                </pic:pic>
              </a:graphicData>
            </a:graphic>
          </wp:inline>
        </w:drawing>
      </w:r>
      <w:r w:rsidRPr="009F2931">
        <w:rPr>
          <w:rFonts w:ascii="Calibri" w:hAnsi="Calibri" w:cs="Arial"/>
        </w:rPr>
        <w:t>para seleccionar, esa es solo para arrastrar las fórmulas.</w:t>
      </w:r>
    </w:p>
    <w:p w:rsidR="009F2931" w:rsidRPr="009F2931" w:rsidRDefault="009F2931" w:rsidP="009F2931">
      <w:pPr>
        <w:spacing w:after="0" w:line="240" w:lineRule="auto"/>
        <w:contextualSpacing/>
        <w:jc w:val="both"/>
        <w:rPr>
          <w:rFonts w:ascii="Calibri" w:hAnsi="Calibri" w:cs="Arial"/>
        </w:rPr>
      </w:pPr>
    </w:p>
    <w:p w:rsidR="009F2931" w:rsidRPr="009F2931" w:rsidRDefault="009F2931" w:rsidP="009F2931">
      <w:pPr>
        <w:spacing w:after="0" w:line="240" w:lineRule="auto"/>
        <w:contextualSpacing/>
        <w:jc w:val="both"/>
        <w:rPr>
          <w:rFonts w:ascii="Calibri" w:hAnsi="Calibri" w:cs="Arial"/>
        </w:rPr>
      </w:pPr>
      <w:r w:rsidRPr="009F2931">
        <w:rPr>
          <w:rFonts w:ascii="Calibri" w:hAnsi="Calibri" w:cs="Arial"/>
        </w:rPr>
        <w:t>Ya teniendo seleccionadas las celdas, vamos a cambiarle el formato:</w:t>
      </w:r>
    </w:p>
    <w:p w:rsidR="009F2931" w:rsidRPr="009F2931" w:rsidRDefault="009F2931" w:rsidP="009F2931">
      <w:pPr>
        <w:spacing w:after="0" w:line="240" w:lineRule="auto"/>
        <w:contextualSpacing/>
        <w:jc w:val="both"/>
        <w:rPr>
          <w:rFonts w:ascii="Calibri" w:hAnsi="Calibri" w:cs="Arial"/>
        </w:rPr>
      </w:pPr>
      <w:r w:rsidRPr="009F2931">
        <w:rPr>
          <w:rFonts w:ascii="Calibri" w:hAnsi="Calibri" w:cs="Arial"/>
        </w:rPr>
        <w:t>Daremos clic derecho a las celdas seleccionadas, y luego en la opción “Formato de celdas”.</w:t>
      </w:r>
    </w:p>
    <w:p w:rsidR="009F2931" w:rsidRPr="009F2931" w:rsidRDefault="009F2931" w:rsidP="009F2931">
      <w:pPr>
        <w:spacing w:after="0" w:line="240" w:lineRule="auto"/>
        <w:contextualSpacing/>
        <w:jc w:val="both"/>
        <w:rPr>
          <w:rFonts w:ascii="Calibri" w:hAnsi="Calibri" w:cs="Arial"/>
        </w:rPr>
      </w:pPr>
    </w:p>
    <w:p w:rsidR="009F2931" w:rsidRPr="009F2931" w:rsidRDefault="009F2931" w:rsidP="009F2931">
      <w:pPr>
        <w:spacing w:after="0" w:line="240" w:lineRule="auto"/>
        <w:contextualSpacing/>
        <w:jc w:val="both"/>
        <w:rPr>
          <w:rFonts w:ascii="Calibri" w:hAnsi="Calibri" w:cs="Arial"/>
        </w:rPr>
      </w:pPr>
      <w:r w:rsidRPr="009F2931">
        <w:rPr>
          <w:rFonts w:ascii="Calibri" w:hAnsi="Calibri" w:cs="Arial"/>
          <w:noProof/>
          <w:lang w:eastAsia="es-CO"/>
        </w:rPr>
        <w:drawing>
          <wp:inline distT="0" distB="0" distL="0" distR="0">
            <wp:extent cx="4340225" cy="3453130"/>
            <wp:effectExtent l="0" t="0" r="317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
                    <pic:cNvPicPr>
                      <a:picLocks noChangeAspect="1" noChangeArrowheads="1"/>
                    </pic:cNvPicPr>
                  </pic:nvPicPr>
                  <pic:blipFill>
                    <a:blip r:embed="rId69">
                      <a:extLst>
                        <a:ext uri="{28A0092B-C50C-407E-A947-70E740481C1C}">
                          <a14:useLocalDpi xmlns:a14="http://schemas.microsoft.com/office/drawing/2010/main" val="0"/>
                        </a:ext>
                      </a:extLst>
                    </a:blip>
                    <a:srcRect t="5353"/>
                    <a:stretch>
                      <a:fillRect/>
                    </a:stretch>
                  </pic:blipFill>
                  <pic:spPr bwMode="auto">
                    <a:xfrm>
                      <a:off x="0" y="0"/>
                      <a:ext cx="4340225" cy="3453130"/>
                    </a:xfrm>
                    <a:prstGeom prst="rect">
                      <a:avLst/>
                    </a:prstGeom>
                    <a:noFill/>
                    <a:ln>
                      <a:noFill/>
                    </a:ln>
                  </pic:spPr>
                </pic:pic>
              </a:graphicData>
            </a:graphic>
          </wp:inline>
        </w:drawing>
      </w:r>
    </w:p>
    <w:p w:rsidR="009F2931" w:rsidRPr="009F2931" w:rsidRDefault="009F2931" w:rsidP="009F2931">
      <w:pPr>
        <w:spacing w:after="0" w:line="240" w:lineRule="auto"/>
        <w:contextualSpacing/>
        <w:jc w:val="both"/>
        <w:rPr>
          <w:rFonts w:ascii="Calibri" w:hAnsi="Calibri" w:cs="Arial"/>
        </w:rPr>
      </w:pPr>
    </w:p>
    <w:p w:rsidR="009F2931" w:rsidRPr="009F2931" w:rsidRDefault="009F2931" w:rsidP="009F2931">
      <w:pPr>
        <w:spacing w:after="0" w:line="240" w:lineRule="auto"/>
        <w:contextualSpacing/>
        <w:jc w:val="both"/>
        <w:rPr>
          <w:rFonts w:ascii="Calibri" w:hAnsi="Calibri" w:cs="Arial"/>
        </w:rPr>
      </w:pPr>
      <w:r w:rsidRPr="009F2931">
        <w:rPr>
          <w:rFonts w:ascii="Calibri" w:hAnsi="Calibri" w:cs="Arial"/>
        </w:rPr>
        <w:t>Allí seleccionamos el tipo “Moneda”, luego seleccionamos el símbolo, en este caso será $, y le podemos quitar las posiciones decimales y dejar ese indicador en cero:</w:t>
      </w:r>
    </w:p>
    <w:p w:rsidR="009F2931" w:rsidRPr="009F2931" w:rsidRDefault="009F2931" w:rsidP="009F2931">
      <w:pPr>
        <w:spacing w:after="0" w:line="240" w:lineRule="auto"/>
        <w:contextualSpacing/>
        <w:jc w:val="both"/>
        <w:rPr>
          <w:rFonts w:ascii="Calibri" w:hAnsi="Calibri" w:cs="Arial"/>
        </w:rPr>
      </w:pPr>
    </w:p>
    <w:p w:rsidR="009F2931" w:rsidRPr="009F2931" w:rsidRDefault="009F2931" w:rsidP="009F2931">
      <w:pPr>
        <w:spacing w:after="0" w:line="240" w:lineRule="auto"/>
        <w:contextualSpacing/>
        <w:jc w:val="center"/>
        <w:rPr>
          <w:rFonts w:ascii="Calibri" w:hAnsi="Calibri" w:cs="Arial"/>
        </w:rPr>
      </w:pPr>
      <w:r w:rsidRPr="009F2931">
        <w:rPr>
          <w:rFonts w:ascii="Calibri" w:hAnsi="Calibri" w:cs="Arial"/>
          <w:noProof/>
          <w:lang w:eastAsia="es-CO"/>
        </w:rPr>
        <w:lastRenderedPageBreak/>
        <w:drawing>
          <wp:inline distT="0" distB="0" distL="0" distR="0">
            <wp:extent cx="3739515" cy="360299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39515" cy="3602990"/>
                    </a:xfrm>
                    <a:prstGeom prst="rect">
                      <a:avLst/>
                    </a:prstGeom>
                    <a:noFill/>
                    <a:ln>
                      <a:noFill/>
                    </a:ln>
                  </pic:spPr>
                </pic:pic>
              </a:graphicData>
            </a:graphic>
          </wp:inline>
        </w:drawing>
      </w:r>
    </w:p>
    <w:p w:rsidR="009F2931" w:rsidRPr="009F2931" w:rsidRDefault="009F2931" w:rsidP="009F2931">
      <w:pPr>
        <w:spacing w:after="0" w:line="240" w:lineRule="auto"/>
        <w:contextualSpacing/>
        <w:jc w:val="both"/>
        <w:rPr>
          <w:rFonts w:ascii="Calibri" w:hAnsi="Calibri" w:cs="Arial"/>
        </w:rPr>
      </w:pPr>
    </w:p>
    <w:p w:rsidR="009F2931" w:rsidRPr="009F2931" w:rsidRDefault="009F2931" w:rsidP="009F2931">
      <w:pPr>
        <w:spacing w:after="0" w:line="240" w:lineRule="auto"/>
        <w:contextualSpacing/>
        <w:jc w:val="both"/>
        <w:rPr>
          <w:rFonts w:ascii="Calibri" w:hAnsi="Calibri" w:cs="Arial"/>
        </w:rPr>
      </w:pPr>
      <w:r w:rsidRPr="009F2931">
        <w:rPr>
          <w:rFonts w:ascii="Calibri" w:hAnsi="Calibri" w:cs="Arial"/>
        </w:rPr>
        <w:t>Ya vemos como las cantidades tienen signo de $, es recomendable realizar este procedimiento y no colocar el signo manualmente, ya que Excel podría arrojar errores al realizar cálculos con dichas celdas.</w:t>
      </w:r>
    </w:p>
    <w:p w:rsidR="009F2931" w:rsidRPr="009F2931" w:rsidRDefault="009F2931" w:rsidP="009F2931">
      <w:pPr>
        <w:spacing w:after="0" w:line="240" w:lineRule="auto"/>
        <w:contextualSpacing/>
        <w:jc w:val="both"/>
        <w:rPr>
          <w:rFonts w:ascii="Calibri" w:hAnsi="Calibri" w:cs="Arial"/>
        </w:rPr>
      </w:pPr>
    </w:p>
    <w:p w:rsidR="009F2931" w:rsidRPr="009F2931" w:rsidRDefault="009F2931" w:rsidP="009F2931">
      <w:pPr>
        <w:spacing w:after="0" w:line="240" w:lineRule="auto"/>
        <w:contextualSpacing/>
        <w:jc w:val="both"/>
        <w:rPr>
          <w:rFonts w:ascii="Calibri" w:hAnsi="Calibri" w:cs="Arial"/>
          <w:noProof/>
        </w:rPr>
      </w:pPr>
      <w:r w:rsidRPr="009F2931">
        <w:rPr>
          <w:rFonts w:ascii="Calibri" w:hAnsi="Calibri" w:cs="Arial"/>
          <w:noProof/>
          <w:lang w:eastAsia="es-CO"/>
        </w:rPr>
        <w:drawing>
          <wp:inline distT="0" distB="0" distL="0" distR="0">
            <wp:extent cx="5186045" cy="1842135"/>
            <wp:effectExtent l="0" t="0" r="0" b="571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86045" cy="1842135"/>
                    </a:xfrm>
                    <a:prstGeom prst="rect">
                      <a:avLst/>
                    </a:prstGeom>
                    <a:noFill/>
                    <a:ln>
                      <a:noFill/>
                    </a:ln>
                  </pic:spPr>
                </pic:pic>
              </a:graphicData>
            </a:graphic>
          </wp:inline>
        </w:drawing>
      </w:r>
    </w:p>
    <w:p w:rsidR="009F2931" w:rsidRPr="009F2931" w:rsidRDefault="009F2931" w:rsidP="009F2931">
      <w:pPr>
        <w:spacing w:after="0" w:line="240" w:lineRule="auto"/>
        <w:contextualSpacing/>
        <w:jc w:val="both"/>
        <w:rPr>
          <w:rFonts w:ascii="Calibri" w:hAnsi="Calibri" w:cs="Arial"/>
          <w:noProof/>
        </w:rPr>
      </w:pPr>
    </w:p>
    <w:p w:rsidR="009F2931" w:rsidRPr="009F2931" w:rsidRDefault="009F2931" w:rsidP="009F2931">
      <w:pPr>
        <w:spacing w:after="0" w:line="240" w:lineRule="auto"/>
        <w:contextualSpacing/>
        <w:jc w:val="both"/>
        <w:rPr>
          <w:rFonts w:ascii="Calibri" w:hAnsi="Calibri" w:cs="Arial"/>
          <w:noProof/>
        </w:rPr>
      </w:pPr>
      <w:r w:rsidRPr="009F2931">
        <w:rPr>
          <w:rFonts w:ascii="Calibri" w:hAnsi="Calibri" w:cs="Arial"/>
          <w:noProof/>
        </w:rPr>
        <w:t xml:space="preserve">El anterior método es muy útil cuando tenemos un Excel anterior o igual a la versión 2003. </w:t>
      </w:r>
    </w:p>
    <w:p w:rsidR="009F2931" w:rsidRPr="009F2931" w:rsidRDefault="009F2931" w:rsidP="009F2931">
      <w:pPr>
        <w:spacing w:after="0" w:line="240" w:lineRule="auto"/>
        <w:contextualSpacing/>
        <w:jc w:val="both"/>
        <w:rPr>
          <w:rFonts w:ascii="Calibri" w:hAnsi="Calibri" w:cs="Arial"/>
          <w:noProof/>
        </w:rPr>
      </w:pPr>
      <w:r w:rsidRPr="009F2931">
        <w:rPr>
          <w:rFonts w:ascii="Calibri" w:hAnsi="Calibri" w:cs="Arial"/>
          <w:noProof/>
        </w:rPr>
        <w:t xml:space="preserve">Pero 2007 y 2010 poseen un mecanismo alterno de realizarlo y es seleccionar los datos, luego dar clic en la flecha del signo de pesos que aparece en la pestaña Inicio y seleccionar la opción Español (Colombia). </w:t>
      </w:r>
      <w:r w:rsidRPr="009F2931">
        <w:rPr>
          <w:rFonts w:ascii="Calibri" w:hAnsi="Calibri"/>
          <w:noProof/>
          <w:lang w:eastAsia="es-CO"/>
        </w:rPr>
        <w:drawing>
          <wp:inline distT="0" distB="0" distL="0" distR="0">
            <wp:extent cx="395605" cy="231775"/>
            <wp:effectExtent l="0" t="0" r="444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5605" cy="231775"/>
                    </a:xfrm>
                    <a:prstGeom prst="rect">
                      <a:avLst/>
                    </a:prstGeom>
                    <a:noFill/>
                    <a:ln>
                      <a:noFill/>
                    </a:ln>
                  </pic:spPr>
                </pic:pic>
              </a:graphicData>
            </a:graphic>
          </wp:inline>
        </w:drawing>
      </w:r>
    </w:p>
    <w:p w:rsidR="009F2931" w:rsidRPr="009F2931" w:rsidRDefault="009F2931" w:rsidP="009F2931">
      <w:pPr>
        <w:spacing w:after="0" w:line="240" w:lineRule="auto"/>
        <w:contextualSpacing/>
        <w:jc w:val="both"/>
        <w:rPr>
          <w:rFonts w:ascii="Calibri" w:hAnsi="Calibri" w:cs="Arial"/>
          <w:noProof/>
        </w:rPr>
      </w:pPr>
    </w:p>
    <w:p w:rsidR="009F2931" w:rsidRPr="009F2931" w:rsidRDefault="009F2931" w:rsidP="009F2931">
      <w:pPr>
        <w:spacing w:after="0" w:line="240" w:lineRule="auto"/>
        <w:contextualSpacing/>
        <w:jc w:val="both"/>
        <w:rPr>
          <w:rFonts w:ascii="Calibri" w:hAnsi="Calibri" w:cs="Arial"/>
          <w:noProof/>
        </w:rPr>
      </w:pPr>
      <w:r w:rsidRPr="009F2931">
        <w:rPr>
          <w:rFonts w:ascii="Calibri" w:hAnsi="Calibri" w:cs="Arial"/>
          <w:noProof/>
        </w:rPr>
        <w:lastRenderedPageBreak/>
        <w:t>Esta opción aparece siempre y cuando nuestro computador tenga instalado el teclado y el idioma correcto.</w:t>
      </w:r>
    </w:p>
    <w:p w:rsidR="009F2931" w:rsidRPr="009F2931" w:rsidRDefault="009F2931" w:rsidP="009F2931">
      <w:pPr>
        <w:spacing w:after="0" w:line="240" w:lineRule="auto"/>
        <w:contextualSpacing/>
        <w:jc w:val="both"/>
        <w:rPr>
          <w:rFonts w:ascii="Calibri" w:hAnsi="Calibri"/>
          <w:noProof/>
          <w:lang w:eastAsia="es-CO"/>
        </w:rPr>
      </w:pPr>
      <w:r w:rsidRPr="009F2931">
        <w:rPr>
          <w:rFonts w:ascii="Calibri" w:hAnsi="Calibri"/>
          <w:noProof/>
          <w:lang w:eastAsia="es-CO"/>
        </w:rPr>
        <w:drawing>
          <wp:inline distT="0" distB="0" distL="0" distR="0">
            <wp:extent cx="2511425" cy="2374900"/>
            <wp:effectExtent l="0" t="0" r="3175" b="635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3">
                      <a:extLst>
                        <a:ext uri="{28A0092B-C50C-407E-A947-70E740481C1C}">
                          <a14:useLocalDpi xmlns:a14="http://schemas.microsoft.com/office/drawing/2010/main" val="0"/>
                        </a:ext>
                      </a:extLst>
                    </a:blip>
                    <a:srcRect t="8118"/>
                    <a:stretch>
                      <a:fillRect/>
                    </a:stretch>
                  </pic:blipFill>
                  <pic:spPr bwMode="auto">
                    <a:xfrm>
                      <a:off x="0" y="0"/>
                      <a:ext cx="2511425" cy="2374900"/>
                    </a:xfrm>
                    <a:prstGeom prst="rect">
                      <a:avLst/>
                    </a:prstGeom>
                    <a:noFill/>
                    <a:ln>
                      <a:noFill/>
                    </a:ln>
                  </pic:spPr>
                </pic:pic>
              </a:graphicData>
            </a:graphic>
          </wp:inline>
        </w:drawing>
      </w:r>
    </w:p>
    <w:p w:rsidR="009F2931" w:rsidRPr="009F2931" w:rsidRDefault="009F2931" w:rsidP="009F2931">
      <w:pPr>
        <w:spacing w:after="0" w:line="240" w:lineRule="auto"/>
        <w:contextualSpacing/>
        <w:jc w:val="both"/>
        <w:rPr>
          <w:rFonts w:ascii="Calibri" w:hAnsi="Calibri"/>
          <w:noProof/>
          <w:lang w:eastAsia="es-CO"/>
        </w:rPr>
      </w:pPr>
    </w:p>
    <w:p w:rsidR="009F2931" w:rsidRPr="009F2931" w:rsidRDefault="009F2931" w:rsidP="009F2931">
      <w:pPr>
        <w:spacing w:after="0" w:line="240" w:lineRule="auto"/>
        <w:contextualSpacing/>
        <w:jc w:val="both"/>
        <w:rPr>
          <w:rFonts w:ascii="Calibri" w:hAnsi="Calibri"/>
          <w:noProof/>
          <w:lang w:eastAsia="es-CO"/>
        </w:rPr>
      </w:pPr>
      <w:r w:rsidRPr="009F2931">
        <w:rPr>
          <w:rFonts w:ascii="Calibri" w:hAnsi="Calibri"/>
          <w:noProof/>
          <w:lang w:eastAsia="es-CO"/>
        </w:rPr>
        <w:t xml:space="preserve">Luego siempre es conveniente quitar los decimales utilizando el botón </w:t>
      </w:r>
      <w:r w:rsidRPr="009F2931">
        <w:rPr>
          <w:rFonts w:ascii="Calibri" w:hAnsi="Calibri"/>
          <w:b/>
          <w:noProof/>
          <w:lang w:eastAsia="es-CO"/>
        </w:rPr>
        <w:t>Disminuir Decimales</w:t>
      </w:r>
      <w:r w:rsidRPr="009F2931">
        <w:rPr>
          <w:rFonts w:ascii="Calibri" w:hAnsi="Calibri"/>
          <w:noProof/>
          <w:lang w:eastAsia="es-CO"/>
        </w:rPr>
        <w:t>:</w:t>
      </w:r>
    </w:p>
    <w:p w:rsidR="009F2931" w:rsidRPr="009F2931" w:rsidRDefault="009F2931" w:rsidP="009F2931">
      <w:pPr>
        <w:spacing w:after="0" w:line="240" w:lineRule="auto"/>
        <w:contextualSpacing/>
        <w:jc w:val="both"/>
        <w:rPr>
          <w:rFonts w:ascii="Calibri" w:hAnsi="Calibri"/>
          <w:noProof/>
          <w:lang w:eastAsia="es-CO"/>
        </w:rPr>
      </w:pPr>
    </w:p>
    <w:p w:rsidR="009F2931" w:rsidRPr="009F2931" w:rsidRDefault="009F2931" w:rsidP="009F2931">
      <w:pPr>
        <w:spacing w:after="0" w:line="240" w:lineRule="auto"/>
        <w:contextualSpacing/>
        <w:jc w:val="both"/>
        <w:rPr>
          <w:rFonts w:ascii="Calibri" w:hAnsi="Calibri"/>
          <w:noProof/>
          <w:lang w:eastAsia="es-CO"/>
        </w:rPr>
      </w:pPr>
      <w:r w:rsidRPr="009F2931">
        <w:rPr>
          <w:rFonts w:ascii="Calibri" w:hAnsi="Calibri"/>
          <w:noProof/>
          <w:lang w:eastAsia="es-CO"/>
        </w:rPr>
        <w:drawing>
          <wp:anchor distT="0" distB="0" distL="114300" distR="114300" simplePos="0" relativeHeight="251660288" behindDoc="0" locked="0" layoutInCell="1" allowOverlap="1">
            <wp:simplePos x="0" y="0"/>
            <wp:positionH relativeFrom="column">
              <wp:posOffset>3816350</wp:posOffset>
            </wp:positionH>
            <wp:positionV relativeFrom="paragraph">
              <wp:posOffset>2025015</wp:posOffset>
            </wp:positionV>
            <wp:extent cx="780415" cy="1409065"/>
            <wp:effectExtent l="0" t="0" r="635" b="635"/>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80415" cy="1409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2931">
        <w:rPr>
          <w:rFonts w:ascii="Calibri" w:hAnsi="Calibri"/>
          <w:noProof/>
          <w:lang w:eastAsia="es-CO"/>
        </w:rPr>
        <w:drawing>
          <wp:inline distT="0" distB="0" distL="0" distR="0">
            <wp:extent cx="3411855" cy="2183765"/>
            <wp:effectExtent l="0" t="0" r="0" b="698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11855" cy="2183765"/>
                    </a:xfrm>
                    <a:prstGeom prst="rect">
                      <a:avLst/>
                    </a:prstGeom>
                    <a:noFill/>
                    <a:ln>
                      <a:noFill/>
                    </a:ln>
                  </pic:spPr>
                </pic:pic>
              </a:graphicData>
            </a:graphic>
          </wp:inline>
        </w:drawing>
      </w:r>
    </w:p>
    <w:p w:rsidR="009F2931" w:rsidRPr="009F2931" w:rsidRDefault="009F2931" w:rsidP="009F2931">
      <w:pPr>
        <w:spacing w:after="0" w:line="240" w:lineRule="auto"/>
        <w:contextualSpacing/>
        <w:jc w:val="both"/>
        <w:rPr>
          <w:rFonts w:ascii="Calibri" w:hAnsi="Calibri"/>
          <w:noProof/>
          <w:lang w:eastAsia="es-CO"/>
        </w:rPr>
      </w:pPr>
    </w:p>
    <w:p w:rsidR="009F2931" w:rsidRPr="009F2931" w:rsidRDefault="009F2931" w:rsidP="009F2931">
      <w:pPr>
        <w:spacing w:after="0" w:line="240" w:lineRule="auto"/>
        <w:contextualSpacing/>
        <w:jc w:val="both"/>
        <w:rPr>
          <w:rFonts w:ascii="Calibri" w:hAnsi="Calibri"/>
          <w:noProof/>
          <w:lang w:eastAsia="es-CO"/>
        </w:rPr>
      </w:pPr>
    </w:p>
    <w:p w:rsidR="009F2931" w:rsidRPr="009F2931" w:rsidRDefault="009F2931" w:rsidP="009F2931">
      <w:pPr>
        <w:spacing w:after="0" w:line="240" w:lineRule="auto"/>
        <w:contextualSpacing/>
        <w:jc w:val="both"/>
        <w:rPr>
          <w:rFonts w:ascii="Calibri" w:hAnsi="Calibri"/>
          <w:noProof/>
          <w:lang w:eastAsia="es-CO"/>
        </w:rPr>
      </w:pPr>
      <w:r w:rsidRPr="009F2931">
        <w:rPr>
          <w:rFonts w:ascii="Calibri" w:hAnsi="Calibri"/>
          <w:noProof/>
          <w:lang w:eastAsia="es-CO"/>
        </w:rPr>
        <w:t>Se debe presionar tantas veces como decimales tenga la cantidad.</w:t>
      </w:r>
    </w:p>
    <w:p w:rsidR="009F2931" w:rsidRPr="009F2931" w:rsidRDefault="009F2931" w:rsidP="009F2931">
      <w:pPr>
        <w:spacing w:after="0" w:line="240" w:lineRule="auto"/>
        <w:contextualSpacing/>
        <w:jc w:val="center"/>
        <w:rPr>
          <w:rFonts w:ascii="Calibri" w:hAnsi="Calibri"/>
          <w:noProof/>
          <w:lang w:eastAsia="es-CO"/>
        </w:rPr>
      </w:pPr>
    </w:p>
    <w:p w:rsidR="009F2931" w:rsidRPr="009F2931" w:rsidRDefault="009F2931" w:rsidP="009F2931">
      <w:pPr>
        <w:spacing w:after="0" w:line="240" w:lineRule="auto"/>
        <w:contextualSpacing/>
        <w:jc w:val="both"/>
        <w:rPr>
          <w:rFonts w:ascii="Calibri" w:hAnsi="Calibri" w:cs="Arial"/>
        </w:rPr>
      </w:pPr>
    </w:p>
    <w:p w:rsidR="009F2931" w:rsidRPr="009F2931" w:rsidRDefault="009F2931" w:rsidP="009F2931">
      <w:pPr>
        <w:spacing w:after="0" w:line="240" w:lineRule="auto"/>
        <w:contextualSpacing/>
        <w:jc w:val="both"/>
        <w:rPr>
          <w:rFonts w:ascii="Calibri" w:hAnsi="Calibri" w:cs="Arial"/>
        </w:rPr>
      </w:pPr>
    </w:p>
    <w:p w:rsidR="009F2931" w:rsidRPr="009F2931" w:rsidRDefault="009F2931" w:rsidP="009F2931">
      <w:pPr>
        <w:spacing w:after="0" w:line="240" w:lineRule="auto"/>
        <w:contextualSpacing/>
        <w:jc w:val="both"/>
        <w:rPr>
          <w:rFonts w:ascii="Calibri" w:hAnsi="Calibri" w:cs="Arial"/>
        </w:rPr>
      </w:pPr>
    </w:p>
    <w:p w:rsidR="009F2931" w:rsidRPr="009F2931" w:rsidRDefault="009F2931" w:rsidP="009F2931">
      <w:pPr>
        <w:spacing w:after="0" w:line="240" w:lineRule="auto"/>
        <w:contextualSpacing/>
        <w:jc w:val="both"/>
        <w:rPr>
          <w:rFonts w:ascii="Calibri" w:hAnsi="Calibri" w:cs="Arial"/>
        </w:rPr>
      </w:pPr>
    </w:p>
    <w:p w:rsidR="009F2931" w:rsidRPr="009F2931" w:rsidRDefault="009F2931" w:rsidP="009F2931">
      <w:pPr>
        <w:spacing w:after="0" w:line="240" w:lineRule="auto"/>
        <w:contextualSpacing/>
        <w:jc w:val="both"/>
        <w:rPr>
          <w:rFonts w:ascii="Calibri" w:hAnsi="Calibri" w:cs="Arial"/>
        </w:rPr>
      </w:pPr>
    </w:p>
    <w:p w:rsidR="009F2931" w:rsidRPr="009F2931" w:rsidRDefault="009F2931" w:rsidP="009F2931">
      <w:pPr>
        <w:spacing w:after="0" w:line="240" w:lineRule="auto"/>
        <w:contextualSpacing/>
        <w:jc w:val="both"/>
        <w:rPr>
          <w:rFonts w:ascii="Calibri" w:hAnsi="Calibri" w:cs="Arial"/>
        </w:rPr>
      </w:pPr>
      <w:r w:rsidRPr="009F2931">
        <w:rPr>
          <w:rFonts w:ascii="Calibri" w:hAnsi="Calibri" w:cs="Arial"/>
        </w:rPr>
        <w:t>Para calcular la cantidad no vendida se debe restar la columna D y la columna E:</w:t>
      </w:r>
    </w:p>
    <w:p w:rsidR="009F2931" w:rsidRPr="009F2931" w:rsidRDefault="009F2931" w:rsidP="009F2931">
      <w:pPr>
        <w:spacing w:after="0" w:line="240" w:lineRule="auto"/>
        <w:contextualSpacing/>
        <w:jc w:val="both"/>
        <w:rPr>
          <w:rFonts w:ascii="Calibri" w:hAnsi="Calibri" w:cs="Arial"/>
        </w:rPr>
      </w:pPr>
    </w:p>
    <w:p w:rsidR="009F2931" w:rsidRPr="009F2931" w:rsidRDefault="009F2931" w:rsidP="009F2931">
      <w:pPr>
        <w:spacing w:after="0" w:line="240" w:lineRule="auto"/>
        <w:contextualSpacing/>
        <w:jc w:val="both"/>
        <w:rPr>
          <w:rFonts w:ascii="Calibri" w:hAnsi="Calibri" w:cs="Arial"/>
        </w:rPr>
      </w:pPr>
      <w:r w:rsidRPr="009F2931">
        <w:rPr>
          <w:rFonts w:ascii="Calibri" w:hAnsi="Calibri" w:cs="Arial"/>
          <w:noProof/>
          <w:lang w:eastAsia="es-CO"/>
        </w:rPr>
        <w:lastRenderedPageBreak/>
        <w:drawing>
          <wp:inline distT="0" distB="0" distL="0" distR="0">
            <wp:extent cx="4340225" cy="1515110"/>
            <wp:effectExtent l="0" t="0" r="3175" b="889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40225" cy="1515110"/>
                    </a:xfrm>
                    <a:prstGeom prst="rect">
                      <a:avLst/>
                    </a:prstGeom>
                    <a:noFill/>
                    <a:ln>
                      <a:noFill/>
                    </a:ln>
                  </pic:spPr>
                </pic:pic>
              </a:graphicData>
            </a:graphic>
          </wp:inline>
        </w:drawing>
      </w:r>
    </w:p>
    <w:p w:rsidR="009F2931" w:rsidRPr="009F2931" w:rsidRDefault="009F2931" w:rsidP="009F2931">
      <w:pPr>
        <w:spacing w:after="0" w:line="240" w:lineRule="auto"/>
        <w:contextualSpacing/>
        <w:jc w:val="both"/>
        <w:rPr>
          <w:rFonts w:ascii="Calibri" w:hAnsi="Calibri" w:cs="Arial"/>
        </w:rPr>
      </w:pPr>
    </w:p>
    <w:p w:rsidR="009F2931" w:rsidRPr="009F2931" w:rsidRDefault="009F2931" w:rsidP="009F2931">
      <w:pPr>
        <w:spacing w:after="0" w:line="240" w:lineRule="auto"/>
        <w:contextualSpacing/>
        <w:jc w:val="both"/>
        <w:rPr>
          <w:rFonts w:ascii="Calibri" w:hAnsi="Calibri" w:cs="Arial"/>
        </w:rPr>
      </w:pPr>
      <w:r w:rsidRPr="009F2931">
        <w:rPr>
          <w:rFonts w:ascii="Calibri" w:hAnsi="Calibri" w:cs="Arial"/>
        </w:rPr>
        <w:t>Para darle algo de formato y orden a la tabla, podemos colocarle los bordes a la tabla, para ello debemos seleccionar toda la tabla:</w:t>
      </w:r>
    </w:p>
    <w:p w:rsidR="009F2931" w:rsidRPr="009F2931" w:rsidRDefault="009F2931" w:rsidP="009F2931">
      <w:pPr>
        <w:spacing w:after="0" w:line="240" w:lineRule="auto"/>
        <w:contextualSpacing/>
        <w:jc w:val="both"/>
        <w:rPr>
          <w:rFonts w:ascii="Calibri" w:hAnsi="Calibri" w:cs="Arial"/>
        </w:rPr>
      </w:pPr>
    </w:p>
    <w:p w:rsidR="009F2931" w:rsidRPr="009F2931" w:rsidRDefault="009F2931" w:rsidP="009F2931">
      <w:pPr>
        <w:spacing w:after="0" w:line="240" w:lineRule="auto"/>
        <w:contextualSpacing/>
        <w:jc w:val="both"/>
        <w:rPr>
          <w:rFonts w:ascii="Calibri" w:hAnsi="Calibri" w:cs="Arial"/>
        </w:rPr>
      </w:pPr>
      <w:r w:rsidRPr="009F2931">
        <w:rPr>
          <w:rFonts w:ascii="Calibri" w:hAnsi="Calibri"/>
          <w:noProof/>
          <w:lang w:eastAsia="es-CO"/>
        </w:rPr>
        <w:drawing>
          <wp:inline distT="0" distB="0" distL="0" distR="0">
            <wp:extent cx="4271645" cy="253873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71645" cy="2538730"/>
                    </a:xfrm>
                    <a:prstGeom prst="rect">
                      <a:avLst/>
                    </a:prstGeom>
                    <a:noFill/>
                    <a:ln>
                      <a:noFill/>
                    </a:ln>
                  </pic:spPr>
                </pic:pic>
              </a:graphicData>
            </a:graphic>
          </wp:inline>
        </w:drawing>
      </w:r>
    </w:p>
    <w:p w:rsidR="009F2931" w:rsidRPr="009F2931" w:rsidRDefault="009F2931" w:rsidP="009F2931">
      <w:pPr>
        <w:spacing w:after="0" w:line="240" w:lineRule="auto"/>
        <w:contextualSpacing/>
        <w:jc w:val="both"/>
        <w:rPr>
          <w:rFonts w:ascii="Calibri" w:hAnsi="Calibri" w:cs="Arial"/>
        </w:rPr>
      </w:pPr>
    </w:p>
    <w:p w:rsidR="009F2931" w:rsidRPr="009F2931" w:rsidRDefault="009F2931" w:rsidP="009F2931">
      <w:pPr>
        <w:spacing w:after="0" w:line="240" w:lineRule="auto"/>
        <w:contextualSpacing/>
        <w:jc w:val="both"/>
        <w:rPr>
          <w:rFonts w:ascii="Calibri" w:hAnsi="Calibri" w:cs="Arial"/>
        </w:rPr>
      </w:pPr>
    </w:p>
    <w:p w:rsidR="009F2931" w:rsidRPr="009F2931" w:rsidRDefault="009F2931" w:rsidP="009F2931">
      <w:pPr>
        <w:spacing w:after="0" w:line="240" w:lineRule="auto"/>
        <w:contextualSpacing/>
        <w:jc w:val="both"/>
        <w:rPr>
          <w:rFonts w:ascii="Calibri" w:hAnsi="Calibri" w:cs="Arial"/>
        </w:rPr>
      </w:pPr>
      <w:r w:rsidRPr="009F2931">
        <w:rPr>
          <w:rFonts w:ascii="Calibri" w:hAnsi="Calibri" w:cs="Arial"/>
          <w:b/>
        </w:rPr>
        <w:t>2</w:t>
      </w:r>
      <w:r w:rsidRPr="009F2931">
        <w:rPr>
          <w:rFonts w:ascii="Calibri" w:hAnsi="Calibri" w:cs="Arial"/>
          <w:b/>
          <w:color w:val="000000"/>
        </w:rPr>
        <w:t>. INFORME ANUAL:</w:t>
      </w:r>
      <w:r w:rsidRPr="009F2931">
        <w:rPr>
          <w:rFonts w:ascii="Calibri" w:hAnsi="Calibri" w:cs="Arial"/>
        </w:rPr>
        <w:t xml:space="preserve"> </w:t>
      </w:r>
    </w:p>
    <w:p w:rsidR="009F2931" w:rsidRPr="009F2931" w:rsidRDefault="009F2931" w:rsidP="009F2931">
      <w:pPr>
        <w:spacing w:after="0" w:line="240" w:lineRule="auto"/>
        <w:contextualSpacing/>
        <w:jc w:val="both"/>
        <w:rPr>
          <w:rFonts w:ascii="Calibri" w:hAnsi="Calibri" w:cs="Arial"/>
          <w:color w:val="000000"/>
        </w:rPr>
      </w:pPr>
      <w:r w:rsidRPr="009F2931">
        <w:rPr>
          <w:rFonts w:ascii="Calibri" w:hAnsi="Calibri" w:cs="Arial"/>
          <w:color w:val="000000"/>
        </w:rPr>
        <w:t>Copiar la tabla en Excel y llenarla según los siguientes puntos:</w:t>
      </w:r>
    </w:p>
    <w:p w:rsidR="009F2931" w:rsidRPr="009F2931" w:rsidRDefault="009F2931" w:rsidP="009F2931">
      <w:pPr>
        <w:spacing w:after="0" w:line="240" w:lineRule="auto"/>
        <w:contextualSpacing/>
        <w:jc w:val="both"/>
        <w:rPr>
          <w:rFonts w:ascii="Calibri" w:hAnsi="Calibri" w:cs="Arial"/>
          <w:color w:val="000000"/>
        </w:rPr>
      </w:pPr>
    </w:p>
    <w:tbl>
      <w:tblPr>
        <w:tblW w:w="5430" w:type="dxa"/>
        <w:jc w:val="center"/>
        <w:tblCellMar>
          <w:left w:w="70" w:type="dxa"/>
          <w:right w:w="70" w:type="dxa"/>
        </w:tblCellMar>
        <w:tblLook w:val="04A0" w:firstRow="1" w:lastRow="0" w:firstColumn="1" w:lastColumn="0" w:noHBand="0" w:noVBand="1"/>
      </w:tblPr>
      <w:tblGrid>
        <w:gridCol w:w="1312"/>
        <w:gridCol w:w="904"/>
        <w:gridCol w:w="1086"/>
        <w:gridCol w:w="1086"/>
        <w:gridCol w:w="1127"/>
      </w:tblGrid>
      <w:tr w:rsidR="009F2931" w:rsidRPr="009F2931" w:rsidTr="00CF2421">
        <w:trPr>
          <w:trHeight w:val="275"/>
          <w:jc w:val="center"/>
        </w:trPr>
        <w:tc>
          <w:tcPr>
            <w:tcW w:w="217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F2931" w:rsidRPr="009F2931" w:rsidRDefault="009F2931" w:rsidP="00CF2421">
            <w:pPr>
              <w:spacing w:after="0" w:line="240" w:lineRule="auto"/>
              <w:contextualSpacing/>
              <w:jc w:val="center"/>
              <w:rPr>
                <w:rFonts w:ascii="Calibri" w:hAnsi="Calibri" w:cs="Arial"/>
                <w:color w:val="000000"/>
              </w:rPr>
            </w:pPr>
            <w:r w:rsidRPr="009F2931">
              <w:rPr>
                <w:rFonts w:ascii="Calibri" w:hAnsi="Calibri" w:cs="Arial"/>
                <w:color w:val="000000"/>
              </w:rPr>
              <w:t>INFORME ANUAL</w:t>
            </w:r>
          </w:p>
        </w:tc>
        <w:tc>
          <w:tcPr>
            <w:tcW w:w="1086" w:type="dxa"/>
            <w:tcBorders>
              <w:top w:val="single" w:sz="8" w:space="0" w:color="auto"/>
              <w:left w:val="nil"/>
              <w:bottom w:val="single" w:sz="8" w:space="0" w:color="auto"/>
              <w:right w:val="single" w:sz="8"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 </w:t>
            </w:r>
          </w:p>
        </w:tc>
        <w:tc>
          <w:tcPr>
            <w:tcW w:w="1086" w:type="dxa"/>
            <w:tcBorders>
              <w:top w:val="single" w:sz="8" w:space="0" w:color="auto"/>
              <w:left w:val="nil"/>
              <w:bottom w:val="single" w:sz="8" w:space="0" w:color="auto"/>
              <w:right w:val="single" w:sz="8"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 </w:t>
            </w:r>
          </w:p>
        </w:tc>
        <w:tc>
          <w:tcPr>
            <w:tcW w:w="1086" w:type="dxa"/>
            <w:tcBorders>
              <w:top w:val="nil"/>
              <w:left w:val="nil"/>
              <w:bottom w:val="nil"/>
              <w:right w:val="nil"/>
            </w:tcBorders>
            <w:shd w:val="clear" w:color="auto" w:fill="auto"/>
            <w:noWrap/>
            <w:vAlign w:val="bottom"/>
            <w:hideMark/>
          </w:tcPr>
          <w:p w:rsidR="009F2931" w:rsidRPr="009F2931" w:rsidRDefault="009F2931" w:rsidP="00CF2421">
            <w:pPr>
              <w:spacing w:after="0" w:line="240" w:lineRule="auto"/>
              <w:contextualSpacing/>
              <w:rPr>
                <w:rFonts w:ascii="Calibri" w:hAnsi="Calibri" w:cs="Arial"/>
              </w:rPr>
            </w:pPr>
          </w:p>
        </w:tc>
      </w:tr>
      <w:tr w:rsidR="009F2931" w:rsidRPr="009F2931" w:rsidTr="00CF2421">
        <w:trPr>
          <w:trHeight w:val="259"/>
          <w:jc w:val="center"/>
        </w:trPr>
        <w:tc>
          <w:tcPr>
            <w:tcW w:w="1312" w:type="dxa"/>
            <w:tcBorders>
              <w:top w:val="nil"/>
              <w:left w:val="single" w:sz="8" w:space="0" w:color="auto"/>
              <w:bottom w:val="nil"/>
              <w:right w:val="single" w:sz="8"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 </w:t>
            </w:r>
          </w:p>
        </w:tc>
        <w:tc>
          <w:tcPr>
            <w:tcW w:w="859" w:type="dxa"/>
            <w:tcBorders>
              <w:top w:val="nil"/>
              <w:left w:val="nil"/>
              <w:bottom w:val="nil"/>
              <w:right w:val="single" w:sz="8"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 </w:t>
            </w:r>
          </w:p>
        </w:tc>
        <w:tc>
          <w:tcPr>
            <w:tcW w:w="1086" w:type="dxa"/>
            <w:tcBorders>
              <w:top w:val="nil"/>
              <w:left w:val="nil"/>
              <w:bottom w:val="nil"/>
              <w:right w:val="single" w:sz="8"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 </w:t>
            </w:r>
          </w:p>
        </w:tc>
        <w:tc>
          <w:tcPr>
            <w:tcW w:w="1086" w:type="dxa"/>
            <w:tcBorders>
              <w:top w:val="nil"/>
              <w:left w:val="nil"/>
              <w:bottom w:val="nil"/>
              <w:right w:val="single" w:sz="8"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 </w:t>
            </w:r>
          </w:p>
        </w:tc>
        <w:tc>
          <w:tcPr>
            <w:tcW w:w="1086" w:type="dxa"/>
            <w:tcBorders>
              <w:top w:val="nil"/>
              <w:left w:val="nil"/>
              <w:bottom w:val="nil"/>
              <w:right w:val="nil"/>
            </w:tcBorders>
            <w:shd w:val="clear" w:color="auto" w:fill="auto"/>
            <w:noWrap/>
            <w:vAlign w:val="bottom"/>
            <w:hideMark/>
          </w:tcPr>
          <w:p w:rsidR="009F2931" w:rsidRPr="009F2931" w:rsidRDefault="009F2931" w:rsidP="00CF2421">
            <w:pPr>
              <w:spacing w:after="0" w:line="240" w:lineRule="auto"/>
              <w:contextualSpacing/>
              <w:rPr>
                <w:rFonts w:ascii="Calibri" w:hAnsi="Calibri" w:cs="Arial"/>
              </w:rPr>
            </w:pPr>
          </w:p>
        </w:tc>
      </w:tr>
      <w:tr w:rsidR="009F2931" w:rsidRPr="009F2931" w:rsidTr="00CF2421">
        <w:trPr>
          <w:trHeight w:val="259"/>
          <w:jc w:val="center"/>
        </w:trPr>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b/>
                <w:bCs/>
                <w:color w:val="000000"/>
              </w:rPr>
            </w:pPr>
            <w:r w:rsidRPr="009F2931">
              <w:rPr>
                <w:rFonts w:ascii="Calibri" w:hAnsi="Calibri" w:cs="Arial"/>
                <w:b/>
                <w:bCs/>
                <w:color w:val="000000"/>
              </w:rPr>
              <w:t>Sucursal</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b/>
                <w:bCs/>
                <w:color w:val="000000"/>
              </w:rPr>
            </w:pPr>
            <w:r w:rsidRPr="009F2931">
              <w:rPr>
                <w:rFonts w:ascii="Calibri" w:hAnsi="Calibri" w:cs="Arial"/>
                <w:b/>
                <w:bCs/>
                <w:color w:val="000000"/>
              </w:rPr>
              <w:t>Ingresos</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b/>
                <w:bCs/>
                <w:color w:val="000000"/>
              </w:rPr>
            </w:pPr>
            <w:r w:rsidRPr="009F2931">
              <w:rPr>
                <w:rFonts w:ascii="Calibri" w:hAnsi="Calibri" w:cs="Arial"/>
                <w:b/>
                <w:bCs/>
                <w:color w:val="000000"/>
              </w:rPr>
              <w:t>Gastos</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b/>
                <w:bCs/>
                <w:color w:val="000000"/>
              </w:rPr>
            </w:pPr>
            <w:r w:rsidRPr="009F2931">
              <w:rPr>
                <w:rFonts w:ascii="Calibri" w:hAnsi="Calibri" w:cs="Arial"/>
                <w:b/>
                <w:bCs/>
                <w:color w:val="000000"/>
              </w:rPr>
              <w:t>Saldo</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b/>
                <w:bCs/>
                <w:color w:val="000000"/>
              </w:rPr>
            </w:pPr>
            <w:r w:rsidRPr="009F2931">
              <w:rPr>
                <w:rFonts w:ascii="Calibri" w:hAnsi="Calibri" w:cs="Arial"/>
                <w:b/>
                <w:bCs/>
                <w:color w:val="000000"/>
              </w:rPr>
              <w:t>Porcentaje</w:t>
            </w:r>
          </w:p>
        </w:tc>
      </w:tr>
      <w:tr w:rsidR="009F2931" w:rsidRPr="009F2931" w:rsidTr="00CF2421">
        <w:trPr>
          <w:trHeight w:val="259"/>
          <w:jc w:val="center"/>
        </w:trPr>
        <w:tc>
          <w:tcPr>
            <w:tcW w:w="1312" w:type="dxa"/>
            <w:tcBorders>
              <w:top w:val="nil"/>
              <w:left w:val="single" w:sz="4" w:space="0" w:color="auto"/>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Centro</w:t>
            </w:r>
          </w:p>
        </w:tc>
        <w:tc>
          <w:tcPr>
            <w:tcW w:w="85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50000</w:t>
            </w:r>
          </w:p>
        </w:tc>
        <w:tc>
          <w:tcPr>
            <w:tcW w:w="1086"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280050</w:t>
            </w:r>
          </w:p>
        </w:tc>
        <w:tc>
          <w:tcPr>
            <w:tcW w:w="1086"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 </w:t>
            </w:r>
          </w:p>
        </w:tc>
        <w:tc>
          <w:tcPr>
            <w:tcW w:w="1086"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rPr>
            </w:pPr>
            <w:r w:rsidRPr="009F2931">
              <w:rPr>
                <w:rFonts w:ascii="Calibri" w:hAnsi="Calibri" w:cs="Arial"/>
              </w:rPr>
              <w:t> </w:t>
            </w:r>
          </w:p>
        </w:tc>
      </w:tr>
      <w:tr w:rsidR="009F2931" w:rsidRPr="009F2931" w:rsidTr="00CF2421">
        <w:trPr>
          <w:trHeight w:val="259"/>
          <w:jc w:val="center"/>
        </w:trPr>
        <w:tc>
          <w:tcPr>
            <w:tcW w:w="1312" w:type="dxa"/>
            <w:tcBorders>
              <w:top w:val="nil"/>
              <w:left w:val="single" w:sz="4" w:space="0" w:color="auto"/>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proofErr w:type="spellStart"/>
            <w:r w:rsidRPr="009F2931">
              <w:rPr>
                <w:rFonts w:ascii="Calibri" w:hAnsi="Calibri" w:cs="Arial"/>
                <w:color w:val="000000"/>
              </w:rPr>
              <w:t>Palogrande</w:t>
            </w:r>
            <w:proofErr w:type="spellEnd"/>
          </w:p>
        </w:tc>
        <w:tc>
          <w:tcPr>
            <w:tcW w:w="85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15000</w:t>
            </w:r>
          </w:p>
        </w:tc>
        <w:tc>
          <w:tcPr>
            <w:tcW w:w="1086"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90000</w:t>
            </w:r>
          </w:p>
        </w:tc>
        <w:tc>
          <w:tcPr>
            <w:tcW w:w="1086"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 </w:t>
            </w:r>
          </w:p>
        </w:tc>
        <w:tc>
          <w:tcPr>
            <w:tcW w:w="1086"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rPr>
            </w:pPr>
            <w:r w:rsidRPr="009F2931">
              <w:rPr>
                <w:rFonts w:ascii="Calibri" w:hAnsi="Calibri" w:cs="Arial"/>
              </w:rPr>
              <w:t> </w:t>
            </w:r>
          </w:p>
        </w:tc>
      </w:tr>
      <w:tr w:rsidR="009F2931" w:rsidRPr="009F2931" w:rsidTr="00CF2421">
        <w:trPr>
          <w:trHeight w:val="259"/>
          <w:jc w:val="center"/>
        </w:trPr>
        <w:tc>
          <w:tcPr>
            <w:tcW w:w="1312" w:type="dxa"/>
            <w:tcBorders>
              <w:top w:val="nil"/>
              <w:left w:val="single" w:sz="4" w:space="0" w:color="auto"/>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Enea</w:t>
            </w:r>
          </w:p>
        </w:tc>
        <w:tc>
          <w:tcPr>
            <w:tcW w:w="85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40000</w:t>
            </w:r>
          </w:p>
        </w:tc>
        <w:tc>
          <w:tcPr>
            <w:tcW w:w="1086"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25000</w:t>
            </w:r>
          </w:p>
        </w:tc>
        <w:tc>
          <w:tcPr>
            <w:tcW w:w="1086"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 </w:t>
            </w:r>
          </w:p>
        </w:tc>
        <w:tc>
          <w:tcPr>
            <w:tcW w:w="1086"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rPr>
            </w:pPr>
            <w:r w:rsidRPr="009F2931">
              <w:rPr>
                <w:rFonts w:ascii="Calibri" w:hAnsi="Calibri" w:cs="Arial"/>
              </w:rPr>
              <w:t> </w:t>
            </w:r>
          </w:p>
        </w:tc>
      </w:tr>
      <w:tr w:rsidR="009F2931" w:rsidRPr="009F2931" w:rsidTr="00CF2421">
        <w:trPr>
          <w:trHeight w:val="259"/>
          <w:jc w:val="center"/>
        </w:trPr>
        <w:tc>
          <w:tcPr>
            <w:tcW w:w="1312" w:type="dxa"/>
            <w:tcBorders>
              <w:top w:val="nil"/>
              <w:left w:val="single" w:sz="4" w:space="0" w:color="auto"/>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proofErr w:type="spellStart"/>
            <w:r w:rsidRPr="009F2931">
              <w:rPr>
                <w:rFonts w:ascii="Calibri" w:hAnsi="Calibri" w:cs="Arial"/>
                <w:color w:val="000000"/>
              </w:rPr>
              <w:t>Paloquemao</w:t>
            </w:r>
            <w:proofErr w:type="spellEnd"/>
          </w:p>
        </w:tc>
        <w:tc>
          <w:tcPr>
            <w:tcW w:w="85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50000</w:t>
            </w:r>
          </w:p>
        </w:tc>
        <w:tc>
          <w:tcPr>
            <w:tcW w:w="1086"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35000</w:t>
            </w:r>
          </w:p>
        </w:tc>
        <w:tc>
          <w:tcPr>
            <w:tcW w:w="1086"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 </w:t>
            </w:r>
          </w:p>
        </w:tc>
        <w:tc>
          <w:tcPr>
            <w:tcW w:w="1086"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rPr>
            </w:pPr>
            <w:r w:rsidRPr="009F2931">
              <w:rPr>
                <w:rFonts w:ascii="Calibri" w:hAnsi="Calibri" w:cs="Arial"/>
              </w:rPr>
              <w:t> </w:t>
            </w:r>
          </w:p>
        </w:tc>
      </w:tr>
      <w:tr w:rsidR="009F2931" w:rsidRPr="009F2931" w:rsidTr="00CF2421">
        <w:trPr>
          <w:trHeight w:val="259"/>
          <w:jc w:val="center"/>
        </w:trPr>
        <w:tc>
          <w:tcPr>
            <w:tcW w:w="1312" w:type="dxa"/>
            <w:tcBorders>
              <w:top w:val="nil"/>
              <w:left w:val="single" w:sz="4" w:space="0" w:color="auto"/>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La Habana</w:t>
            </w:r>
          </w:p>
        </w:tc>
        <w:tc>
          <w:tcPr>
            <w:tcW w:w="85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10000</w:t>
            </w:r>
          </w:p>
        </w:tc>
        <w:tc>
          <w:tcPr>
            <w:tcW w:w="1086"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75000</w:t>
            </w:r>
          </w:p>
        </w:tc>
        <w:tc>
          <w:tcPr>
            <w:tcW w:w="1086"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 </w:t>
            </w:r>
          </w:p>
        </w:tc>
        <w:tc>
          <w:tcPr>
            <w:tcW w:w="1086"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rPr>
            </w:pPr>
            <w:r w:rsidRPr="009F2931">
              <w:rPr>
                <w:rFonts w:ascii="Calibri" w:hAnsi="Calibri" w:cs="Arial"/>
              </w:rPr>
              <w:t> </w:t>
            </w:r>
          </w:p>
        </w:tc>
      </w:tr>
      <w:tr w:rsidR="009F2931" w:rsidRPr="009F2931" w:rsidTr="00CF2421">
        <w:trPr>
          <w:trHeight w:val="259"/>
          <w:jc w:val="center"/>
        </w:trPr>
        <w:tc>
          <w:tcPr>
            <w:tcW w:w="1312" w:type="dxa"/>
            <w:tcBorders>
              <w:top w:val="nil"/>
              <w:left w:val="single" w:sz="4" w:space="0" w:color="auto"/>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 xml:space="preserve">Los </w:t>
            </w:r>
            <w:proofErr w:type="spellStart"/>
            <w:r w:rsidRPr="009F2931">
              <w:rPr>
                <w:rFonts w:ascii="Calibri" w:hAnsi="Calibri" w:cs="Arial"/>
                <w:color w:val="000000"/>
              </w:rPr>
              <w:t>Cámbulos</w:t>
            </w:r>
            <w:proofErr w:type="spellEnd"/>
          </w:p>
        </w:tc>
        <w:tc>
          <w:tcPr>
            <w:tcW w:w="85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80000</w:t>
            </w:r>
          </w:p>
        </w:tc>
        <w:tc>
          <w:tcPr>
            <w:tcW w:w="1086"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50000</w:t>
            </w:r>
          </w:p>
        </w:tc>
        <w:tc>
          <w:tcPr>
            <w:tcW w:w="1086"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 </w:t>
            </w:r>
          </w:p>
        </w:tc>
        <w:tc>
          <w:tcPr>
            <w:tcW w:w="1086"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rPr>
            </w:pPr>
            <w:r w:rsidRPr="009F2931">
              <w:rPr>
                <w:rFonts w:ascii="Calibri" w:hAnsi="Calibri" w:cs="Arial"/>
              </w:rPr>
              <w:t> </w:t>
            </w:r>
          </w:p>
        </w:tc>
      </w:tr>
      <w:tr w:rsidR="009F2931" w:rsidRPr="009F2931" w:rsidTr="00CF2421">
        <w:trPr>
          <w:trHeight w:val="259"/>
          <w:jc w:val="center"/>
        </w:trPr>
        <w:tc>
          <w:tcPr>
            <w:tcW w:w="1312" w:type="dxa"/>
            <w:tcBorders>
              <w:top w:val="nil"/>
              <w:left w:val="single" w:sz="4" w:space="0" w:color="auto"/>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 </w:t>
            </w:r>
          </w:p>
        </w:tc>
        <w:tc>
          <w:tcPr>
            <w:tcW w:w="85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 </w:t>
            </w:r>
          </w:p>
        </w:tc>
        <w:tc>
          <w:tcPr>
            <w:tcW w:w="1086"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 </w:t>
            </w:r>
          </w:p>
        </w:tc>
        <w:tc>
          <w:tcPr>
            <w:tcW w:w="1086"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 </w:t>
            </w:r>
          </w:p>
        </w:tc>
        <w:tc>
          <w:tcPr>
            <w:tcW w:w="1086"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rPr>
            </w:pPr>
            <w:r w:rsidRPr="009F2931">
              <w:rPr>
                <w:rFonts w:ascii="Calibri" w:hAnsi="Calibri" w:cs="Arial"/>
              </w:rPr>
              <w:t> </w:t>
            </w:r>
          </w:p>
        </w:tc>
      </w:tr>
      <w:tr w:rsidR="009F2931" w:rsidRPr="009F2931" w:rsidTr="00CF2421">
        <w:trPr>
          <w:trHeight w:val="259"/>
          <w:jc w:val="center"/>
        </w:trPr>
        <w:tc>
          <w:tcPr>
            <w:tcW w:w="1312" w:type="dxa"/>
            <w:tcBorders>
              <w:top w:val="nil"/>
              <w:left w:val="single" w:sz="4" w:space="0" w:color="auto"/>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lastRenderedPageBreak/>
              <w:t>TOTAL</w:t>
            </w:r>
          </w:p>
        </w:tc>
        <w:tc>
          <w:tcPr>
            <w:tcW w:w="85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245000</w:t>
            </w:r>
          </w:p>
        </w:tc>
        <w:tc>
          <w:tcPr>
            <w:tcW w:w="1086"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555050</w:t>
            </w:r>
          </w:p>
        </w:tc>
        <w:tc>
          <w:tcPr>
            <w:tcW w:w="1086"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 </w:t>
            </w:r>
          </w:p>
        </w:tc>
        <w:tc>
          <w:tcPr>
            <w:tcW w:w="1086"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rPr>
            </w:pPr>
            <w:r w:rsidRPr="009F2931">
              <w:rPr>
                <w:rFonts w:ascii="Calibri" w:hAnsi="Calibri" w:cs="Arial"/>
              </w:rPr>
              <w:t> </w:t>
            </w:r>
          </w:p>
        </w:tc>
      </w:tr>
    </w:tbl>
    <w:p w:rsidR="009F2931" w:rsidRPr="009F2931" w:rsidRDefault="009F2931" w:rsidP="009F2931">
      <w:pPr>
        <w:spacing w:after="0" w:line="240" w:lineRule="auto"/>
        <w:contextualSpacing/>
        <w:jc w:val="both"/>
        <w:rPr>
          <w:rFonts w:ascii="Calibri" w:hAnsi="Calibri" w:cs="Arial"/>
          <w:color w:val="000000"/>
        </w:rPr>
      </w:pPr>
    </w:p>
    <w:p w:rsidR="009F2931" w:rsidRPr="009F2931" w:rsidRDefault="009F2931" w:rsidP="009F2931">
      <w:pPr>
        <w:numPr>
          <w:ilvl w:val="0"/>
          <w:numId w:val="6"/>
        </w:numPr>
        <w:spacing w:after="0" w:line="240" w:lineRule="auto"/>
        <w:contextualSpacing/>
        <w:jc w:val="both"/>
        <w:rPr>
          <w:rFonts w:ascii="Calibri" w:hAnsi="Calibri" w:cs="Arial"/>
          <w:color w:val="000000"/>
        </w:rPr>
      </w:pPr>
      <w:r w:rsidRPr="009F2931">
        <w:rPr>
          <w:rFonts w:ascii="Calibri" w:hAnsi="Calibri" w:cs="Arial"/>
          <w:color w:val="000000"/>
        </w:rPr>
        <w:t>Calcular la columna de Saldo, (Ingresos - Gastos).</w:t>
      </w:r>
    </w:p>
    <w:p w:rsidR="009F2931" w:rsidRPr="009F2931" w:rsidRDefault="009F2931" w:rsidP="009F2931">
      <w:pPr>
        <w:numPr>
          <w:ilvl w:val="0"/>
          <w:numId w:val="6"/>
        </w:numPr>
        <w:spacing w:after="0" w:line="240" w:lineRule="auto"/>
        <w:contextualSpacing/>
        <w:jc w:val="both"/>
        <w:rPr>
          <w:rFonts w:ascii="Calibri" w:hAnsi="Calibri" w:cs="Arial"/>
          <w:color w:val="000000"/>
        </w:rPr>
      </w:pPr>
      <w:r w:rsidRPr="009F2931">
        <w:rPr>
          <w:rFonts w:ascii="Calibri" w:hAnsi="Calibri" w:cs="Arial"/>
          <w:color w:val="000000"/>
        </w:rPr>
        <w:t>Calcular los totales de 3 columnas.</w:t>
      </w:r>
    </w:p>
    <w:p w:rsidR="009F2931" w:rsidRPr="009F2931" w:rsidRDefault="009F2931" w:rsidP="009F2931">
      <w:pPr>
        <w:numPr>
          <w:ilvl w:val="0"/>
          <w:numId w:val="6"/>
        </w:numPr>
        <w:spacing w:after="0" w:line="240" w:lineRule="auto"/>
        <w:contextualSpacing/>
        <w:jc w:val="both"/>
        <w:rPr>
          <w:rFonts w:ascii="Calibri" w:hAnsi="Calibri" w:cs="Arial"/>
          <w:color w:val="000000"/>
        </w:rPr>
      </w:pPr>
      <w:r w:rsidRPr="009F2931">
        <w:rPr>
          <w:rFonts w:ascii="Calibri" w:hAnsi="Calibri" w:cs="Arial"/>
          <w:color w:val="000000"/>
        </w:rPr>
        <w:t>En una columna aparte calcular el 5% de la columna Gastos.</w:t>
      </w:r>
    </w:p>
    <w:p w:rsidR="009F2931" w:rsidRPr="009F2931" w:rsidRDefault="009F2931" w:rsidP="009F2931">
      <w:pPr>
        <w:numPr>
          <w:ilvl w:val="0"/>
          <w:numId w:val="6"/>
        </w:numPr>
        <w:spacing w:after="0" w:line="240" w:lineRule="auto"/>
        <w:contextualSpacing/>
        <w:jc w:val="both"/>
        <w:rPr>
          <w:rFonts w:ascii="Calibri" w:hAnsi="Calibri" w:cs="Arial"/>
          <w:color w:val="000000"/>
        </w:rPr>
      </w:pPr>
      <w:r w:rsidRPr="009F2931">
        <w:rPr>
          <w:rFonts w:ascii="Calibri" w:hAnsi="Calibri" w:cs="Arial"/>
          <w:color w:val="000000"/>
        </w:rPr>
        <w:t>Darle formato a la tabla ($).</w:t>
      </w:r>
    </w:p>
    <w:p w:rsidR="009F2931" w:rsidRPr="009F2931" w:rsidRDefault="009F2931" w:rsidP="009F2931">
      <w:pPr>
        <w:numPr>
          <w:ilvl w:val="0"/>
          <w:numId w:val="6"/>
        </w:numPr>
        <w:spacing w:after="0" w:line="240" w:lineRule="auto"/>
        <w:contextualSpacing/>
        <w:jc w:val="both"/>
        <w:rPr>
          <w:rFonts w:ascii="Calibri" w:hAnsi="Calibri" w:cs="Arial"/>
          <w:color w:val="000000"/>
        </w:rPr>
      </w:pPr>
      <w:r w:rsidRPr="009F2931">
        <w:rPr>
          <w:rFonts w:ascii="Calibri" w:hAnsi="Calibri" w:cs="Arial"/>
          <w:color w:val="000000"/>
        </w:rPr>
        <w:t>Colocar los títulos y los nombres de las sucursales en negrita.</w:t>
      </w:r>
    </w:p>
    <w:p w:rsidR="009F2931" w:rsidRPr="009F2931" w:rsidRDefault="009F2931" w:rsidP="009F2931">
      <w:pPr>
        <w:spacing w:after="0" w:line="240" w:lineRule="auto"/>
        <w:contextualSpacing/>
        <w:rPr>
          <w:rFonts w:ascii="Calibri" w:hAnsi="Calibri"/>
        </w:rPr>
      </w:pPr>
    </w:p>
    <w:p w:rsidR="009F2931" w:rsidRPr="009F2931" w:rsidRDefault="009F2931" w:rsidP="009F2931">
      <w:pPr>
        <w:spacing w:after="0" w:line="240" w:lineRule="auto"/>
        <w:contextualSpacing/>
        <w:rPr>
          <w:rFonts w:ascii="Calibri" w:hAnsi="Calibri"/>
          <w:b/>
        </w:rPr>
      </w:pPr>
      <w:r w:rsidRPr="009F2931">
        <w:rPr>
          <w:rFonts w:ascii="Calibri" w:hAnsi="Calibri"/>
          <w:b/>
        </w:rPr>
        <w:t>SOLUCIÓN</w:t>
      </w:r>
    </w:p>
    <w:p w:rsidR="009F2931" w:rsidRPr="009F2931" w:rsidRDefault="009F2931" w:rsidP="009F2931">
      <w:pPr>
        <w:spacing w:after="0" w:line="240" w:lineRule="auto"/>
        <w:contextualSpacing/>
        <w:rPr>
          <w:rFonts w:ascii="Calibri" w:hAnsi="Calibri"/>
        </w:rPr>
      </w:pPr>
      <w:r w:rsidRPr="009F2931">
        <w:rPr>
          <w:rFonts w:ascii="Calibri" w:hAnsi="Calibri"/>
        </w:rPr>
        <w:t xml:space="preserve"> </w:t>
      </w:r>
    </w:p>
    <w:tbl>
      <w:tblPr>
        <w:tblW w:w="5464" w:type="dxa"/>
        <w:jc w:val="center"/>
        <w:tblCellMar>
          <w:left w:w="70" w:type="dxa"/>
          <w:right w:w="70" w:type="dxa"/>
        </w:tblCellMar>
        <w:tblLook w:val="04A0" w:firstRow="1" w:lastRow="0" w:firstColumn="1" w:lastColumn="0" w:noHBand="0" w:noVBand="1"/>
      </w:tblPr>
      <w:tblGrid>
        <w:gridCol w:w="1312"/>
        <w:gridCol w:w="904"/>
        <w:gridCol w:w="1089"/>
        <w:gridCol w:w="1089"/>
        <w:gridCol w:w="1127"/>
      </w:tblGrid>
      <w:tr w:rsidR="009F2931" w:rsidRPr="009F2931" w:rsidTr="00CF2421">
        <w:trPr>
          <w:trHeight w:val="264"/>
          <w:jc w:val="center"/>
        </w:trPr>
        <w:tc>
          <w:tcPr>
            <w:tcW w:w="21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center"/>
              <w:rPr>
                <w:rFonts w:ascii="Calibri" w:hAnsi="Calibri" w:cs="Arial"/>
                <w:color w:val="000000"/>
              </w:rPr>
            </w:pPr>
            <w:r w:rsidRPr="009F2931">
              <w:rPr>
                <w:rFonts w:ascii="Calibri" w:hAnsi="Calibri" w:cs="Arial"/>
                <w:color w:val="000000"/>
              </w:rPr>
              <w:t>INFORME ANUAL</w:t>
            </w:r>
          </w:p>
        </w:tc>
        <w:tc>
          <w:tcPr>
            <w:tcW w:w="1089" w:type="dxa"/>
            <w:tcBorders>
              <w:top w:val="single" w:sz="4" w:space="0" w:color="auto"/>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 </w:t>
            </w:r>
          </w:p>
        </w:tc>
        <w:tc>
          <w:tcPr>
            <w:tcW w:w="1089" w:type="dxa"/>
            <w:tcBorders>
              <w:top w:val="single" w:sz="4" w:space="0" w:color="auto"/>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 </w:t>
            </w:r>
          </w:p>
        </w:tc>
        <w:tc>
          <w:tcPr>
            <w:tcW w:w="1089" w:type="dxa"/>
            <w:tcBorders>
              <w:top w:val="single" w:sz="4" w:space="0" w:color="auto"/>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rPr>
            </w:pPr>
            <w:r w:rsidRPr="009F2931">
              <w:rPr>
                <w:rFonts w:ascii="Calibri" w:hAnsi="Calibri" w:cs="Arial"/>
              </w:rPr>
              <w:t> </w:t>
            </w:r>
          </w:p>
        </w:tc>
      </w:tr>
      <w:tr w:rsidR="009F2931" w:rsidRPr="009F2931" w:rsidTr="00CF2421">
        <w:trPr>
          <w:trHeight w:val="264"/>
          <w:jc w:val="center"/>
        </w:trPr>
        <w:tc>
          <w:tcPr>
            <w:tcW w:w="1312" w:type="dxa"/>
            <w:tcBorders>
              <w:top w:val="nil"/>
              <w:left w:val="single" w:sz="4" w:space="0" w:color="auto"/>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 </w:t>
            </w:r>
          </w:p>
        </w:tc>
        <w:tc>
          <w:tcPr>
            <w:tcW w:w="884"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rPr>
            </w:pPr>
            <w:r w:rsidRPr="009F2931">
              <w:rPr>
                <w:rFonts w:ascii="Calibri" w:hAnsi="Calibri" w:cs="Arial"/>
              </w:rPr>
              <w:t> </w:t>
            </w:r>
          </w:p>
        </w:tc>
      </w:tr>
      <w:tr w:rsidR="009F2931" w:rsidRPr="009F2931" w:rsidTr="00CF2421">
        <w:trPr>
          <w:trHeight w:val="264"/>
          <w:jc w:val="center"/>
        </w:trPr>
        <w:tc>
          <w:tcPr>
            <w:tcW w:w="1312" w:type="dxa"/>
            <w:tcBorders>
              <w:top w:val="nil"/>
              <w:left w:val="single" w:sz="4" w:space="0" w:color="auto"/>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b/>
                <w:bCs/>
                <w:color w:val="000000"/>
              </w:rPr>
            </w:pPr>
            <w:r w:rsidRPr="009F2931">
              <w:rPr>
                <w:rFonts w:ascii="Calibri" w:hAnsi="Calibri" w:cs="Arial"/>
                <w:b/>
                <w:bCs/>
                <w:color w:val="000000"/>
              </w:rPr>
              <w:t>Sucursal</w:t>
            </w:r>
          </w:p>
        </w:tc>
        <w:tc>
          <w:tcPr>
            <w:tcW w:w="884"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b/>
                <w:bCs/>
                <w:color w:val="000000"/>
              </w:rPr>
            </w:pPr>
            <w:r w:rsidRPr="009F2931">
              <w:rPr>
                <w:rFonts w:ascii="Calibri" w:hAnsi="Calibri" w:cs="Arial"/>
                <w:b/>
                <w:bCs/>
                <w:color w:val="000000"/>
              </w:rPr>
              <w:t>Ingresos</w:t>
            </w:r>
          </w:p>
        </w:tc>
        <w:tc>
          <w:tcPr>
            <w:tcW w:w="108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b/>
                <w:bCs/>
                <w:color w:val="000000"/>
              </w:rPr>
            </w:pPr>
            <w:r w:rsidRPr="009F2931">
              <w:rPr>
                <w:rFonts w:ascii="Calibri" w:hAnsi="Calibri" w:cs="Arial"/>
                <w:b/>
                <w:bCs/>
                <w:color w:val="000000"/>
              </w:rPr>
              <w:t>Gastos</w:t>
            </w:r>
          </w:p>
        </w:tc>
        <w:tc>
          <w:tcPr>
            <w:tcW w:w="108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b/>
                <w:bCs/>
                <w:color w:val="000000"/>
              </w:rPr>
            </w:pPr>
            <w:r w:rsidRPr="009F2931">
              <w:rPr>
                <w:rFonts w:ascii="Calibri" w:hAnsi="Calibri" w:cs="Arial"/>
                <w:b/>
                <w:bCs/>
                <w:color w:val="000000"/>
              </w:rPr>
              <w:t>Saldo</w:t>
            </w:r>
          </w:p>
        </w:tc>
        <w:tc>
          <w:tcPr>
            <w:tcW w:w="108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b/>
                <w:bCs/>
                <w:color w:val="000000"/>
              </w:rPr>
            </w:pPr>
            <w:r w:rsidRPr="009F2931">
              <w:rPr>
                <w:rFonts w:ascii="Calibri" w:hAnsi="Calibri" w:cs="Arial"/>
                <w:b/>
                <w:bCs/>
                <w:color w:val="000000"/>
              </w:rPr>
              <w:t>Porcentaje</w:t>
            </w:r>
          </w:p>
        </w:tc>
      </w:tr>
      <w:tr w:rsidR="009F2931" w:rsidRPr="009F2931" w:rsidTr="00CF2421">
        <w:trPr>
          <w:trHeight w:val="264"/>
          <w:jc w:val="center"/>
        </w:trPr>
        <w:tc>
          <w:tcPr>
            <w:tcW w:w="1312" w:type="dxa"/>
            <w:tcBorders>
              <w:top w:val="nil"/>
              <w:left w:val="single" w:sz="4" w:space="0" w:color="auto"/>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Centro</w:t>
            </w:r>
          </w:p>
        </w:tc>
        <w:tc>
          <w:tcPr>
            <w:tcW w:w="884"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50000</w:t>
            </w:r>
          </w:p>
        </w:tc>
        <w:tc>
          <w:tcPr>
            <w:tcW w:w="108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280050</w:t>
            </w:r>
          </w:p>
        </w:tc>
        <w:tc>
          <w:tcPr>
            <w:tcW w:w="108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-230050</w:t>
            </w:r>
          </w:p>
        </w:tc>
        <w:tc>
          <w:tcPr>
            <w:tcW w:w="108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rPr>
            </w:pPr>
            <w:r w:rsidRPr="009F2931">
              <w:rPr>
                <w:rFonts w:ascii="Calibri" w:hAnsi="Calibri" w:cs="Arial"/>
              </w:rPr>
              <w:t>14002,5</w:t>
            </w:r>
          </w:p>
        </w:tc>
      </w:tr>
      <w:tr w:rsidR="009F2931" w:rsidRPr="009F2931" w:rsidTr="00CF2421">
        <w:trPr>
          <w:trHeight w:val="264"/>
          <w:jc w:val="center"/>
        </w:trPr>
        <w:tc>
          <w:tcPr>
            <w:tcW w:w="1312" w:type="dxa"/>
            <w:tcBorders>
              <w:top w:val="nil"/>
              <w:left w:val="single" w:sz="4" w:space="0" w:color="auto"/>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proofErr w:type="spellStart"/>
            <w:r w:rsidRPr="009F2931">
              <w:rPr>
                <w:rFonts w:ascii="Calibri" w:hAnsi="Calibri" w:cs="Arial"/>
                <w:color w:val="000000"/>
              </w:rPr>
              <w:t>Palogrande</w:t>
            </w:r>
            <w:proofErr w:type="spellEnd"/>
          </w:p>
        </w:tc>
        <w:tc>
          <w:tcPr>
            <w:tcW w:w="884"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15000</w:t>
            </w:r>
          </w:p>
        </w:tc>
        <w:tc>
          <w:tcPr>
            <w:tcW w:w="108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90000</w:t>
            </w:r>
          </w:p>
        </w:tc>
        <w:tc>
          <w:tcPr>
            <w:tcW w:w="108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-75000</w:t>
            </w:r>
          </w:p>
        </w:tc>
        <w:tc>
          <w:tcPr>
            <w:tcW w:w="108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rPr>
            </w:pPr>
            <w:r w:rsidRPr="009F2931">
              <w:rPr>
                <w:rFonts w:ascii="Calibri" w:hAnsi="Calibri" w:cs="Arial"/>
              </w:rPr>
              <w:t>4500</w:t>
            </w:r>
          </w:p>
        </w:tc>
      </w:tr>
      <w:tr w:rsidR="009F2931" w:rsidRPr="009F2931" w:rsidTr="00CF2421">
        <w:trPr>
          <w:trHeight w:val="264"/>
          <w:jc w:val="center"/>
        </w:trPr>
        <w:tc>
          <w:tcPr>
            <w:tcW w:w="1312" w:type="dxa"/>
            <w:tcBorders>
              <w:top w:val="nil"/>
              <w:left w:val="single" w:sz="4" w:space="0" w:color="auto"/>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Enea</w:t>
            </w:r>
          </w:p>
        </w:tc>
        <w:tc>
          <w:tcPr>
            <w:tcW w:w="884"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40000</w:t>
            </w:r>
          </w:p>
        </w:tc>
        <w:tc>
          <w:tcPr>
            <w:tcW w:w="108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25000</w:t>
            </w:r>
          </w:p>
        </w:tc>
        <w:tc>
          <w:tcPr>
            <w:tcW w:w="108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15000</w:t>
            </w:r>
          </w:p>
        </w:tc>
        <w:tc>
          <w:tcPr>
            <w:tcW w:w="108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rPr>
            </w:pPr>
            <w:r w:rsidRPr="009F2931">
              <w:rPr>
                <w:rFonts w:ascii="Calibri" w:hAnsi="Calibri" w:cs="Arial"/>
              </w:rPr>
              <w:t>1250</w:t>
            </w:r>
          </w:p>
        </w:tc>
      </w:tr>
      <w:tr w:rsidR="009F2931" w:rsidRPr="009F2931" w:rsidTr="00CF2421">
        <w:trPr>
          <w:trHeight w:val="264"/>
          <w:jc w:val="center"/>
        </w:trPr>
        <w:tc>
          <w:tcPr>
            <w:tcW w:w="1312" w:type="dxa"/>
            <w:tcBorders>
              <w:top w:val="nil"/>
              <w:left w:val="single" w:sz="4" w:space="0" w:color="auto"/>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proofErr w:type="spellStart"/>
            <w:r w:rsidRPr="009F2931">
              <w:rPr>
                <w:rFonts w:ascii="Calibri" w:hAnsi="Calibri" w:cs="Arial"/>
                <w:color w:val="000000"/>
              </w:rPr>
              <w:t>Paloquemao</w:t>
            </w:r>
            <w:proofErr w:type="spellEnd"/>
          </w:p>
        </w:tc>
        <w:tc>
          <w:tcPr>
            <w:tcW w:w="884"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50000</w:t>
            </w:r>
          </w:p>
        </w:tc>
        <w:tc>
          <w:tcPr>
            <w:tcW w:w="108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35000</w:t>
            </w:r>
          </w:p>
        </w:tc>
        <w:tc>
          <w:tcPr>
            <w:tcW w:w="108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15000</w:t>
            </w:r>
          </w:p>
        </w:tc>
        <w:tc>
          <w:tcPr>
            <w:tcW w:w="108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rPr>
            </w:pPr>
            <w:r w:rsidRPr="009F2931">
              <w:rPr>
                <w:rFonts w:ascii="Calibri" w:hAnsi="Calibri" w:cs="Arial"/>
              </w:rPr>
              <w:t>1750</w:t>
            </w:r>
          </w:p>
        </w:tc>
      </w:tr>
      <w:tr w:rsidR="009F2931" w:rsidRPr="009F2931" w:rsidTr="00CF2421">
        <w:trPr>
          <w:trHeight w:val="264"/>
          <w:jc w:val="center"/>
        </w:trPr>
        <w:tc>
          <w:tcPr>
            <w:tcW w:w="1312" w:type="dxa"/>
            <w:tcBorders>
              <w:top w:val="nil"/>
              <w:left w:val="single" w:sz="4" w:space="0" w:color="auto"/>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La Habana</w:t>
            </w:r>
          </w:p>
        </w:tc>
        <w:tc>
          <w:tcPr>
            <w:tcW w:w="884"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10000</w:t>
            </w:r>
          </w:p>
        </w:tc>
        <w:tc>
          <w:tcPr>
            <w:tcW w:w="108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75000</w:t>
            </w:r>
          </w:p>
        </w:tc>
        <w:tc>
          <w:tcPr>
            <w:tcW w:w="108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-65000</w:t>
            </w:r>
          </w:p>
        </w:tc>
        <w:tc>
          <w:tcPr>
            <w:tcW w:w="108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rPr>
            </w:pPr>
            <w:r w:rsidRPr="009F2931">
              <w:rPr>
                <w:rFonts w:ascii="Calibri" w:hAnsi="Calibri" w:cs="Arial"/>
              </w:rPr>
              <w:t>3750</w:t>
            </w:r>
          </w:p>
        </w:tc>
      </w:tr>
      <w:tr w:rsidR="009F2931" w:rsidRPr="009F2931" w:rsidTr="00CF2421">
        <w:trPr>
          <w:trHeight w:val="264"/>
          <w:jc w:val="center"/>
        </w:trPr>
        <w:tc>
          <w:tcPr>
            <w:tcW w:w="1312" w:type="dxa"/>
            <w:tcBorders>
              <w:top w:val="nil"/>
              <w:left w:val="single" w:sz="4" w:space="0" w:color="auto"/>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 xml:space="preserve">Los </w:t>
            </w:r>
            <w:proofErr w:type="spellStart"/>
            <w:r w:rsidRPr="009F2931">
              <w:rPr>
                <w:rFonts w:ascii="Calibri" w:hAnsi="Calibri" w:cs="Arial"/>
                <w:color w:val="000000"/>
              </w:rPr>
              <w:t>Cámbulos</w:t>
            </w:r>
            <w:proofErr w:type="spellEnd"/>
          </w:p>
        </w:tc>
        <w:tc>
          <w:tcPr>
            <w:tcW w:w="884"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80000</w:t>
            </w:r>
          </w:p>
        </w:tc>
        <w:tc>
          <w:tcPr>
            <w:tcW w:w="108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50000</w:t>
            </w:r>
          </w:p>
        </w:tc>
        <w:tc>
          <w:tcPr>
            <w:tcW w:w="108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30000</w:t>
            </w:r>
          </w:p>
        </w:tc>
        <w:tc>
          <w:tcPr>
            <w:tcW w:w="108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rPr>
            </w:pPr>
            <w:r w:rsidRPr="009F2931">
              <w:rPr>
                <w:rFonts w:ascii="Calibri" w:hAnsi="Calibri" w:cs="Arial"/>
              </w:rPr>
              <w:t>2500</w:t>
            </w:r>
          </w:p>
        </w:tc>
      </w:tr>
      <w:tr w:rsidR="009F2931" w:rsidRPr="009F2931" w:rsidTr="00CF2421">
        <w:trPr>
          <w:trHeight w:val="264"/>
          <w:jc w:val="center"/>
        </w:trPr>
        <w:tc>
          <w:tcPr>
            <w:tcW w:w="1312" w:type="dxa"/>
            <w:tcBorders>
              <w:top w:val="nil"/>
              <w:left w:val="single" w:sz="4" w:space="0" w:color="auto"/>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 </w:t>
            </w:r>
          </w:p>
        </w:tc>
        <w:tc>
          <w:tcPr>
            <w:tcW w:w="884"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 </w:t>
            </w:r>
          </w:p>
        </w:tc>
        <w:tc>
          <w:tcPr>
            <w:tcW w:w="108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rPr>
            </w:pPr>
            <w:r w:rsidRPr="009F2931">
              <w:rPr>
                <w:rFonts w:ascii="Calibri" w:hAnsi="Calibri" w:cs="Arial"/>
              </w:rPr>
              <w:t> </w:t>
            </w:r>
          </w:p>
        </w:tc>
      </w:tr>
      <w:tr w:rsidR="009F2931" w:rsidRPr="009F2931" w:rsidTr="00CF2421">
        <w:trPr>
          <w:trHeight w:val="264"/>
          <w:jc w:val="center"/>
        </w:trPr>
        <w:tc>
          <w:tcPr>
            <w:tcW w:w="1312" w:type="dxa"/>
            <w:tcBorders>
              <w:top w:val="nil"/>
              <w:left w:val="single" w:sz="4" w:space="0" w:color="auto"/>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rPr>
                <w:rFonts w:ascii="Calibri" w:hAnsi="Calibri" w:cs="Arial"/>
                <w:color w:val="000000"/>
              </w:rPr>
            </w:pPr>
            <w:r w:rsidRPr="009F2931">
              <w:rPr>
                <w:rFonts w:ascii="Calibri" w:hAnsi="Calibri" w:cs="Arial"/>
                <w:color w:val="000000"/>
              </w:rPr>
              <w:t>TOTAL</w:t>
            </w:r>
          </w:p>
        </w:tc>
        <w:tc>
          <w:tcPr>
            <w:tcW w:w="884"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245000</w:t>
            </w:r>
          </w:p>
        </w:tc>
        <w:tc>
          <w:tcPr>
            <w:tcW w:w="108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555050</w:t>
            </w:r>
          </w:p>
        </w:tc>
        <w:tc>
          <w:tcPr>
            <w:tcW w:w="108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color w:val="000000"/>
              </w:rPr>
            </w:pPr>
            <w:r w:rsidRPr="009F2931">
              <w:rPr>
                <w:rFonts w:ascii="Calibri" w:hAnsi="Calibri" w:cs="Arial"/>
                <w:color w:val="000000"/>
              </w:rPr>
              <w:t>-310050</w:t>
            </w:r>
          </w:p>
        </w:tc>
        <w:tc>
          <w:tcPr>
            <w:tcW w:w="1089" w:type="dxa"/>
            <w:tcBorders>
              <w:top w:val="nil"/>
              <w:left w:val="nil"/>
              <w:bottom w:val="single" w:sz="4" w:space="0" w:color="auto"/>
              <w:right w:val="single" w:sz="4" w:space="0" w:color="auto"/>
            </w:tcBorders>
            <w:shd w:val="clear" w:color="auto" w:fill="auto"/>
            <w:noWrap/>
            <w:vAlign w:val="bottom"/>
            <w:hideMark/>
          </w:tcPr>
          <w:p w:rsidR="009F2931" w:rsidRPr="009F2931" w:rsidRDefault="009F2931" w:rsidP="00CF2421">
            <w:pPr>
              <w:spacing w:after="0" w:line="240" w:lineRule="auto"/>
              <w:contextualSpacing/>
              <w:jc w:val="right"/>
              <w:rPr>
                <w:rFonts w:ascii="Calibri" w:hAnsi="Calibri" w:cs="Arial"/>
              </w:rPr>
            </w:pPr>
            <w:r w:rsidRPr="009F2931">
              <w:rPr>
                <w:rFonts w:ascii="Calibri" w:hAnsi="Calibri" w:cs="Arial"/>
              </w:rPr>
              <w:t>27752,5</w:t>
            </w:r>
          </w:p>
        </w:tc>
      </w:tr>
    </w:tbl>
    <w:p w:rsidR="009F2931" w:rsidRPr="009F2931" w:rsidRDefault="009F2931" w:rsidP="009F2931">
      <w:pPr>
        <w:spacing w:after="0" w:line="240" w:lineRule="auto"/>
        <w:contextualSpacing/>
        <w:rPr>
          <w:rFonts w:ascii="Calibri" w:hAnsi="Calibri"/>
        </w:rPr>
      </w:pPr>
    </w:p>
    <w:p w:rsidR="009F2931" w:rsidRPr="009F2931" w:rsidRDefault="009F2931" w:rsidP="009F2931">
      <w:pPr>
        <w:spacing w:after="0" w:line="240" w:lineRule="auto"/>
        <w:contextualSpacing/>
        <w:jc w:val="both"/>
        <w:rPr>
          <w:rFonts w:ascii="Calibri" w:hAnsi="Calibri"/>
        </w:rPr>
      </w:pPr>
    </w:p>
    <w:p w:rsidR="009F2931" w:rsidRPr="009F2931" w:rsidRDefault="009F2931" w:rsidP="009F2931">
      <w:pPr>
        <w:spacing w:after="0" w:line="240" w:lineRule="auto"/>
        <w:contextualSpacing/>
        <w:jc w:val="both"/>
        <w:rPr>
          <w:rFonts w:ascii="Calibri" w:hAnsi="Calibri"/>
          <w:b/>
        </w:rPr>
      </w:pPr>
      <w:r w:rsidRPr="009F2931">
        <w:rPr>
          <w:rFonts w:ascii="Calibri" w:hAnsi="Calibri"/>
          <w:b/>
        </w:rPr>
        <w:t>7. Guardar un libro de trabajo</w:t>
      </w:r>
    </w:p>
    <w:p w:rsidR="009F2931" w:rsidRPr="009F2931" w:rsidRDefault="009F2931" w:rsidP="009F2931">
      <w:pPr>
        <w:spacing w:after="0" w:line="240" w:lineRule="auto"/>
        <w:contextualSpacing/>
        <w:jc w:val="both"/>
        <w:rPr>
          <w:rFonts w:ascii="Calibri" w:hAnsi="Calibri"/>
          <w:b/>
        </w:rPr>
      </w:pPr>
    </w:p>
    <w:tbl>
      <w:tblPr>
        <w:tblW w:w="0" w:type="auto"/>
        <w:tblLook w:val="04A0" w:firstRow="1" w:lastRow="0" w:firstColumn="1" w:lastColumn="0" w:noHBand="0" w:noVBand="1"/>
      </w:tblPr>
      <w:tblGrid>
        <w:gridCol w:w="5588"/>
        <w:gridCol w:w="3250"/>
      </w:tblGrid>
      <w:tr w:rsidR="009F2931" w:rsidRPr="009F2931" w:rsidTr="00CF2421">
        <w:tc>
          <w:tcPr>
            <w:tcW w:w="6204" w:type="dxa"/>
            <w:shd w:val="clear" w:color="auto" w:fill="auto"/>
          </w:tcPr>
          <w:p w:rsidR="009F2931" w:rsidRPr="009F2931" w:rsidRDefault="009F2931" w:rsidP="00CF2421">
            <w:pPr>
              <w:spacing w:after="0" w:line="240" w:lineRule="auto"/>
              <w:contextualSpacing/>
              <w:jc w:val="both"/>
              <w:rPr>
                <w:rFonts w:ascii="Calibri" w:hAnsi="Calibri"/>
              </w:rPr>
            </w:pPr>
            <w:r w:rsidRPr="009F2931">
              <w:rPr>
                <w:rFonts w:ascii="Calibri" w:hAnsi="Calibri"/>
              </w:rPr>
              <w:t xml:space="preserve"> Cuando empezamos a crear un libro de trabajo y queremos poder recuperarlo en otra ocasión para modificarlo, imprimirlo, en fin, realizar cualquier operación posterior sobre éste, tendremos que almacenarlo en alguna unidad de disco, esta operación se denomina </w:t>
            </w:r>
            <w:r w:rsidRPr="009F2931">
              <w:rPr>
                <w:rFonts w:ascii="Calibri" w:hAnsi="Calibri"/>
                <w:b/>
              </w:rPr>
              <w:t>Guardar</w:t>
            </w:r>
            <w:r w:rsidRPr="009F2931">
              <w:rPr>
                <w:rFonts w:ascii="Calibri" w:hAnsi="Calibri"/>
              </w:rPr>
              <w:t>.</w:t>
            </w:r>
          </w:p>
          <w:p w:rsidR="009F2931" w:rsidRPr="009F2931" w:rsidRDefault="009F2931" w:rsidP="00CF2421">
            <w:pPr>
              <w:spacing w:after="0" w:line="240" w:lineRule="auto"/>
              <w:contextualSpacing/>
              <w:jc w:val="both"/>
              <w:rPr>
                <w:rFonts w:ascii="Calibri" w:hAnsi="Calibri"/>
              </w:rPr>
            </w:pPr>
          </w:p>
          <w:p w:rsidR="009F2931" w:rsidRPr="009F2931" w:rsidRDefault="009F2931" w:rsidP="00CF2421">
            <w:pPr>
              <w:spacing w:after="0" w:line="240" w:lineRule="auto"/>
              <w:contextualSpacing/>
              <w:jc w:val="both"/>
              <w:rPr>
                <w:rFonts w:ascii="Calibri" w:hAnsi="Calibri"/>
              </w:rPr>
            </w:pPr>
            <w:r w:rsidRPr="009F2931">
              <w:rPr>
                <w:rFonts w:ascii="Calibri" w:hAnsi="Calibri"/>
              </w:rPr>
              <w:t>También cuando tengamos un libro ya guardado y lo modifiquemos, para que los cambios permanezcan deberemos guardar el libro antes de cerrar.</w:t>
            </w:r>
          </w:p>
          <w:p w:rsidR="009F2931" w:rsidRPr="009F2931" w:rsidRDefault="009F2931" w:rsidP="00CF2421">
            <w:pPr>
              <w:spacing w:after="0" w:line="240" w:lineRule="auto"/>
              <w:contextualSpacing/>
              <w:jc w:val="both"/>
              <w:rPr>
                <w:rFonts w:ascii="Calibri" w:hAnsi="Calibri"/>
              </w:rPr>
            </w:pPr>
            <w:r w:rsidRPr="009F2931">
              <w:rPr>
                <w:rFonts w:ascii="Calibri" w:hAnsi="Calibri"/>
              </w:rPr>
              <w:t xml:space="preserve">Para almacenar un libro de trabajo, podemos utilizar varios métodos. </w:t>
            </w:r>
          </w:p>
          <w:p w:rsidR="009F2931" w:rsidRPr="009F2931" w:rsidRDefault="009F2931" w:rsidP="00CF2421">
            <w:pPr>
              <w:spacing w:after="0" w:line="240" w:lineRule="auto"/>
              <w:contextualSpacing/>
              <w:jc w:val="both"/>
              <w:rPr>
                <w:rFonts w:ascii="Calibri" w:hAnsi="Calibri"/>
              </w:rPr>
            </w:pPr>
          </w:p>
          <w:p w:rsidR="009F2931" w:rsidRPr="009F2931" w:rsidRDefault="009F2931" w:rsidP="00CF2421">
            <w:pPr>
              <w:spacing w:after="0" w:line="240" w:lineRule="auto"/>
              <w:contextualSpacing/>
              <w:jc w:val="both"/>
              <w:rPr>
                <w:rFonts w:ascii="Calibri" w:hAnsi="Calibri"/>
              </w:rPr>
            </w:pPr>
            <w:r w:rsidRPr="009F2931">
              <w:rPr>
                <w:rFonts w:ascii="Calibri" w:hAnsi="Calibri"/>
              </w:rPr>
              <w:t>Un método consiste en almacenar el archivo asignándole un nombre: Selecciona el botón de Office y elige la opción Guardar como...</w:t>
            </w:r>
          </w:p>
        </w:tc>
        <w:tc>
          <w:tcPr>
            <w:tcW w:w="3434" w:type="dxa"/>
            <w:shd w:val="clear" w:color="auto" w:fill="auto"/>
            <w:vAlign w:val="center"/>
          </w:tcPr>
          <w:p w:rsidR="009F2931" w:rsidRPr="009F2931" w:rsidRDefault="009F2931" w:rsidP="00CF2421">
            <w:pPr>
              <w:spacing w:after="0" w:line="240" w:lineRule="auto"/>
              <w:contextualSpacing/>
              <w:jc w:val="center"/>
              <w:rPr>
                <w:rFonts w:ascii="Calibri" w:hAnsi="Calibri"/>
              </w:rPr>
            </w:pPr>
            <w:r w:rsidRPr="009F2931">
              <w:rPr>
                <w:rFonts w:ascii="Calibri" w:hAnsi="Calibri"/>
                <w:noProof/>
                <w:lang w:eastAsia="es-CO"/>
              </w:rPr>
              <w:drawing>
                <wp:inline distT="0" distB="0" distL="0" distR="0">
                  <wp:extent cx="1160145" cy="1624330"/>
                  <wp:effectExtent l="0" t="0" r="190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60145" cy="1624330"/>
                          </a:xfrm>
                          <a:prstGeom prst="rect">
                            <a:avLst/>
                          </a:prstGeom>
                          <a:noFill/>
                          <a:ln>
                            <a:noFill/>
                          </a:ln>
                        </pic:spPr>
                      </pic:pic>
                    </a:graphicData>
                  </a:graphic>
                </wp:inline>
              </w:drawing>
            </w:r>
          </w:p>
        </w:tc>
      </w:tr>
    </w:tbl>
    <w:p w:rsidR="009F2931" w:rsidRPr="009F2931" w:rsidRDefault="009F2931" w:rsidP="009F2931">
      <w:pPr>
        <w:spacing w:after="0" w:line="240" w:lineRule="auto"/>
        <w:contextualSpacing/>
        <w:jc w:val="both"/>
        <w:rPr>
          <w:rFonts w:ascii="Calibri" w:hAnsi="Calibri"/>
        </w:rPr>
      </w:pPr>
    </w:p>
    <w:p w:rsidR="009F2931" w:rsidRPr="009F2931" w:rsidRDefault="009F2931" w:rsidP="009F2931">
      <w:pPr>
        <w:spacing w:after="0" w:line="240" w:lineRule="auto"/>
        <w:contextualSpacing/>
        <w:jc w:val="both"/>
        <w:rPr>
          <w:rFonts w:ascii="Calibri" w:hAnsi="Calibri"/>
        </w:rPr>
      </w:pPr>
    </w:p>
    <w:p w:rsidR="009F2931" w:rsidRPr="009F2931" w:rsidRDefault="009F2931" w:rsidP="009F2931">
      <w:pPr>
        <w:spacing w:after="0" w:line="240" w:lineRule="auto"/>
        <w:contextualSpacing/>
        <w:jc w:val="both"/>
        <w:rPr>
          <w:rFonts w:ascii="Calibri" w:hAnsi="Calibri"/>
        </w:rPr>
      </w:pPr>
    </w:p>
    <w:p w:rsidR="009F2931" w:rsidRPr="009F2931" w:rsidRDefault="009F2931" w:rsidP="009F2931">
      <w:pPr>
        <w:spacing w:after="0" w:line="240" w:lineRule="auto"/>
        <w:contextualSpacing/>
        <w:rPr>
          <w:rFonts w:ascii="Calibri" w:hAnsi="Calibri"/>
        </w:rPr>
      </w:pPr>
      <w:r w:rsidRPr="009F2931">
        <w:rPr>
          <w:rFonts w:ascii="Calibri" w:hAnsi="Calibri"/>
        </w:rPr>
        <w:t>Aparecerá el siguiente cuadro de diálogo:</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838"/>
      </w:tblGrid>
      <w:tr w:rsidR="009F2931" w:rsidRPr="009F2931" w:rsidTr="00CF2421">
        <w:trPr>
          <w:tblCellSpacing w:w="15" w:type="dxa"/>
        </w:trPr>
        <w:tc>
          <w:tcPr>
            <w:tcW w:w="0" w:type="auto"/>
            <w:vAlign w:val="center"/>
            <w:hideMark/>
          </w:tcPr>
          <w:p w:rsidR="009F2931" w:rsidRPr="009F2931" w:rsidRDefault="009F2931" w:rsidP="00CF2421">
            <w:pPr>
              <w:spacing w:after="0" w:line="240" w:lineRule="auto"/>
              <w:contextualSpacing/>
              <w:rPr>
                <w:rFonts w:ascii="Calibri" w:hAnsi="Calibri"/>
              </w:rPr>
            </w:pPr>
            <w:r w:rsidRPr="009F2931">
              <w:rPr>
                <w:rFonts w:ascii="Calibri" w:hAnsi="Calibri"/>
                <w:noProof/>
                <w:lang w:eastAsia="es-CO"/>
              </w:rPr>
              <w:drawing>
                <wp:anchor distT="0" distB="0" distL="0" distR="0" simplePos="0" relativeHeight="251659264" behindDoc="0" locked="0" layoutInCell="1" allowOverlap="0">
                  <wp:simplePos x="0" y="0"/>
                  <wp:positionH relativeFrom="column">
                    <wp:align>left</wp:align>
                  </wp:positionH>
                  <wp:positionV relativeFrom="line">
                    <wp:posOffset>39370</wp:posOffset>
                  </wp:positionV>
                  <wp:extent cx="4046220" cy="2479675"/>
                  <wp:effectExtent l="0" t="0" r="0" b="0"/>
                  <wp:wrapSquare wrapText="bothSides"/>
                  <wp:docPr id="82" name="Imagen 82" descr="Descripción: cuadro diálogo guardar c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adro diálogo guardar como"/>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46220" cy="2479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2931" w:rsidRPr="009F2931" w:rsidTr="00CF2421">
        <w:trPr>
          <w:tblCellSpacing w:w="15" w:type="dxa"/>
        </w:trPr>
        <w:tc>
          <w:tcPr>
            <w:tcW w:w="0" w:type="auto"/>
            <w:vAlign w:val="center"/>
            <w:hideMark/>
          </w:tcPr>
          <w:p w:rsidR="009F2931" w:rsidRPr="009F2931" w:rsidRDefault="009F2931" w:rsidP="00CF2421">
            <w:pPr>
              <w:spacing w:after="0" w:line="240" w:lineRule="auto"/>
              <w:contextualSpacing/>
              <w:jc w:val="both"/>
              <w:rPr>
                <w:rFonts w:ascii="Calibri" w:hAnsi="Calibri"/>
              </w:rPr>
            </w:pPr>
          </w:p>
          <w:p w:rsidR="009F2931" w:rsidRPr="009F2931" w:rsidRDefault="009F2931" w:rsidP="00CF2421">
            <w:pPr>
              <w:spacing w:after="0" w:line="240" w:lineRule="auto"/>
              <w:contextualSpacing/>
              <w:jc w:val="both"/>
              <w:rPr>
                <w:rFonts w:ascii="Calibri" w:hAnsi="Calibri"/>
              </w:rPr>
            </w:pPr>
            <w:r w:rsidRPr="009F2931">
              <w:rPr>
                <w:rFonts w:ascii="Calibri" w:hAnsi="Calibri"/>
              </w:rPr>
              <w:t>Si el archivo ya existía, es decir ya tenía un nombre, aparecerá en el recuadro Nombre de archivo su antiguo nombre, si pulsas el botón Guardar, sin indicarle una nueva ruta de archivo, modificaremos el documento sobre el cual estamos trabajando. Por el contrario si quieres crear otro nuevo documento con las modificaciones que has realizado, sin cambiar el documento original tendrás que seguir estos pasos:</w:t>
            </w:r>
          </w:p>
          <w:p w:rsidR="009F2931" w:rsidRPr="009F2931" w:rsidRDefault="009F2931" w:rsidP="00CF2421">
            <w:pPr>
              <w:spacing w:after="0" w:line="240" w:lineRule="auto"/>
              <w:contextualSpacing/>
              <w:jc w:val="both"/>
              <w:rPr>
                <w:rFonts w:ascii="Calibri" w:hAnsi="Calibri"/>
              </w:rPr>
            </w:pPr>
          </w:p>
          <w:p w:rsidR="009F2931" w:rsidRPr="009F2931" w:rsidRDefault="009F2931" w:rsidP="00CF2421">
            <w:pPr>
              <w:spacing w:after="0" w:line="240" w:lineRule="auto"/>
              <w:contextualSpacing/>
              <w:jc w:val="both"/>
              <w:rPr>
                <w:rFonts w:ascii="Calibri" w:hAnsi="Calibri"/>
              </w:rPr>
            </w:pPr>
            <w:r w:rsidRPr="009F2931">
              <w:rPr>
                <w:rFonts w:ascii="Calibri" w:hAnsi="Calibri"/>
              </w:rPr>
              <w:t xml:space="preserve">En el recuadro Guardar en haz clic sobre la flecha de la derecha para seleccionar la unidad dónde vas a grabar tu trabajo. </w:t>
            </w:r>
          </w:p>
          <w:p w:rsidR="009F2931" w:rsidRPr="009F2931" w:rsidRDefault="009F2931" w:rsidP="00CF2421">
            <w:pPr>
              <w:spacing w:after="0" w:line="240" w:lineRule="auto"/>
              <w:contextualSpacing/>
              <w:jc w:val="both"/>
              <w:rPr>
                <w:rFonts w:ascii="Calibri" w:hAnsi="Calibri"/>
              </w:rPr>
            </w:pPr>
          </w:p>
          <w:p w:rsidR="009F2931" w:rsidRPr="009F2931" w:rsidRDefault="009F2931" w:rsidP="00CF2421">
            <w:pPr>
              <w:spacing w:after="0" w:line="240" w:lineRule="auto"/>
              <w:contextualSpacing/>
              <w:jc w:val="both"/>
              <w:rPr>
                <w:rFonts w:ascii="Calibri" w:hAnsi="Calibri"/>
              </w:rPr>
            </w:pPr>
            <w:r w:rsidRPr="009F2931">
              <w:rPr>
                <w:rFonts w:ascii="Calibri" w:hAnsi="Calibri"/>
              </w:rPr>
              <w:t xml:space="preserve">Observa como en el recuadro inferior aparecen las distintas subcarpetas de la unidad seleccionada. </w:t>
            </w:r>
          </w:p>
          <w:p w:rsidR="009F2931" w:rsidRPr="009F2931" w:rsidRDefault="009F2931" w:rsidP="00CF2421">
            <w:pPr>
              <w:spacing w:after="0" w:line="240" w:lineRule="auto"/>
              <w:contextualSpacing/>
              <w:jc w:val="both"/>
              <w:rPr>
                <w:rFonts w:ascii="Calibri" w:hAnsi="Calibri"/>
              </w:rPr>
            </w:pPr>
          </w:p>
          <w:p w:rsidR="009F2931" w:rsidRPr="009F2931" w:rsidRDefault="009F2931" w:rsidP="00CF2421">
            <w:pPr>
              <w:spacing w:after="0" w:line="240" w:lineRule="auto"/>
              <w:contextualSpacing/>
              <w:jc w:val="both"/>
              <w:rPr>
                <w:rFonts w:ascii="Calibri" w:hAnsi="Calibri"/>
              </w:rPr>
            </w:pPr>
            <w:r w:rsidRPr="009F2931">
              <w:rPr>
                <w:rFonts w:ascii="Calibri" w:hAnsi="Calibri"/>
              </w:rPr>
              <w:t xml:space="preserve">Haz doble clic sobre la carpeta donde guardarás el archivo. </w:t>
            </w:r>
          </w:p>
          <w:p w:rsidR="009F2931" w:rsidRPr="009F2931" w:rsidRDefault="009F2931" w:rsidP="00CF2421">
            <w:pPr>
              <w:spacing w:after="0" w:line="240" w:lineRule="auto"/>
              <w:contextualSpacing/>
              <w:jc w:val="both"/>
              <w:rPr>
                <w:rFonts w:ascii="Calibri" w:hAnsi="Calibri"/>
              </w:rPr>
            </w:pPr>
          </w:p>
          <w:p w:rsidR="009F2931" w:rsidRPr="009F2931" w:rsidRDefault="009F2931" w:rsidP="00CF2421">
            <w:pPr>
              <w:spacing w:after="0" w:line="240" w:lineRule="auto"/>
              <w:contextualSpacing/>
              <w:jc w:val="both"/>
              <w:rPr>
                <w:rFonts w:ascii="Calibri" w:hAnsi="Calibri"/>
              </w:rPr>
            </w:pPr>
            <w:r w:rsidRPr="009F2931">
              <w:rPr>
                <w:rFonts w:ascii="Calibri" w:hAnsi="Calibri"/>
              </w:rPr>
              <w:t xml:space="preserve">En el recuadro Nombre de archivo, escribe el nombre que quieres ponerle a tu archivo. </w:t>
            </w:r>
          </w:p>
          <w:p w:rsidR="009F2931" w:rsidRPr="009F2931" w:rsidRDefault="009F2931" w:rsidP="00CF2421">
            <w:pPr>
              <w:spacing w:after="0" w:line="240" w:lineRule="auto"/>
              <w:contextualSpacing/>
              <w:jc w:val="both"/>
              <w:rPr>
                <w:rFonts w:ascii="Calibri" w:hAnsi="Calibri"/>
              </w:rPr>
            </w:pPr>
            <w:proofErr w:type="gramStart"/>
            <w:r w:rsidRPr="009F2931">
              <w:rPr>
                <w:rFonts w:ascii="Calibri" w:hAnsi="Calibri"/>
              </w:rPr>
              <w:t>y</w:t>
            </w:r>
            <w:proofErr w:type="gramEnd"/>
            <w:r w:rsidRPr="009F2931">
              <w:rPr>
                <w:rFonts w:ascii="Calibri" w:hAnsi="Calibri"/>
              </w:rPr>
              <w:t xml:space="preserve"> por último haz clic sobre el botón Guardar. </w:t>
            </w:r>
          </w:p>
        </w:tc>
      </w:tr>
      <w:tr w:rsidR="009F2931" w:rsidRPr="009F2931" w:rsidTr="00CF2421">
        <w:trPr>
          <w:trHeight w:val="1043"/>
          <w:tblCellSpacing w:w="15" w:type="dxa"/>
        </w:trPr>
        <w:tc>
          <w:tcPr>
            <w:tcW w:w="0" w:type="auto"/>
            <w:vAlign w:val="center"/>
            <w:hideMark/>
          </w:tcPr>
          <w:p w:rsidR="009F2931" w:rsidRPr="009F2931" w:rsidRDefault="009F2931" w:rsidP="00CF2421">
            <w:pPr>
              <w:spacing w:after="0" w:line="240" w:lineRule="auto"/>
              <w:contextualSpacing/>
              <w:jc w:val="both"/>
              <w:rPr>
                <w:rFonts w:ascii="Calibri" w:hAnsi="Calibri"/>
              </w:rPr>
            </w:pPr>
            <w:bookmarkStart w:id="2" w:name="opciones"/>
            <w:bookmarkEnd w:id="2"/>
            <w:r w:rsidRPr="009F2931">
              <w:rPr>
                <w:rFonts w:ascii="Calibri" w:hAnsi="Calibri"/>
              </w:rPr>
              <w:t xml:space="preserve">Otro método consiste en almacenar el archivo con el mismo nombre que tenía antes de la modificación. Para ello : </w:t>
            </w:r>
          </w:p>
          <w:p w:rsidR="009F2931" w:rsidRPr="009F2931" w:rsidRDefault="009F2931" w:rsidP="00CF2421">
            <w:pPr>
              <w:spacing w:after="0" w:line="240" w:lineRule="auto"/>
              <w:contextualSpacing/>
              <w:jc w:val="both"/>
              <w:rPr>
                <w:rFonts w:ascii="Calibri" w:hAnsi="Calibri"/>
              </w:rPr>
            </w:pPr>
          </w:p>
          <w:p w:rsidR="009F2931" w:rsidRPr="009F2931" w:rsidRDefault="009F2931" w:rsidP="00CF2421">
            <w:pPr>
              <w:spacing w:after="0" w:line="240" w:lineRule="auto"/>
              <w:contextualSpacing/>
              <w:jc w:val="both"/>
              <w:rPr>
                <w:rFonts w:ascii="Calibri" w:hAnsi="Calibri"/>
              </w:rPr>
            </w:pPr>
            <w:r w:rsidRPr="009F2931">
              <w:rPr>
                <w:rFonts w:ascii="Calibri" w:hAnsi="Calibri"/>
              </w:rPr>
              <w:t xml:space="preserve">Selecciona la opción Guardar en el botón de Office. </w:t>
            </w:r>
          </w:p>
          <w:p w:rsidR="009F2931" w:rsidRPr="009F2931" w:rsidRDefault="009F2931" w:rsidP="00CF2421">
            <w:pPr>
              <w:spacing w:after="0" w:line="240" w:lineRule="auto"/>
              <w:contextualSpacing/>
              <w:jc w:val="both"/>
              <w:rPr>
                <w:rFonts w:ascii="Calibri" w:hAnsi="Calibri"/>
              </w:rPr>
            </w:pPr>
          </w:p>
          <w:p w:rsidR="009F2931" w:rsidRPr="009F2931" w:rsidRDefault="009F2931" w:rsidP="00CF2421">
            <w:pPr>
              <w:spacing w:after="0" w:line="240" w:lineRule="auto"/>
              <w:contextualSpacing/>
              <w:jc w:val="both"/>
              <w:rPr>
                <w:rFonts w:ascii="Calibri" w:hAnsi="Calibri"/>
              </w:rPr>
            </w:pPr>
            <w:r w:rsidRPr="009F2931">
              <w:rPr>
                <w:rFonts w:ascii="Calibri" w:hAnsi="Calibri"/>
                <w:noProof/>
                <w:lang w:eastAsia="es-CO"/>
              </w:rPr>
              <w:lastRenderedPageBreak/>
              <w:drawing>
                <wp:inline distT="0" distB="0" distL="0" distR="0">
                  <wp:extent cx="1132840" cy="1419225"/>
                  <wp:effectExtent l="0" t="0" r="0" b="952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32840" cy="1419225"/>
                          </a:xfrm>
                          <a:prstGeom prst="rect">
                            <a:avLst/>
                          </a:prstGeom>
                          <a:noFill/>
                          <a:ln>
                            <a:noFill/>
                          </a:ln>
                        </pic:spPr>
                      </pic:pic>
                    </a:graphicData>
                  </a:graphic>
                </wp:inline>
              </w:drawing>
            </w:r>
          </w:p>
          <w:p w:rsidR="009F2931" w:rsidRPr="009F2931" w:rsidRDefault="009F2931" w:rsidP="00CF2421">
            <w:pPr>
              <w:spacing w:after="0" w:line="240" w:lineRule="auto"/>
              <w:contextualSpacing/>
              <w:jc w:val="both"/>
              <w:rPr>
                <w:rFonts w:ascii="Calibri" w:hAnsi="Calibri"/>
              </w:rPr>
            </w:pPr>
          </w:p>
          <w:p w:rsidR="009F2931" w:rsidRPr="009F2931" w:rsidRDefault="009F2931" w:rsidP="00CF2421">
            <w:pPr>
              <w:spacing w:after="0" w:line="240" w:lineRule="auto"/>
              <w:contextualSpacing/>
              <w:jc w:val="both"/>
              <w:rPr>
                <w:rFonts w:ascii="Calibri" w:hAnsi="Calibri"/>
              </w:rPr>
            </w:pPr>
            <w:r w:rsidRPr="009F2931">
              <w:rPr>
                <w:rFonts w:ascii="Calibri" w:hAnsi="Calibri"/>
              </w:rPr>
              <w:t xml:space="preserve">O bien, haz clic sobre el botón Guardar  </w:t>
            </w:r>
            <w:r w:rsidRPr="009F2931">
              <w:rPr>
                <w:rFonts w:ascii="Calibri" w:hAnsi="Calibri"/>
                <w:noProof/>
                <w:lang w:eastAsia="es-CO"/>
              </w:rPr>
              <w:drawing>
                <wp:inline distT="0" distB="0" distL="0" distR="0">
                  <wp:extent cx="204470" cy="191135"/>
                  <wp:effectExtent l="0" t="0" r="5080" b="0"/>
                  <wp:docPr id="65" name="Imagen 65" descr="Descripción: botón guar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escripción: botón guarda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4470" cy="191135"/>
                          </a:xfrm>
                          <a:prstGeom prst="rect">
                            <a:avLst/>
                          </a:prstGeom>
                          <a:noFill/>
                          <a:ln>
                            <a:noFill/>
                          </a:ln>
                        </pic:spPr>
                      </pic:pic>
                    </a:graphicData>
                  </a:graphic>
                </wp:inline>
              </w:drawing>
            </w:r>
            <w:r w:rsidRPr="009F2931">
              <w:rPr>
                <w:rFonts w:ascii="Calibri" w:hAnsi="Calibri"/>
              </w:rPr>
              <w:t xml:space="preserve">de la Barra de Herramientas, se guardará con el mismo nombre que tenía. También puedes utilizar la combinación de teclas </w:t>
            </w:r>
            <w:proofErr w:type="spellStart"/>
            <w:r w:rsidRPr="009F2931">
              <w:rPr>
                <w:rFonts w:ascii="Calibri" w:hAnsi="Calibri"/>
              </w:rPr>
              <w:t>Ctrl</w:t>
            </w:r>
            <w:proofErr w:type="spellEnd"/>
            <w:r w:rsidRPr="009F2931">
              <w:rPr>
                <w:rFonts w:ascii="Calibri" w:hAnsi="Calibri"/>
              </w:rPr>
              <w:t xml:space="preserve"> +G.</w:t>
            </w:r>
          </w:p>
          <w:p w:rsidR="009F2931" w:rsidRPr="009F2931" w:rsidRDefault="009F2931" w:rsidP="00CF2421">
            <w:pPr>
              <w:spacing w:after="0" w:line="240" w:lineRule="auto"/>
              <w:contextualSpacing/>
              <w:jc w:val="both"/>
              <w:rPr>
                <w:rFonts w:ascii="Calibri" w:hAnsi="Calibri"/>
              </w:rPr>
            </w:pPr>
          </w:p>
          <w:p w:rsidR="009F2931" w:rsidRPr="009F2931" w:rsidRDefault="009F2931" w:rsidP="00CF2421">
            <w:pPr>
              <w:spacing w:after="0" w:line="240" w:lineRule="auto"/>
              <w:contextualSpacing/>
              <w:jc w:val="both"/>
              <w:rPr>
                <w:rFonts w:ascii="Calibri" w:hAnsi="Calibri"/>
              </w:rPr>
            </w:pPr>
            <w:r w:rsidRPr="009F2931">
              <w:rPr>
                <w:rFonts w:ascii="Calibri" w:hAnsi="Calibri"/>
              </w:rPr>
              <w:t>Si el archivo era nuevo, aparecerá el cuadro de diálogo Guardar como... que nos permitirá darle nombre y elegir la ruta donde lo vamos a guardar.</w:t>
            </w:r>
          </w:p>
          <w:p w:rsidR="009F2931" w:rsidRPr="009F2931" w:rsidRDefault="009F2931" w:rsidP="00CF2421">
            <w:pPr>
              <w:spacing w:after="0" w:line="240" w:lineRule="auto"/>
              <w:contextualSpacing/>
              <w:jc w:val="both"/>
              <w:rPr>
                <w:rFonts w:ascii="Calibri" w:hAnsi="Calibri"/>
              </w:rPr>
            </w:pPr>
          </w:p>
          <w:p w:rsidR="009F2931" w:rsidRPr="009F2931" w:rsidRDefault="009F2931" w:rsidP="00CF2421">
            <w:pPr>
              <w:spacing w:after="0" w:line="240" w:lineRule="auto"/>
              <w:contextualSpacing/>
              <w:jc w:val="both"/>
              <w:rPr>
                <w:rFonts w:ascii="Calibri" w:hAnsi="Calibri"/>
              </w:rPr>
            </w:pPr>
          </w:p>
          <w:p w:rsidR="009F2931" w:rsidRPr="009F2931" w:rsidRDefault="009F2931" w:rsidP="00CF2421">
            <w:pPr>
              <w:spacing w:after="0" w:line="240" w:lineRule="auto"/>
              <w:contextualSpacing/>
              <w:jc w:val="center"/>
              <w:rPr>
                <w:rFonts w:ascii="Calibri" w:hAnsi="Calibri"/>
                <w:b/>
              </w:rPr>
            </w:pPr>
            <w:r w:rsidRPr="009F2931">
              <w:rPr>
                <w:rFonts w:ascii="Calibri" w:hAnsi="Calibri"/>
                <w:b/>
              </w:rPr>
              <w:t>Formato para cambiar colores a las celdas:</w:t>
            </w:r>
          </w:p>
          <w:p w:rsidR="009F2931" w:rsidRPr="009F2931" w:rsidRDefault="009F2931" w:rsidP="009F2931">
            <w:pPr>
              <w:pStyle w:val="Prrafodelista"/>
              <w:numPr>
                <w:ilvl w:val="0"/>
                <w:numId w:val="9"/>
              </w:numPr>
              <w:spacing w:after="0" w:line="240" w:lineRule="auto"/>
              <w:rPr>
                <w:b/>
              </w:rPr>
            </w:pPr>
            <w:r w:rsidRPr="009F2931">
              <w:rPr>
                <w:b/>
              </w:rPr>
              <w:t>Relleno degradado en una celda:</w:t>
            </w:r>
          </w:p>
          <w:p w:rsidR="009F2931" w:rsidRPr="009F2931" w:rsidRDefault="009F2931" w:rsidP="00CF2421">
            <w:pPr>
              <w:spacing w:after="0" w:line="240" w:lineRule="auto"/>
              <w:rPr>
                <w:rFonts w:ascii="Calibri" w:hAnsi="Calibri"/>
              </w:rPr>
            </w:pPr>
            <w:r w:rsidRPr="009F2931">
              <w:rPr>
                <w:rFonts w:ascii="Calibri" w:hAnsi="Calibri"/>
              </w:rPr>
              <w:t>Clic derecho sobre la celda a la cual se le va a colocar el degradado, luego en “Formato de celdas”</w:t>
            </w:r>
          </w:p>
          <w:p w:rsidR="009F2931" w:rsidRPr="009F2931" w:rsidRDefault="009F2931" w:rsidP="00CF2421">
            <w:pPr>
              <w:spacing w:after="0" w:line="240" w:lineRule="auto"/>
              <w:rPr>
                <w:rFonts w:ascii="Calibri" w:hAnsi="Calibri"/>
              </w:rPr>
            </w:pPr>
          </w:p>
          <w:p w:rsidR="009F2931" w:rsidRPr="009F2931" w:rsidRDefault="009F2931" w:rsidP="00CF2421">
            <w:pPr>
              <w:spacing w:after="0" w:line="240" w:lineRule="auto"/>
              <w:jc w:val="center"/>
              <w:rPr>
                <w:rFonts w:ascii="Calibri" w:hAnsi="Calibri"/>
              </w:rPr>
            </w:pPr>
            <w:r w:rsidRPr="009F2931">
              <w:rPr>
                <w:rFonts w:ascii="Calibri" w:hAnsi="Calibri"/>
                <w:noProof/>
                <w:lang w:eastAsia="es-CO"/>
              </w:rPr>
              <w:drawing>
                <wp:inline distT="0" distB="0" distL="0" distR="0">
                  <wp:extent cx="2879725" cy="1378585"/>
                  <wp:effectExtent l="0" t="0" r="0" b="0"/>
                  <wp:docPr id="64" name="Imagen 64" descr="C:\Users\Alejita\AppData\Local\Temp\SNAGHTML9211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lejita\AppData\Local\Temp\SNAGHTML9211fc.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79725" cy="1378585"/>
                          </a:xfrm>
                          <a:prstGeom prst="rect">
                            <a:avLst/>
                          </a:prstGeom>
                          <a:noFill/>
                          <a:ln>
                            <a:noFill/>
                          </a:ln>
                        </pic:spPr>
                      </pic:pic>
                    </a:graphicData>
                  </a:graphic>
                </wp:inline>
              </w:drawing>
            </w:r>
          </w:p>
          <w:p w:rsidR="009F2931" w:rsidRPr="009F2931" w:rsidRDefault="009F2931" w:rsidP="00CF2421">
            <w:pPr>
              <w:spacing w:after="0" w:line="240" w:lineRule="auto"/>
              <w:jc w:val="both"/>
              <w:rPr>
                <w:rFonts w:ascii="Calibri" w:hAnsi="Calibri"/>
              </w:rPr>
            </w:pPr>
          </w:p>
          <w:tbl>
            <w:tblPr>
              <w:tblW w:w="0" w:type="auto"/>
              <w:tblLook w:val="04A0" w:firstRow="1" w:lastRow="0" w:firstColumn="1" w:lastColumn="0" w:noHBand="0" w:noVBand="1"/>
            </w:tblPr>
            <w:tblGrid>
              <w:gridCol w:w="2879"/>
              <w:gridCol w:w="5869"/>
            </w:tblGrid>
            <w:tr w:rsidR="009F2931" w:rsidRPr="009F2931" w:rsidTr="00CF2421">
              <w:tc>
                <w:tcPr>
                  <w:tcW w:w="3542" w:type="dxa"/>
                  <w:shd w:val="clear" w:color="auto" w:fill="auto"/>
                  <w:vAlign w:val="center"/>
                </w:tcPr>
                <w:p w:rsidR="009F2931" w:rsidRPr="009F2931" w:rsidRDefault="009F2931" w:rsidP="00CF2421">
                  <w:pPr>
                    <w:rPr>
                      <w:rFonts w:ascii="Calibri" w:hAnsi="Calibri"/>
                    </w:rPr>
                  </w:pPr>
                  <w:r w:rsidRPr="009F2931">
                    <w:rPr>
                      <w:rFonts w:ascii="Calibri" w:hAnsi="Calibri"/>
                    </w:rPr>
                    <w:t>Luego clic en la pestaña “Relleno” y luego en “Efectos de relleno”:</w:t>
                  </w:r>
                </w:p>
                <w:p w:rsidR="009F2931" w:rsidRPr="009F2931" w:rsidRDefault="009F2931" w:rsidP="00CF2421">
                  <w:pPr>
                    <w:rPr>
                      <w:rFonts w:ascii="Calibri" w:hAnsi="Calibri"/>
                    </w:rPr>
                  </w:pPr>
                </w:p>
              </w:tc>
              <w:tc>
                <w:tcPr>
                  <w:tcW w:w="5286" w:type="dxa"/>
                  <w:shd w:val="clear" w:color="auto" w:fill="auto"/>
                </w:tcPr>
                <w:p w:rsidR="009F2931" w:rsidRPr="009F2931" w:rsidRDefault="009F2931" w:rsidP="00CF2421">
                  <w:pPr>
                    <w:jc w:val="center"/>
                    <w:rPr>
                      <w:rFonts w:ascii="Calibri" w:hAnsi="Calibri"/>
                    </w:rPr>
                  </w:pPr>
                  <w:r w:rsidRPr="009F2931">
                    <w:rPr>
                      <w:rFonts w:ascii="Calibri" w:hAnsi="Calibri"/>
                      <w:noProof/>
                      <w:lang w:eastAsia="es-CO"/>
                    </w:rPr>
                    <w:drawing>
                      <wp:inline distT="0" distB="0" distL="0" distR="0">
                        <wp:extent cx="3589655" cy="192405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89655" cy="1924050"/>
                                </a:xfrm>
                                <a:prstGeom prst="rect">
                                  <a:avLst/>
                                </a:prstGeom>
                                <a:noFill/>
                                <a:ln>
                                  <a:noFill/>
                                </a:ln>
                              </pic:spPr>
                            </pic:pic>
                          </a:graphicData>
                        </a:graphic>
                      </wp:inline>
                    </w:drawing>
                  </w:r>
                </w:p>
              </w:tc>
            </w:tr>
          </w:tbl>
          <w:p w:rsidR="009F2931" w:rsidRPr="009F2931" w:rsidRDefault="009F2931" w:rsidP="00CF2421">
            <w:pPr>
              <w:spacing w:after="0" w:line="240" w:lineRule="auto"/>
              <w:jc w:val="center"/>
              <w:rPr>
                <w:rFonts w:ascii="Calibri" w:hAnsi="Calibri"/>
              </w:rPr>
            </w:pPr>
          </w:p>
          <w:p w:rsidR="009F2931" w:rsidRPr="009F2931" w:rsidRDefault="009F2931" w:rsidP="00CF2421">
            <w:pPr>
              <w:spacing w:after="0" w:line="240" w:lineRule="auto"/>
              <w:jc w:val="both"/>
              <w:rPr>
                <w:rFonts w:ascii="Calibri" w:hAnsi="Calibri"/>
              </w:rPr>
            </w:pPr>
          </w:p>
          <w:p w:rsidR="009F2931" w:rsidRPr="009F2931" w:rsidRDefault="009F2931" w:rsidP="00CF2421">
            <w:pPr>
              <w:spacing w:after="0" w:line="240" w:lineRule="auto"/>
              <w:jc w:val="both"/>
              <w:rPr>
                <w:rFonts w:ascii="Calibri" w:hAnsi="Calibri"/>
              </w:rPr>
            </w:pPr>
            <w:r w:rsidRPr="009F2931">
              <w:rPr>
                <w:rFonts w:ascii="Calibri" w:hAnsi="Calibri"/>
              </w:rPr>
              <w:lastRenderedPageBreak/>
              <w:t>En la nueva ventana seleccionar los 2 colores a combinar, luego el estilo de sombreado y luego “Aceptar”.</w:t>
            </w:r>
          </w:p>
          <w:p w:rsidR="009F2931" w:rsidRPr="009F2931" w:rsidRDefault="009F2931" w:rsidP="00CF2421">
            <w:pPr>
              <w:spacing w:after="0" w:line="240" w:lineRule="auto"/>
              <w:jc w:val="both"/>
              <w:rPr>
                <w:rFonts w:ascii="Calibri" w:hAnsi="Calibri"/>
              </w:rPr>
            </w:pPr>
            <w:r w:rsidRPr="009F2931">
              <w:rPr>
                <w:rFonts w:ascii="Calibri" w:hAnsi="Calibri"/>
                <w:noProof/>
                <w:lang w:eastAsia="es-CO"/>
              </w:rPr>
              <w:drawing>
                <wp:anchor distT="0" distB="0" distL="114300" distR="114300" simplePos="0" relativeHeight="251661312" behindDoc="0" locked="0" layoutInCell="1" allowOverlap="1">
                  <wp:simplePos x="0" y="0"/>
                  <wp:positionH relativeFrom="column">
                    <wp:posOffset>1311275</wp:posOffset>
                  </wp:positionH>
                  <wp:positionV relativeFrom="paragraph">
                    <wp:posOffset>64770</wp:posOffset>
                  </wp:positionV>
                  <wp:extent cx="3299460" cy="3150235"/>
                  <wp:effectExtent l="0" t="0" r="0" b="0"/>
                  <wp:wrapSquare wrapText="bothSides"/>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99460" cy="3150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2931" w:rsidRPr="009F2931" w:rsidRDefault="009F2931" w:rsidP="00CF2421">
            <w:pPr>
              <w:spacing w:after="0" w:line="240" w:lineRule="auto"/>
              <w:rPr>
                <w:rFonts w:ascii="Calibri" w:hAnsi="Calibri"/>
              </w:rPr>
            </w:pPr>
          </w:p>
          <w:p w:rsidR="009F2931" w:rsidRPr="009F2931" w:rsidRDefault="009F2931" w:rsidP="00CF2421">
            <w:pPr>
              <w:spacing w:after="0" w:line="240" w:lineRule="auto"/>
              <w:rPr>
                <w:rFonts w:ascii="Calibri" w:hAnsi="Calibri"/>
              </w:rPr>
            </w:pPr>
          </w:p>
          <w:p w:rsidR="009F2931" w:rsidRPr="009F2931" w:rsidRDefault="009F2931" w:rsidP="00CF2421">
            <w:pPr>
              <w:spacing w:after="0" w:line="240" w:lineRule="auto"/>
              <w:rPr>
                <w:rFonts w:ascii="Calibri" w:hAnsi="Calibri"/>
              </w:rPr>
            </w:pPr>
          </w:p>
          <w:p w:rsidR="009F2931" w:rsidRPr="009F2931" w:rsidRDefault="009F2931" w:rsidP="00CF2421">
            <w:pPr>
              <w:spacing w:after="0" w:line="240" w:lineRule="auto"/>
              <w:rPr>
                <w:rFonts w:ascii="Calibri" w:hAnsi="Calibri"/>
              </w:rPr>
            </w:pPr>
          </w:p>
          <w:p w:rsidR="009F2931" w:rsidRPr="009F2931" w:rsidRDefault="009F2931" w:rsidP="00CF2421">
            <w:pPr>
              <w:spacing w:after="0" w:line="240" w:lineRule="auto"/>
              <w:rPr>
                <w:rFonts w:ascii="Calibri" w:hAnsi="Calibri"/>
              </w:rPr>
            </w:pPr>
          </w:p>
          <w:p w:rsidR="009F2931" w:rsidRPr="009F2931" w:rsidRDefault="009F2931" w:rsidP="00CF2421">
            <w:pPr>
              <w:spacing w:after="0" w:line="240" w:lineRule="auto"/>
              <w:rPr>
                <w:rFonts w:ascii="Calibri" w:hAnsi="Calibri"/>
              </w:rPr>
            </w:pPr>
          </w:p>
          <w:p w:rsidR="009F2931" w:rsidRPr="009F2931" w:rsidRDefault="009F2931" w:rsidP="00CF2421">
            <w:pPr>
              <w:spacing w:after="0" w:line="240" w:lineRule="auto"/>
              <w:rPr>
                <w:rFonts w:ascii="Calibri" w:hAnsi="Calibri"/>
              </w:rPr>
            </w:pPr>
          </w:p>
          <w:p w:rsidR="009F2931" w:rsidRPr="009F2931" w:rsidRDefault="009F2931" w:rsidP="00CF2421">
            <w:pPr>
              <w:spacing w:after="0" w:line="240" w:lineRule="auto"/>
              <w:rPr>
                <w:rFonts w:ascii="Calibri" w:hAnsi="Calibri"/>
              </w:rPr>
            </w:pPr>
          </w:p>
          <w:p w:rsidR="009F2931" w:rsidRPr="009F2931" w:rsidRDefault="009F2931" w:rsidP="00CF2421">
            <w:pPr>
              <w:spacing w:after="0" w:line="240" w:lineRule="auto"/>
              <w:rPr>
                <w:rFonts w:ascii="Calibri" w:hAnsi="Calibri"/>
              </w:rPr>
            </w:pPr>
          </w:p>
          <w:p w:rsidR="009F2931" w:rsidRPr="009F2931" w:rsidRDefault="009F2931" w:rsidP="00CF2421">
            <w:pPr>
              <w:spacing w:after="0" w:line="240" w:lineRule="auto"/>
              <w:rPr>
                <w:rFonts w:ascii="Calibri" w:hAnsi="Calibri"/>
              </w:rPr>
            </w:pPr>
          </w:p>
          <w:p w:rsidR="009F2931" w:rsidRPr="009F2931" w:rsidRDefault="009F2931" w:rsidP="00CF2421">
            <w:pPr>
              <w:spacing w:after="0" w:line="240" w:lineRule="auto"/>
              <w:rPr>
                <w:rFonts w:ascii="Calibri" w:hAnsi="Calibri"/>
              </w:rPr>
            </w:pPr>
          </w:p>
          <w:p w:rsidR="009F2931" w:rsidRPr="009F2931" w:rsidRDefault="009F2931" w:rsidP="00CF2421">
            <w:pPr>
              <w:spacing w:after="0" w:line="240" w:lineRule="auto"/>
              <w:rPr>
                <w:rFonts w:ascii="Calibri" w:hAnsi="Calibri"/>
              </w:rPr>
            </w:pPr>
          </w:p>
          <w:p w:rsidR="009F2931" w:rsidRPr="009F2931" w:rsidRDefault="009F2931" w:rsidP="00CF2421">
            <w:pPr>
              <w:spacing w:after="0" w:line="240" w:lineRule="auto"/>
              <w:rPr>
                <w:rFonts w:ascii="Calibri" w:hAnsi="Calibri"/>
              </w:rPr>
            </w:pPr>
          </w:p>
          <w:p w:rsidR="009F2931" w:rsidRPr="009F2931" w:rsidRDefault="009F2931" w:rsidP="00CF2421">
            <w:pPr>
              <w:spacing w:after="0" w:line="240" w:lineRule="auto"/>
              <w:rPr>
                <w:rFonts w:ascii="Calibri" w:hAnsi="Calibri"/>
              </w:rPr>
            </w:pPr>
          </w:p>
          <w:p w:rsidR="009F2931" w:rsidRPr="009F2931" w:rsidRDefault="009F2931" w:rsidP="00CF2421">
            <w:pPr>
              <w:spacing w:after="0" w:line="240" w:lineRule="auto"/>
              <w:rPr>
                <w:rFonts w:ascii="Calibri" w:hAnsi="Calibri"/>
              </w:rPr>
            </w:pPr>
          </w:p>
          <w:p w:rsidR="009F2931" w:rsidRPr="009F2931" w:rsidRDefault="009F2931" w:rsidP="00CF2421">
            <w:pPr>
              <w:spacing w:after="0" w:line="240" w:lineRule="auto"/>
              <w:rPr>
                <w:rFonts w:ascii="Calibri" w:hAnsi="Calibri"/>
              </w:rPr>
            </w:pPr>
          </w:p>
          <w:p w:rsidR="009F2931" w:rsidRPr="009F2931" w:rsidRDefault="009F2931" w:rsidP="00CF2421">
            <w:pPr>
              <w:spacing w:after="0" w:line="240" w:lineRule="auto"/>
              <w:rPr>
                <w:rFonts w:ascii="Calibri" w:hAnsi="Calibri"/>
              </w:rPr>
            </w:pPr>
          </w:p>
          <w:p w:rsidR="009F2931" w:rsidRPr="009F2931" w:rsidRDefault="009F2931" w:rsidP="00CF2421">
            <w:pPr>
              <w:spacing w:after="0" w:line="240" w:lineRule="auto"/>
              <w:rPr>
                <w:rFonts w:ascii="Calibri" w:hAnsi="Calibri"/>
              </w:rPr>
            </w:pPr>
            <w:r w:rsidRPr="009F2931">
              <w:rPr>
                <w:rFonts w:ascii="Calibri" w:hAnsi="Calibri"/>
              </w:rPr>
              <w:t>La celda quedará así</w:t>
            </w:r>
          </w:p>
          <w:p w:rsidR="009F2931" w:rsidRPr="009F2931" w:rsidRDefault="009F2931" w:rsidP="00CF2421">
            <w:pPr>
              <w:spacing w:after="0" w:line="240" w:lineRule="auto"/>
              <w:rPr>
                <w:rFonts w:ascii="Calibri" w:hAnsi="Calibri"/>
              </w:rPr>
            </w:pPr>
            <w:r w:rsidRPr="009F2931">
              <w:rPr>
                <w:rFonts w:ascii="Calibri" w:hAnsi="Calibri"/>
                <w:noProof/>
                <w:lang w:eastAsia="es-CO"/>
              </w:rPr>
              <w:drawing>
                <wp:inline distT="0" distB="0" distL="0" distR="0">
                  <wp:extent cx="4244340" cy="586740"/>
                  <wp:effectExtent l="0" t="0" r="3810" b="381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44340" cy="586740"/>
                          </a:xfrm>
                          <a:prstGeom prst="rect">
                            <a:avLst/>
                          </a:prstGeom>
                          <a:noFill/>
                          <a:ln>
                            <a:noFill/>
                          </a:ln>
                        </pic:spPr>
                      </pic:pic>
                    </a:graphicData>
                  </a:graphic>
                </wp:inline>
              </w:drawing>
            </w:r>
            <w:r w:rsidRPr="009F2931">
              <w:rPr>
                <w:rFonts w:ascii="Calibri" w:hAnsi="Calibri"/>
              </w:rPr>
              <w:br w:type="textWrapping" w:clear="all"/>
            </w:r>
          </w:p>
          <w:p w:rsidR="009F2931" w:rsidRPr="009F2931" w:rsidRDefault="009F2931" w:rsidP="00CF2421">
            <w:pPr>
              <w:spacing w:after="0" w:line="240" w:lineRule="auto"/>
              <w:rPr>
                <w:rFonts w:ascii="Calibri" w:hAnsi="Calibri"/>
              </w:rPr>
            </w:pPr>
          </w:p>
          <w:p w:rsidR="009F2931" w:rsidRPr="009F2931" w:rsidRDefault="009F2931" w:rsidP="009F2931">
            <w:pPr>
              <w:pStyle w:val="Prrafodelista"/>
              <w:numPr>
                <w:ilvl w:val="0"/>
                <w:numId w:val="9"/>
              </w:numPr>
              <w:spacing w:after="0" w:line="240" w:lineRule="auto"/>
              <w:rPr>
                <w:b/>
              </w:rPr>
            </w:pPr>
            <w:r w:rsidRPr="009F2931">
              <w:rPr>
                <w:b/>
              </w:rPr>
              <w:t>Celdas con datos negativos en rojo:</w:t>
            </w:r>
          </w:p>
          <w:p w:rsidR="009F2931" w:rsidRPr="009F2931" w:rsidRDefault="009F2931" w:rsidP="00CF2421">
            <w:pPr>
              <w:spacing w:after="0" w:line="240" w:lineRule="auto"/>
              <w:rPr>
                <w:rFonts w:ascii="Calibri" w:hAnsi="Calibri"/>
              </w:rPr>
            </w:pPr>
            <w:r w:rsidRPr="009F2931">
              <w:rPr>
                <w:rFonts w:ascii="Calibri" w:hAnsi="Calibri"/>
              </w:rPr>
              <w:t>Se seleccionan los datos numéricos, luego clic derecho y “formato de celdas”:</w:t>
            </w:r>
          </w:p>
          <w:p w:rsidR="009F2931" w:rsidRPr="009F2931" w:rsidRDefault="009F2931" w:rsidP="00CF2421">
            <w:pPr>
              <w:spacing w:after="0" w:line="240" w:lineRule="auto"/>
              <w:rPr>
                <w:rFonts w:ascii="Calibri" w:hAnsi="Calibri"/>
              </w:rPr>
            </w:pPr>
          </w:p>
          <w:p w:rsidR="009F2931" w:rsidRPr="009F2931" w:rsidRDefault="009F2931" w:rsidP="00CF2421">
            <w:pPr>
              <w:spacing w:after="0" w:line="240" w:lineRule="auto"/>
              <w:rPr>
                <w:rFonts w:ascii="Calibri" w:hAnsi="Calibri"/>
              </w:rPr>
            </w:pPr>
            <w:r w:rsidRPr="009F2931">
              <w:rPr>
                <w:rFonts w:ascii="Calibri" w:hAnsi="Calibri"/>
                <w:noProof/>
                <w:lang w:eastAsia="es-CO"/>
              </w:rPr>
              <w:drawing>
                <wp:inline distT="0" distB="0" distL="0" distR="0">
                  <wp:extent cx="4025900" cy="1733550"/>
                  <wp:effectExtent l="0" t="0" r="0" b="0"/>
                  <wp:docPr id="61" name="Imagen 61" descr="C:\Users\Alejita\AppData\Local\Temp\SNAGHTMLa795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Alejita\AppData\Local\Temp\SNAGHTMLa795fb.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25900" cy="1733550"/>
                          </a:xfrm>
                          <a:prstGeom prst="rect">
                            <a:avLst/>
                          </a:prstGeom>
                          <a:noFill/>
                          <a:ln>
                            <a:noFill/>
                          </a:ln>
                        </pic:spPr>
                      </pic:pic>
                    </a:graphicData>
                  </a:graphic>
                </wp:inline>
              </w:drawing>
            </w:r>
          </w:p>
          <w:p w:rsidR="009F2931" w:rsidRPr="009F2931" w:rsidRDefault="009F2931" w:rsidP="00CF2421">
            <w:pPr>
              <w:spacing w:after="0" w:line="240" w:lineRule="auto"/>
              <w:rPr>
                <w:rFonts w:ascii="Calibri" w:hAnsi="Calibri"/>
              </w:rPr>
            </w:pPr>
          </w:p>
          <w:tbl>
            <w:tblPr>
              <w:tblW w:w="0" w:type="auto"/>
              <w:tblLook w:val="04A0" w:firstRow="1" w:lastRow="0" w:firstColumn="1" w:lastColumn="0" w:noHBand="0" w:noVBand="1"/>
            </w:tblPr>
            <w:tblGrid>
              <w:gridCol w:w="3222"/>
              <w:gridCol w:w="5526"/>
            </w:tblGrid>
            <w:tr w:rsidR="009F2931" w:rsidRPr="009F2931" w:rsidTr="00CF2421">
              <w:tc>
                <w:tcPr>
                  <w:tcW w:w="3302" w:type="dxa"/>
                  <w:shd w:val="clear" w:color="auto" w:fill="auto"/>
                  <w:vAlign w:val="center"/>
                </w:tcPr>
                <w:p w:rsidR="009F2931" w:rsidRPr="009F2931" w:rsidRDefault="009F2931" w:rsidP="00CF2421">
                  <w:pPr>
                    <w:rPr>
                      <w:rFonts w:ascii="Calibri" w:hAnsi="Calibri"/>
                    </w:rPr>
                  </w:pPr>
                  <w:r w:rsidRPr="009F2931">
                    <w:rPr>
                      <w:rFonts w:ascii="Calibri" w:hAnsi="Calibri"/>
                    </w:rPr>
                    <w:lastRenderedPageBreak/>
                    <w:t>Dar clic en la pestaña “Números”, seleccionar “Moneda”, en la sección de “números negativos” seleccionar un formato en rojo, ya sea con paréntesis o simplemente rojo, finalmente quitamos las posiciones decimales.</w:t>
                  </w:r>
                </w:p>
              </w:tc>
              <w:tc>
                <w:tcPr>
                  <w:tcW w:w="5526" w:type="dxa"/>
                  <w:shd w:val="clear" w:color="auto" w:fill="auto"/>
                  <w:vAlign w:val="center"/>
                </w:tcPr>
                <w:p w:rsidR="009F2931" w:rsidRPr="009F2931" w:rsidRDefault="009F2931" w:rsidP="00CF2421">
                  <w:pPr>
                    <w:rPr>
                      <w:rFonts w:ascii="Calibri" w:hAnsi="Calibri"/>
                    </w:rPr>
                  </w:pPr>
                  <w:r w:rsidRPr="009F2931">
                    <w:rPr>
                      <w:rFonts w:ascii="Calibri" w:hAnsi="Calibri"/>
                      <w:noProof/>
                      <w:lang w:eastAsia="es-CO"/>
                    </w:rPr>
                    <w:drawing>
                      <wp:inline distT="0" distB="0" distL="0" distR="0">
                        <wp:extent cx="3371215" cy="2156460"/>
                        <wp:effectExtent l="0" t="0" r="635" b="0"/>
                        <wp:docPr id="60" name="Imagen 60" descr="C:\Users\Alejita\AppData\Local\Temp\SNAGHTMLc7b1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Alejita\AppData\Local\Temp\SNAGHTMLc7b1e4.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71215" cy="2156460"/>
                                </a:xfrm>
                                <a:prstGeom prst="rect">
                                  <a:avLst/>
                                </a:prstGeom>
                                <a:noFill/>
                                <a:ln>
                                  <a:noFill/>
                                </a:ln>
                              </pic:spPr>
                            </pic:pic>
                          </a:graphicData>
                        </a:graphic>
                      </wp:inline>
                    </w:drawing>
                  </w:r>
                </w:p>
              </w:tc>
            </w:tr>
          </w:tbl>
          <w:p w:rsidR="009F2931" w:rsidRPr="009F2931" w:rsidRDefault="009F2931" w:rsidP="00CF2421">
            <w:pPr>
              <w:spacing w:after="0" w:line="240" w:lineRule="auto"/>
              <w:rPr>
                <w:rFonts w:ascii="Calibri" w:hAnsi="Calibri"/>
              </w:rPr>
            </w:pPr>
          </w:p>
          <w:p w:rsidR="009F2931" w:rsidRPr="009F2931" w:rsidRDefault="009F2931" w:rsidP="00CF2421">
            <w:pPr>
              <w:spacing w:after="0" w:line="240" w:lineRule="auto"/>
              <w:rPr>
                <w:rFonts w:ascii="Calibri" w:hAnsi="Calibri"/>
              </w:rPr>
            </w:pPr>
            <w:r w:rsidRPr="009F2931">
              <w:rPr>
                <w:rFonts w:ascii="Calibri" w:hAnsi="Calibri"/>
              </w:rPr>
              <w:t>Formato resultante:</w:t>
            </w:r>
          </w:p>
          <w:p w:rsidR="009F2931" w:rsidRPr="009F2931" w:rsidRDefault="009F2931" w:rsidP="00CF2421">
            <w:pPr>
              <w:spacing w:after="0" w:line="240" w:lineRule="auto"/>
              <w:jc w:val="center"/>
              <w:rPr>
                <w:rFonts w:ascii="Calibri" w:hAnsi="Calibri"/>
              </w:rPr>
            </w:pPr>
            <w:r w:rsidRPr="009F2931">
              <w:rPr>
                <w:rFonts w:ascii="Calibri" w:hAnsi="Calibri"/>
                <w:noProof/>
                <w:lang w:eastAsia="es-CO"/>
              </w:rPr>
              <w:drawing>
                <wp:inline distT="0" distB="0" distL="0" distR="0">
                  <wp:extent cx="3098165" cy="1678940"/>
                  <wp:effectExtent l="0" t="0" r="698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98165" cy="1678940"/>
                          </a:xfrm>
                          <a:prstGeom prst="rect">
                            <a:avLst/>
                          </a:prstGeom>
                          <a:noFill/>
                          <a:ln>
                            <a:noFill/>
                          </a:ln>
                        </pic:spPr>
                      </pic:pic>
                    </a:graphicData>
                  </a:graphic>
                </wp:inline>
              </w:drawing>
            </w:r>
          </w:p>
          <w:p w:rsidR="009F2931" w:rsidRPr="009F2931" w:rsidRDefault="009F2931" w:rsidP="00CF2421">
            <w:pPr>
              <w:spacing w:after="0" w:line="240" w:lineRule="auto"/>
              <w:jc w:val="center"/>
              <w:rPr>
                <w:rFonts w:ascii="Calibri" w:hAnsi="Calibri"/>
              </w:rPr>
            </w:pPr>
          </w:p>
          <w:p w:rsidR="009F2931" w:rsidRPr="009F2931" w:rsidRDefault="009F2931" w:rsidP="00CF2421">
            <w:pPr>
              <w:spacing w:after="0" w:line="240" w:lineRule="auto"/>
              <w:contextualSpacing/>
              <w:jc w:val="both"/>
              <w:rPr>
                <w:rFonts w:ascii="Calibri" w:hAnsi="Calibri"/>
              </w:rPr>
            </w:pPr>
          </w:p>
        </w:tc>
      </w:tr>
    </w:tbl>
    <w:p w:rsidR="009F2931" w:rsidRPr="009F2931" w:rsidRDefault="009F2931" w:rsidP="009F2931">
      <w:pPr>
        <w:pStyle w:val="Encabezado"/>
        <w:contextualSpacing/>
        <w:jc w:val="center"/>
        <w:rPr>
          <w:rFonts w:cs="Arial"/>
          <w:b/>
          <w:bCs/>
          <w:lang w:val="es-ES_tradnl"/>
        </w:rPr>
      </w:pPr>
      <w:r w:rsidRPr="009F2931">
        <w:rPr>
          <w:rFonts w:cs="Arial"/>
          <w:b/>
          <w:bCs/>
          <w:lang w:val="es-ES_tradnl"/>
        </w:rPr>
        <w:lastRenderedPageBreak/>
        <w:t>FORMULACIÓN DE ACTIVIDADES:</w:t>
      </w:r>
    </w:p>
    <w:p w:rsidR="009F2931" w:rsidRPr="009F2931" w:rsidRDefault="009F2931" w:rsidP="009F2931">
      <w:pPr>
        <w:spacing w:after="0" w:line="240" w:lineRule="auto"/>
        <w:contextualSpacing/>
        <w:rPr>
          <w:rFonts w:ascii="Calibri" w:hAnsi="Calibri"/>
        </w:rPr>
      </w:pPr>
      <w:r w:rsidRPr="009F2931">
        <w:rPr>
          <w:rFonts w:cs="Arial"/>
          <w:iCs/>
          <w:color w:val="000000"/>
        </w:rPr>
        <w:t xml:space="preserve">Revisar el archivo anexo 1.0 Taller Excel </w:t>
      </w:r>
      <w:proofErr w:type="spellStart"/>
      <w:r w:rsidRPr="009F2931">
        <w:rPr>
          <w:rFonts w:cs="Arial"/>
          <w:iCs/>
          <w:color w:val="000000"/>
        </w:rPr>
        <w:t>Basico</w:t>
      </w:r>
      <w:proofErr w:type="spellEnd"/>
      <w:r w:rsidRPr="009F2931">
        <w:rPr>
          <w:rFonts w:cs="Arial"/>
          <w:iCs/>
          <w:color w:val="000000"/>
        </w:rPr>
        <w:t xml:space="preserve"> (Excel) que se suministra junto con la guía, realizar la totalidad de ejercicios y recurrir al instructor en caso de dudas.</w:t>
      </w:r>
    </w:p>
    <w:sectPr w:rsidR="009F2931" w:rsidRPr="009F2931">
      <w:headerReference w:type="default" r:id="rId8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4CF" w:rsidRDefault="00DB74CF" w:rsidP="007F6974">
      <w:pPr>
        <w:spacing w:after="0" w:line="240" w:lineRule="auto"/>
      </w:pPr>
      <w:r>
        <w:separator/>
      </w:r>
    </w:p>
  </w:endnote>
  <w:endnote w:type="continuationSeparator" w:id="0">
    <w:p w:rsidR="00DB74CF" w:rsidRDefault="00DB74CF" w:rsidP="007F6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4CF" w:rsidRDefault="00DB74CF" w:rsidP="007F6974">
      <w:pPr>
        <w:spacing w:after="0" w:line="240" w:lineRule="auto"/>
      </w:pPr>
      <w:r>
        <w:separator/>
      </w:r>
    </w:p>
  </w:footnote>
  <w:footnote w:type="continuationSeparator" w:id="0">
    <w:p w:rsidR="00DB74CF" w:rsidRDefault="00DB74CF" w:rsidP="007F69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33" w:type="dxa"/>
      <w:tblInd w:w="55" w:type="dxa"/>
      <w:tblLayout w:type="fixed"/>
      <w:tblCellMar>
        <w:top w:w="55" w:type="dxa"/>
        <w:left w:w="55" w:type="dxa"/>
        <w:bottom w:w="55" w:type="dxa"/>
        <w:right w:w="55" w:type="dxa"/>
      </w:tblCellMar>
      <w:tblLook w:val="0000" w:firstRow="0" w:lastRow="0" w:firstColumn="0" w:lastColumn="0" w:noHBand="0" w:noVBand="0"/>
    </w:tblPr>
    <w:tblGrid>
      <w:gridCol w:w="3488"/>
      <w:gridCol w:w="5245"/>
    </w:tblGrid>
    <w:tr w:rsidR="007F6974" w:rsidRPr="001C2E22" w:rsidTr="007F6974">
      <w:tc>
        <w:tcPr>
          <w:tcW w:w="3488" w:type="dxa"/>
          <w:tcBorders>
            <w:top w:val="single" w:sz="1" w:space="0" w:color="000000"/>
            <w:left w:val="single" w:sz="1" w:space="0" w:color="000000"/>
            <w:bottom w:val="single" w:sz="1" w:space="0" w:color="000000"/>
          </w:tcBorders>
          <w:shd w:val="clear" w:color="auto" w:fill="auto"/>
          <w:vAlign w:val="center"/>
        </w:tcPr>
        <w:p w:rsidR="007F6974" w:rsidRPr="001C2E22" w:rsidRDefault="007F6974" w:rsidP="007F6974">
          <w:pPr>
            <w:pStyle w:val="Contenidodelatabla"/>
            <w:snapToGrid w:val="0"/>
            <w:rPr>
              <w:rFonts w:ascii="Calibri" w:hAnsi="Calibri"/>
              <w:sz w:val="22"/>
              <w:szCs w:val="22"/>
            </w:rPr>
          </w:pPr>
          <w:r w:rsidRPr="001C2E22">
            <w:rPr>
              <w:rFonts w:ascii="Calibri" w:hAnsi="Calibri"/>
              <w:noProof/>
              <w:sz w:val="22"/>
              <w:szCs w:val="22"/>
              <w:lang w:eastAsia="es-CO" w:bidi="ar-SA"/>
            </w:rPr>
            <w:drawing>
              <wp:anchor distT="0" distB="0" distL="0" distR="0" simplePos="0" relativeHeight="251659264" behindDoc="0" locked="0" layoutInCell="1" allowOverlap="1">
                <wp:simplePos x="0" y="0"/>
                <wp:positionH relativeFrom="column">
                  <wp:posOffset>130175</wp:posOffset>
                </wp:positionH>
                <wp:positionV relativeFrom="paragraph">
                  <wp:posOffset>-499745</wp:posOffset>
                </wp:positionV>
                <wp:extent cx="1664970" cy="71247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4970" cy="712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2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7F6974" w:rsidRPr="001C2E22" w:rsidRDefault="007F6974" w:rsidP="007F6974">
          <w:pPr>
            <w:pStyle w:val="Contenidodelatabla"/>
            <w:snapToGrid w:val="0"/>
            <w:jc w:val="center"/>
            <w:rPr>
              <w:rFonts w:ascii="Calibri" w:hAnsi="Calibri"/>
              <w:sz w:val="22"/>
              <w:szCs w:val="22"/>
            </w:rPr>
          </w:pPr>
          <w:r w:rsidRPr="001C2E22">
            <w:rPr>
              <w:rFonts w:ascii="Calibri" w:hAnsi="Calibri"/>
              <w:sz w:val="22"/>
              <w:szCs w:val="22"/>
            </w:rPr>
            <w:t>UNIVERSIDAD AUTÓNOMA DE MANIZALES</w:t>
          </w:r>
        </w:p>
        <w:p w:rsidR="007F6974" w:rsidRDefault="007F6974" w:rsidP="007F6974">
          <w:pPr>
            <w:pStyle w:val="Contenidodelatabla"/>
            <w:jc w:val="center"/>
            <w:rPr>
              <w:rFonts w:ascii="Calibri" w:hAnsi="Calibri"/>
              <w:sz w:val="22"/>
              <w:szCs w:val="22"/>
            </w:rPr>
          </w:pPr>
          <w:r w:rsidRPr="007F6974">
            <w:rPr>
              <w:rFonts w:ascii="Calibri" w:hAnsi="Calibri"/>
              <w:sz w:val="22"/>
              <w:szCs w:val="22"/>
            </w:rPr>
            <w:t>Programación para ingeniería (módulo 3)</w:t>
          </w:r>
        </w:p>
        <w:p w:rsidR="007F6974" w:rsidRPr="001C2E22" w:rsidRDefault="007F6974" w:rsidP="007F6974">
          <w:pPr>
            <w:pStyle w:val="Contenidodelatabla"/>
            <w:jc w:val="center"/>
            <w:rPr>
              <w:rFonts w:ascii="Calibri" w:hAnsi="Calibri"/>
              <w:sz w:val="22"/>
              <w:szCs w:val="22"/>
            </w:rPr>
          </w:pPr>
          <w:r>
            <w:rPr>
              <w:rFonts w:ascii="Calibri" w:hAnsi="Calibri"/>
              <w:sz w:val="22"/>
              <w:szCs w:val="22"/>
            </w:rPr>
            <w:t>MS Excel</w:t>
          </w:r>
          <w:r w:rsidR="009F2931">
            <w:rPr>
              <w:rFonts w:ascii="Calibri" w:hAnsi="Calibri"/>
              <w:sz w:val="22"/>
              <w:szCs w:val="22"/>
            </w:rPr>
            <w:t xml:space="preserve"> Guía 0</w:t>
          </w:r>
        </w:p>
      </w:tc>
    </w:tr>
  </w:tbl>
  <w:p w:rsidR="007F6974" w:rsidRDefault="007F697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D62B4"/>
    <w:multiLevelType w:val="multilevel"/>
    <w:tmpl w:val="DA5E00E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2E134C4D"/>
    <w:multiLevelType w:val="hybridMultilevel"/>
    <w:tmpl w:val="AF828908"/>
    <w:lvl w:ilvl="0" w:tplc="F0C0AA38">
      <w:start w:val="10"/>
      <w:numFmt w:val="decimal"/>
      <w:lvlText w:val="%1"/>
      <w:lvlJc w:val="left"/>
      <w:pPr>
        <w:ind w:left="525" w:hanging="360"/>
      </w:pPr>
      <w:rPr>
        <w:rFonts w:hint="default"/>
      </w:rPr>
    </w:lvl>
    <w:lvl w:ilvl="1" w:tplc="240A0019">
      <w:start w:val="1"/>
      <w:numFmt w:val="lowerLetter"/>
      <w:lvlText w:val="%2."/>
      <w:lvlJc w:val="left"/>
      <w:pPr>
        <w:ind w:left="1245" w:hanging="360"/>
      </w:pPr>
    </w:lvl>
    <w:lvl w:ilvl="2" w:tplc="240A001B" w:tentative="1">
      <w:start w:val="1"/>
      <w:numFmt w:val="lowerRoman"/>
      <w:lvlText w:val="%3."/>
      <w:lvlJc w:val="right"/>
      <w:pPr>
        <w:ind w:left="1965" w:hanging="180"/>
      </w:pPr>
    </w:lvl>
    <w:lvl w:ilvl="3" w:tplc="240A000F" w:tentative="1">
      <w:start w:val="1"/>
      <w:numFmt w:val="decimal"/>
      <w:lvlText w:val="%4."/>
      <w:lvlJc w:val="left"/>
      <w:pPr>
        <w:ind w:left="2685" w:hanging="360"/>
      </w:pPr>
    </w:lvl>
    <w:lvl w:ilvl="4" w:tplc="240A0019" w:tentative="1">
      <w:start w:val="1"/>
      <w:numFmt w:val="lowerLetter"/>
      <w:lvlText w:val="%5."/>
      <w:lvlJc w:val="left"/>
      <w:pPr>
        <w:ind w:left="3405" w:hanging="360"/>
      </w:pPr>
    </w:lvl>
    <w:lvl w:ilvl="5" w:tplc="240A001B" w:tentative="1">
      <w:start w:val="1"/>
      <w:numFmt w:val="lowerRoman"/>
      <w:lvlText w:val="%6."/>
      <w:lvlJc w:val="right"/>
      <w:pPr>
        <w:ind w:left="4125" w:hanging="180"/>
      </w:pPr>
    </w:lvl>
    <w:lvl w:ilvl="6" w:tplc="240A000F" w:tentative="1">
      <w:start w:val="1"/>
      <w:numFmt w:val="decimal"/>
      <w:lvlText w:val="%7."/>
      <w:lvlJc w:val="left"/>
      <w:pPr>
        <w:ind w:left="4845" w:hanging="360"/>
      </w:pPr>
    </w:lvl>
    <w:lvl w:ilvl="7" w:tplc="240A0019" w:tentative="1">
      <w:start w:val="1"/>
      <w:numFmt w:val="lowerLetter"/>
      <w:lvlText w:val="%8."/>
      <w:lvlJc w:val="left"/>
      <w:pPr>
        <w:ind w:left="5565" w:hanging="360"/>
      </w:pPr>
    </w:lvl>
    <w:lvl w:ilvl="8" w:tplc="240A001B" w:tentative="1">
      <w:start w:val="1"/>
      <w:numFmt w:val="lowerRoman"/>
      <w:lvlText w:val="%9."/>
      <w:lvlJc w:val="right"/>
      <w:pPr>
        <w:ind w:left="6285" w:hanging="180"/>
      </w:pPr>
    </w:lvl>
  </w:abstractNum>
  <w:abstractNum w:abstractNumId="2" w15:restartNumberingAfterBreak="0">
    <w:nsid w:val="32077B61"/>
    <w:multiLevelType w:val="hybridMultilevel"/>
    <w:tmpl w:val="83C23880"/>
    <w:lvl w:ilvl="0" w:tplc="0C0A000F">
      <w:start w:val="1"/>
      <w:numFmt w:val="decimal"/>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 w15:restartNumberingAfterBreak="0">
    <w:nsid w:val="4A4928B7"/>
    <w:multiLevelType w:val="hybridMultilevel"/>
    <w:tmpl w:val="9C32A56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56374475"/>
    <w:multiLevelType w:val="hybridMultilevel"/>
    <w:tmpl w:val="30047C06"/>
    <w:lvl w:ilvl="0" w:tplc="1070170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571757E4"/>
    <w:multiLevelType w:val="hybridMultilevel"/>
    <w:tmpl w:val="5282C2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EDC7AB3"/>
    <w:multiLevelType w:val="hybridMultilevel"/>
    <w:tmpl w:val="99688F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9826E34"/>
    <w:multiLevelType w:val="hybridMultilevel"/>
    <w:tmpl w:val="4058CF4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1C8621E"/>
    <w:multiLevelType w:val="multilevel"/>
    <w:tmpl w:val="D94AA9D2"/>
    <w:lvl w:ilvl="0">
      <w:start w:val="3"/>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num w:numId="1">
    <w:abstractNumId w:val="8"/>
  </w:num>
  <w:num w:numId="2">
    <w:abstractNumId w:val="0"/>
  </w:num>
  <w:num w:numId="3">
    <w:abstractNumId w:val="7"/>
  </w:num>
  <w:num w:numId="4">
    <w:abstractNumId w:val="4"/>
  </w:num>
  <w:num w:numId="5">
    <w:abstractNumId w:val="1"/>
  </w:num>
  <w:num w:numId="6">
    <w:abstractNumId w:val="3"/>
  </w:num>
  <w:num w:numId="7">
    <w:abstractNumId w:val="6"/>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974"/>
    <w:rsid w:val="007F6974"/>
    <w:rsid w:val="009F2931"/>
    <w:rsid w:val="00B26841"/>
    <w:rsid w:val="00C32946"/>
    <w:rsid w:val="00DB74CF"/>
    <w:rsid w:val="00FC6EF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502A36B-3A5F-46E2-AD7B-6C958B554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97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6974"/>
  </w:style>
  <w:style w:type="paragraph" w:styleId="Piedepgina">
    <w:name w:val="footer"/>
    <w:basedOn w:val="Normal"/>
    <w:link w:val="PiedepginaCar"/>
    <w:uiPriority w:val="99"/>
    <w:unhideWhenUsed/>
    <w:rsid w:val="007F697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6974"/>
  </w:style>
  <w:style w:type="paragraph" w:customStyle="1" w:styleId="Contenidodelatabla">
    <w:name w:val="Contenido de la tabla"/>
    <w:basedOn w:val="Normal"/>
    <w:rsid w:val="007F6974"/>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Prrafodelista">
    <w:name w:val="List Paragraph"/>
    <w:basedOn w:val="Normal"/>
    <w:uiPriority w:val="34"/>
    <w:qFormat/>
    <w:rsid w:val="007F6974"/>
    <w:pPr>
      <w:spacing w:after="200" w:line="276" w:lineRule="auto"/>
      <w:ind w:left="720"/>
      <w:contextualSpacing/>
    </w:pPr>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8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25</Pages>
  <Words>2816</Words>
  <Characters>15490</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Alejita</dc:creator>
  <cp:keywords/>
  <dc:description/>
  <cp:lastModifiedBy>Alejita</cp:lastModifiedBy>
  <cp:revision>2</cp:revision>
  <dcterms:created xsi:type="dcterms:W3CDTF">2016-07-22T06:05:00Z</dcterms:created>
  <dcterms:modified xsi:type="dcterms:W3CDTF">2016-07-22T06:18:00Z</dcterms:modified>
</cp:coreProperties>
</file>